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44D2" w14:textId="4ECDE3FB" w:rsidR="005C2F41" w:rsidRPr="00CD3F31" w:rsidRDefault="005C2F41" w:rsidP="005C2F41">
      <w:pPr>
        <w:autoSpaceDE w:val="0"/>
        <w:autoSpaceDN w:val="0"/>
        <w:adjustRightInd w:val="0"/>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3C753E">
            <w:rPr>
              <w:rStyle w:val="Style28"/>
            </w:rPr>
            <w:t>8</w:t>
          </w:r>
          <w:r w:rsidR="00C93F5E">
            <w:rPr>
              <w:rStyle w:val="Style28"/>
            </w:rPr>
            <w:t xml:space="preserve">. </w:t>
          </w:r>
          <w:r w:rsidR="003C753E">
            <w:rPr>
              <w:rStyle w:val="Style28"/>
            </w:rPr>
            <w:t>rujna</w:t>
          </w:r>
          <w:r w:rsidR="00C93F5E">
            <w:rPr>
              <w:rStyle w:val="Style28"/>
            </w:rPr>
            <w:t xml:space="preserve"> 202</w:t>
          </w:r>
          <w:r w:rsidR="003C753E">
            <w:rPr>
              <w:rStyle w:val="Style28"/>
            </w:rPr>
            <w:t>3</w:t>
          </w:r>
          <w:r w:rsidR="00C93F5E">
            <w:rPr>
              <w:rStyle w:val="Style28"/>
            </w:rPr>
            <w:t>.</w:t>
          </w:r>
        </w:sdtContent>
      </w:sdt>
    </w:p>
    <w:p w14:paraId="6ED90BD2" w14:textId="77777777" w:rsidR="005C2F41" w:rsidRPr="00CD3F31" w:rsidRDefault="005C2F41" w:rsidP="005C2F41">
      <w:pPr>
        <w:rPr>
          <w:rFonts w:cs="Arial"/>
        </w:rPr>
      </w:pPr>
    </w:p>
    <w:p w14:paraId="17A767D6" w14:textId="2BB6059F" w:rsidR="005C2F41" w:rsidRPr="00CD3F31" w:rsidRDefault="005C2F41" w:rsidP="00E221EC">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A17982">
            <w:rPr>
              <w:rStyle w:val="Style29"/>
            </w:rPr>
            <w:t xml:space="preserve">Informatika u zdravstvenoj njezi </w:t>
          </w:r>
        </w:sdtContent>
      </w:sdt>
    </w:p>
    <w:p w14:paraId="0C4729A1" w14:textId="77777777" w:rsidR="00BF53C9" w:rsidRPr="00CD3F31" w:rsidRDefault="00BF53C9" w:rsidP="00E221EC">
      <w:pPr>
        <w:spacing w:after="0" w:line="360" w:lineRule="auto"/>
        <w:rPr>
          <w:rFonts w:cs="Arial"/>
          <w:b/>
        </w:rPr>
        <w:sectPr w:rsidR="00BF53C9" w:rsidRPr="00CD3F31" w:rsidSect="00BF53C9">
          <w:headerReference w:type="default" r:id="rId6"/>
          <w:footerReference w:type="default" r:id="rId7"/>
          <w:pgSz w:w="11906" w:h="16838"/>
          <w:pgMar w:top="1134" w:right="1134" w:bottom="1134" w:left="1134" w:header="709" w:footer="709" w:gutter="0"/>
          <w:cols w:space="708"/>
          <w:docGrid w:linePitch="360"/>
        </w:sectPr>
      </w:pPr>
    </w:p>
    <w:p w14:paraId="2114B166" w14:textId="29BC6115" w:rsidR="00984697" w:rsidRPr="00CD3F31" w:rsidRDefault="00E221EC" w:rsidP="00E221EC">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3C753E">
            <w:rPr>
              <w:rStyle w:val="Style52"/>
            </w:rPr>
            <w:t xml:space="preserve"> Prof. dr. sc. Gordana Brumini; suradnik: </w:t>
          </w:r>
          <w:r w:rsidR="00A17982">
            <w:rPr>
              <w:rStyle w:val="Style52"/>
            </w:rPr>
            <w:t xml:space="preserve">dr. sc. Damir Kralj, prof. </w:t>
          </w:r>
          <w:r w:rsidR="00437A30">
            <w:rPr>
              <w:rStyle w:val="Style52"/>
            </w:rPr>
            <w:t>struč</w:t>
          </w:r>
          <w:r w:rsidR="00A17982">
            <w:rPr>
              <w:rStyle w:val="Style52"/>
            </w:rPr>
            <w:t xml:space="preserve">. </w:t>
          </w:r>
          <w:r w:rsidR="00437A30">
            <w:rPr>
              <w:rStyle w:val="Style52"/>
            </w:rPr>
            <w:t>stud.</w:t>
          </w:r>
        </w:sdtContent>
      </w:sdt>
    </w:p>
    <w:p w14:paraId="7668AEA3" w14:textId="2A4CEC37" w:rsidR="00406004" w:rsidRDefault="00406004" w:rsidP="00406004">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5BDA2178B3D54E80A6D6400265F7BEC1"/>
          </w:placeholder>
        </w:sdtPr>
        <w:sdtEndPr>
          <w:rPr>
            <w:rStyle w:val="Style37"/>
            <w:rFonts w:ascii="Calibri" w:hAnsi="Calibri"/>
            <w:color w:val="000000" w:themeColor="text1"/>
          </w:rPr>
        </w:sdtEndPr>
        <w:sdtContent>
          <w:hyperlink r:id="rId8" w:history="1">
            <w:r w:rsidR="00311450" w:rsidRPr="00773716">
              <w:rPr>
                <w:rStyle w:val="Hiperveza"/>
                <w:rFonts w:asciiTheme="minorHAnsi" w:hAnsiTheme="minorHAnsi"/>
              </w:rPr>
              <w:t>gordana.brumini@uniri.hr</w:t>
            </w:r>
          </w:hyperlink>
          <w:r w:rsidR="00311450">
            <w:rPr>
              <w:rStyle w:val="Style52"/>
            </w:rPr>
            <w:t xml:space="preserve">; </w:t>
          </w:r>
          <w:hyperlink r:id="rId9" w:history="1">
            <w:r w:rsidR="00311450" w:rsidRPr="00773716">
              <w:rPr>
                <w:rStyle w:val="Hiperveza"/>
                <w:rFonts w:asciiTheme="minorHAnsi" w:hAnsiTheme="minorHAnsi"/>
              </w:rPr>
              <w:t>damir.kralj@vuka.hr</w:t>
            </w:r>
          </w:hyperlink>
          <w:r w:rsidR="00311450">
            <w:rPr>
              <w:rStyle w:val="Style52"/>
            </w:rPr>
            <w:t xml:space="preserve"> </w:t>
          </w:r>
        </w:sdtContent>
      </w:sdt>
    </w:p>
    <w:p w14:paraId="31E65A77" w14:textId="45EFE7D3" w:rsidR="00406004" w:rsidRPr="00CD3F31" w:rsidRDefault="00406004" w:rsidP="00E221EC">
      <w:pPr>
        <w:autoSpaceDE w:val="0"/>
        <w:autoSpaceDN w:val="0"/>
        <w:adjustRightInd w:val="0"/>
        <w:spacing w:after="0" w:line="360" w:lineRule="auto"/>
        <w:rPr>
          <w:rFonts w:cs="Arial"/>
          <w:b/>
        </w:rPr>
        <w:sectPr w:rsidR="00406004" w:rsidRPr="00CD3F31" w:rsidSect="00BF53C9">
          <w:type w:val="continuous"/>
          <w:pgSz w:w="11906" w:h="16838"/>
          <w:pgMar w:top="1134" w:right="1134" w:bottom="1134" w:left="1134" w:header="709" w:footer="709" w:gutter="0"/>
          <w:cols w:space="708"/>
          <w:docGrid w:linePitch="360"/>
        </w:sectPr>
      </w:pPr>
    </w:p>
    <w:p w14:paraId="6D295AD9" w14:textId="213DDE49" w:rsidR="005C2F41" w:rsidRPr="00CD3F31" w:rsidRDefault="00E221EC" w:rsidP="00E221EC">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F5396E">
            <w:rPr>
              <w:rStyle w:val="Style22"/>
            </w:rPr>
            <w:t>Katedra za temeljne medicinske znanosti</w:t>
          </w:r>
        </w:sdtContent>
      </w:sdt>
      <w:r w:rsidR="00BF53C9" w:rsidRPr="00CD3F31">
        <w:rPr>
          <w:rFonts w:cs="Arial"/>
          <w:b/>
        </w:rPr>
        <w:t xml:space="preserve"> </w:t>
      </w:r>
      <w:r w:rsidR="00D7612B" w:rsidRPr="00CD3F31">
        <w:rPr>
          <w:rFonts w:cs="Arial"/>
          <w:b/>
        </w:rPr>
        <w:tab/>
        <w:t xml:space="preserve">  </w:t>
      </w:r>
    </w:p>
    <w:p w14:paraId="668F2BF1" w14:textId="77777777" w:rsidR="00542ABA" w:rsidRPr="00CD3F31" w:rsidRDefault="00542ABA" w:rsidP="00080AD4">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EEF6CA3" w14:textId="42C17349" w:rsidR="00F858B2" w:rsidRPr="00F858B2" w:rsidRDefault="00F858B2" w:rsidP="00F858B2">
      <w:pPr>
        <w:spacing w:after="0" w:line="360" w:lineRule="auto"/>
        <w:rPr>
          <w:rFonts w:cs="Arial"/>
          <w:b/>
          <w:color w:val="000000" w:themeColor="text1"/>
        </w:rPr>
      </w:pPr>
      <w:r w:rsidRPr="00F858B2">
        <w:rPr>
          <w:rFonts w:cs="Arial"/>
          <w:b/>
          <w:color w:val="000000" w:themeColor="text1"/>
        </w:rPr>
        <w:t>Studij:</w:t>
      </w:r>
      <w:r w:rsidRPr="00F858B2">
        <w:rPr>
          <w:rFonts w:cs="Calibri"/>
          <w:color w:val="000000" w:themeColor="text1"/>
        </w:rPr>
        <w:t xml:space="preserve"> </w:t>
      </w:r>
      <w:sdt>
        <w:sdtPr>
          <w:rPr>
            <w:rFonts w:cs="Calibri"/>
            <w:color w:val="000000" w:themeColor="text1"/>
          </w:rPr>
          <w:alias w:val="Naziv studija PSS"/>
          <w:tag w:val="Naziv studija"/>
          <w:id w:val="-3443938"/>
          <w:placeholder>
            <w:docPart w:val="806E21D11F68420BBA82AB540C3D0721"/>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Content>
          <w:r w:rsidRPr="00F858B2">
            <w:rPr>
              <w:rFonts w:cs="Calibri"/>
              <w:color w:val="000000" w:themeColor="text1"/>
            </w:rPr>
            <w:t xml:space="preserve"> Prijediplomski sveučilišni studij - Sestrinstvo </w:t>
          </w:r>
          <w:r>
            <w:rPr>
              <w:rFonts w:cs="Calibri"/>
              <w:color w:val="000000" w:themeColor="text1"/>
            </w:rPr>
            <w:t>izvanredni</w:t>
          </w:r>
        </w:sdtContent>
      </w:sdt>
    </w:p>
    <w:p w14:paraId="13ED0FFF" w14:textId="66D57BED" w:rsidR="00542ABA" w:rsidRPr="00DB6A82" w:rsidRDefault="00A17982" w:rsidP="00542ABA">
      <w:pPr>
        <w:spacing w:after="0" w:line="276" w:lineRule="auto"/>
        <w:rPr>
          <w:rFonts w:cs="Arial"/>
          <w:bCs/>
          <w:color w:val="000000" w:themeColor="text1"/>
        </w:rPr>
      </w:pPr>
      <w:r>
        <w:rPr>
          <w:rFonts w:cs="Arial"/>
          <w:b/>
          <w:color w:val="000000" w:themeColor="text1"/>
        </w:rPr>
        <w:tab/>
      </w:r>
    </w:p>
    <w:p w14:paraId="088B62A9" w14:textId="36BF654E" w:rsidR="005C2F41" w:rsidRPr="00CD3F31" w:rsidRDefault="005C2F41" w:rsidP="00846C2B">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A17982">
            <w:rPr>
              <w:rStyle w:val="Style9"/>
            </w:rPr>
            <w:t>1</w:t>
          </w:r>
        </w:sdtContent>
      </w:sdt>
    </w:p>
    <w:p w14:paraId="6654A9A3" w14:textId="64C52EBD" w:rsidR="005C2F41" w:rsidRPr="00CD3F31" w:rsidRDefault="005C2F41" w:rsidP="00C92590">
      <w:pPr>
        <w:spacing w:after="0"/>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C93F5E">
            <w:rPr>
              <w:rStyle w:val="Style39"/>
            </w:rPr>
            <w:t>202</w:t>
          </w:r>
          <w:r w:rsidR="00472382">
            <w:rPr>
              <w:rStyle w:val="Style39"/>
            </w:rPr>
            <w:t>3</w:t>
          </w:r>
          <w:r w:rsidR="00C93F5E">
            <w:rPr>
              <w:rStyle w:val="Style39"/>
            </w:rPr>
            <w:t>./202</w:t>
          </w:r>
          <w:r w:rsidR="00472382">
            <w:rPr>
              <w:rStyle w:val="Style39"/>
            </w:rPr>
            <w:t>4</w:t>
          </w:r>
          <w:r w:rsidR="00C93F5E">
            <w:rPr>
              <w:rStyle w:val="Style39"/>
            </w:rPr>
            <w:t>.</w:t>
          </w:r>
        </w:sdtContent>
      </w:sdt>
    </w:p>
    <w:p w14:paraId="58FCAD8D" w14:textId="77777777" w:rsidR="00C92590" w:rsidRPr="00CD3F31" w:rsidRDefault="00C92590" w:rsidP="00C92590">
      <w:pPr>
        <w:spacing w:after="0"/>
        <w:rPr>
          <w:rFonts w:cs="Arial"/>
        </w:rPr>
      </w:pPr>
    </w:p>
    <w:p w14:paraId="3307CC01"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4D2A1B61"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635C517" w14:textId="77777777" w:rsidTr="00BF53C9">
        <w:trPr>
          <w:trHeight w:val="426"/>
        </w:trPr>
        <w:sdt>
          <w:sdtPr>
            <w:rPr>
              <w:rStyle w:val="Style54"/>
              <w:lang w:val="hr-HR"/>
            </w:rPr>
            <w:alias w:val="Podaci o kolegiju"/>
            <w:tag w:val="Podaci o kolegiju"/>
            <w:id w:val="2019801302"/>
            <w:placeholder>
              <w:docPart w:val="E7E4849339A849DB90429316F437629C"/>
            </w:placeholder>
          </w:sdtPr>
          <w:sdtEndPr>
            <w:rPr>
              <w:rStyle w:val="Zadanifontodlomka"/>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76D6A5D3" w14:textId="13EDCBF4" w:rsidR="003527F0" w:rsidRPr="00C054A7" w:rsidRDefault="003527F0" w:rsidP="003527F0">
                <w:pPr>
                  <w:pStyle w:val="Default"/>
                  <w:rPr>
                    <w:rStyle w:val="Style54"/>
                    <w:rFonts w:cstheme="minorHAnsi"/>
                    <w:szCs w:val="22"/>
                    <w:lang w:val="hr-HR"/>
                  </w:rPr>
                </w:pPr>
                <w:r w:rsidRPr="00C054A7">
                  <w:rPr>
                    <w:rStyle w:val="Style54"/>
                    <w:rFonts w:cstheme="minorHAnsi"/>
                    <w:szCs w:val="22"/>
                    <w:lang w:val="hr-HR"/>
                  </w:rPr>
                  <w:t xml:space="preserve"> Kolegij "Informatika u zdravstvenoj njezi " pohađa se tijekom II. semestra, u trajanju od 15 sati predavanja, 15 sati vježbi</w:t>
                </w:r>
                <w:r>
                  <w:rPr>
                    <w:rStyle w:val="Style54"/>
                    <w:rFonts w:cstheme="minorHAnsi"/>
                    <w:szCs w:val="22"/>
                    <w:lang w:val="hr-HR"/>
                  </w:rPr>
                  <w:t xml:space="preserve"> (</w:t>
                </w:r>
                <w:r w:rsidRPr="00FE00FC">
                  <w:rPr>
                    <w:rStyle w:val="Style54"/>
                    <w:rFonts w:cstheme="minorHAnsi"/>
                    <w:b/>
                    <w:bCs/>
                    <w:szCs w:val="22"/>
                    <w:lang w:val="hr-HR"/>
                  </w:rPr>
                  <w:t>2 ECTS</w:t>
                </w:r>
                <w:r>
                  <w:rPr>
                    <w:rStyle w:val="Style54"/>
                    <w:rFonts w:cstheme="minorHAnsi"/>
                    <w:szCs w:val="22"/>
                    <w:lang w:val="hr-HR"/>
                  </w:rPr>
                  <w:t>)</w:t>
                </w:r>
                <w:r w:rsidRPr="00C054A7">
                  <w:rPr>
                    <w:rStyle w:val="Style54"/>
                    <w:rFonts w:cstheme="minorHAnsi"/>
                    <w:szCs w:val="22"/>
                    <w:lang w:val="hr-HR"/>
                  </w:rPr>
                  <w:t xml:space="preserve">. </w:t>
                </w:r>
                <w:r w:rsidR="00DD5B87">
                  <w:rPr>
                    <w:rStyle w:val="Style54"/>
                    <w:rFonts w:cstheme="minorHAnsi"/>
                    <w:szCs w:val="22"/>
                    <w:lang w:val="hr-HR"/>
                  </w:rPr>
                  <w:t>U slučaju</w:t>
                </w:r>
                <w:r w:rsidRPr="00C054A7">
                  <w:rPr>
                    <w:rStyle w:val="Style54"/>
                    <w:rFonts w:cstheme="minorHAnsi"/>
                    <w:szCs w:val="22"/>
                    <w:lang w:val="hr-HR"/>
                  </w:rPr>
                  <w:t xml:space="preserve"> </w:t>
                </w:r>
                <w:r w:rsidR="00437A30">
                  <w:rPr>
                    <w:rStyle w:val="Style54"/>
                    <w:rFonts w:cstheme="minorHAnsi"/>
                    <w:szCs w:val="22"/>
                    <w:lang w:val="hr-HR"/>
                  </w:rPr>
                  <w:t xml:space="preserve">eventualne </w:t>
                </w:r>
                <w:r w:rsidRPr="00C054A7">
                  <w:rPr>
                    <w:rStyle w:val="Style54"/>
                    <w:rFonts w:cstheme="minorHAnsi"/>
                    <w:szCs w:val="22"/>
                    <w:lang w:val="hr-HR"/>
                  </w:rPr>
                  <w:t xml:space="preserve">izvanredne situacije zbog pandemije, a sukladno preporukama MZO, nastava se </w:t>
                </w:r>
                <w:r>
                  <w:rPr>
                    <w:rStyle w:val="Style54"/>
                    <w:rFonts w:cstheme="minorHAnsi"/>
                    <w:szCs w:val="22"/>
                    <w:lang w:val="hr-HR"/>
                  </w:rPr>
                  <w:t>može ovisno od aktualne situacije odvijati uživo, hibridno ili potpuno digitalno oslanjajući se u svim oblicima  na sustav za e-učenje</w:t>
                </w:r>
                <w:r w:rsidRPr="00C054A7">
                  <w:rPr>
                    <w:rStyle w:val="Style54"/>
                    <w:rFonts w:cstheme="minorHAnsi"/>
                    <w:szCs w:val="22"/>
                    <w:lang w:val="hr-HR"/>
                  </w:rPr>
                  <w:t xml:space="preserve"> "Merlin". Nastavni materijali</w:t>
                </w:r>
                <w:r>
                  <w:rPr>
                    <w:rStyle w:val="Style54"/>
                    <w:rFonts w:cstheme="minorHAnsi"/>
                    <w:szCs w:val="22"/>
                    <w:lang w:val="hr-HR"/>
                  </w:rPr>
                  <w:t xml:space="preserve"> bit će bez obzira na aktualni oblik nastave dostupni </w:t>
                </w:r>
                <w:r w:rsidRPr="00C054A7">
                  <w:rPr>
                    <w:rStyle w:val="Style54"/>
                    <w:rFonts w:cstheme="minorHAnsi"/>
                    <w:szCs w:val="22"/>
                    <w:lang w:val="hr-HR"/>
                  </w:rPr>
                  <w:t>raspoređeni tematski prema terminima nastave u "Merlinu" (PDF datoteke, poveznice na vanjske materijale i aktivnosti ugrađene u "Merlin" kao što su Test i Zadaća). Za svaki nastavni termin biti će priložen po jedan test za provjeru usvojenog znanja. Riješen test je dokaz o</w:t>
                </w:r>
                <w:r>
                  <w:rPr>
                    <w:rStyle w:val="Style54"/>
                    <w:rFonts w:cstheme="minorHAnsi"/>
                    <w:szCs w:val="22"/>
                    <w:lang w:val="hr-HR"/>
                  </w:rPr>
                  <w:t xml:space="preserve"> usvajanju znanja i "prisutn</w:t>
                </w:r>
                <w:r w:rsidRPr="00C054A7">
                  <w:rPr>
                    <w:rStyle w:val="Style54"/>
                    <w:rFonts w:cstheme="minorHAnsi"/>
                    <w:szCs w:val="22"/>
                    <w:lang w:val="hr-HR"/>
                  </w:rPr>
                  <w:t>osti na nastavi", a osvojeni bodovi se težinski zbrajaju u konačnu ocjenu predmeta.</w:t>
                </w:r>
              </w:p>
              <w:p w14:paraId="23A47C13" w14:textId="77777777" w:rsidR="003527F0" w:rsidRPr="00C054A7" w:rsidRDefault="003527F0" w:rsidP="003527F0">
                <w:pPr>
                  <w:pStyle w:val="Tijeloteksta"/>
                  <w:ind w:left="0"/>
                  <w:jc w:val="both"/>
                  <w:rPr>
                    <w:rFonts w:asciiTheme="minorHAnsi" w:hAnsiTheme="minorHAnsi" w:cstheme="minorHAnsi"/>
                    <w:spacing w:val="8"/>
                    <w:sz w:val="22"/>
                    <w:szCs w:val="22"/>
                    <w:lang w:val="hr-HR"/>
                  </w:rPr>
                </w:pPr>
                <w:r w:rsidRPr="00C054A7">
                  <w:rPr>
                    <w:rFonts w:asciiTheme="minorHAnsi" w:hAnsiTheme="minorHAnsi" w:cstheme="minorHAnsi"/>
                    <w:spacing w:val="8"/>
                    <w:sz w:val="22"/>
                    <w:szCs w:val="22"/>
                    <w:lang w:val="hr-HR"/>
                  </w:rPr>
                  <w:t xml:space="preserve">Vježbe će u svom auditornom dijelu biti prezentirane </w:t>
                </w:r>
                <w:r>
                  <w:rPr>
                    <w:rFonts w:asciiTheme="minorHAnsi" w:hAnsiTheme="minorHAnsi" w:cstheme="minorHAnsi"/>
                    <w:spacing w:val="8"/>
                    <w:sz w:val="22"/>
                    <w:szCs w:val="22"/>
                    <w:lang w:val="hr-HR"/>
                  </w:rPr>
                  <w:t xml:space="preserve">uživo i/ili </w:t>
                </w:r>
                <w:r w:rsidRPr="00C054A7">
                  <w:rPr>
                    <w:rFonts w:asciiTheme="minorHAnsi" w:hAnsiTheme="minorHAnsi" w:cstheme="minorHAnsi"/>
                    <w:spacing w:val="8"/>
                    <w:sz w:val="22"/>
                    <w:szCs w:val="22"/>
                    <w:lang w:val="hr-HR"/>
                  </w:rPr>
                  <w:t>putem uputa i zadataka u PDF-u i primjenom video uputa. Za svaki termin vježbi bit će zadana jedna zadaća. Studenti izvršavaju praktične vježbe na svojim računalima, koristeći uredski paket Microsoft365 na kojeg kao studenti imaju pravo besplatne licence</w:t>
                </w:r>
                <w:r>
                  <w:rPr>
                    <w:rFonts w:asciiTheme="minorHAnsi" w:hAnsiTheme="minorHAnsi" w:cstheme="minorHAnsi"/>
                    <w:spacing w:val="8"/>
                    <w:sz w:val="22"/>
                    <w:szCs w:val="22"/>
                    <w:lang w:val="hr-HR"/>
                  </w:rPr>
                  <w:t>.</w:t>
                </w:r>
                <w:r w:rsidRPr="00C054A7">
                  <w:rPr>
                    <w:rFonts w:asciiTheme="minorHAnsi" w:hAnsiTheme="minorHAnsi" w:cstheme="minorHAnsi"/>
                    <w:spacing w:val="8"/>
                    <w:sz w:val="22"/>
                    <w:szCs w:val="22"/>
                    <w:lang w:val="hr-HR"/>
                  </w:rPr>
                  <w:t xml:space="preserve"> Riješene zadaće studenti predaju putem aktivnosti Zadaća na "Merlinu". Riješena i na pregled dostavljena zadaća je dokaz o </w:t>
                </w:r>
                <w:r>
                  <w:rPr>
                    <w:rFonts w:asciiTheme="minorHAnsi" w:hAnsiTheme="minorHAnsi" w:cstheme="minorHAnsi"/>
                    <w:spacing w:val="8"/>
                    <w:sz w:val="22"/>
                    <w:szCs w:val="22"/>
                    <w:lang w:val="hr-HR"/>
                  </w:rPr>
                  <w:t xml:space="preserve">uspješnom praćenju vježbi (ili </w:t>
                </w:r>
                <w:r w:rsidRPr="00C054A7">
                  <w:rPr>
                    <w:rFonts w:asciiTheme="minorHAnsi" w:hAnsiTheme="minorHAnsi" w:cstheme="minorHAnsi"/>
                    <w:spacing w:val="8"/>
                    <w:sz w:val="22"/>
                    <w:szCs w:val="22"/>
                    <w:lang w:val="hr-HR"/>
                  </w:rPr>
                  <w:t>"prisutnosti na nastavi"</w:t>
                </w:r>
                <w:r>
                  <w:rPr>
                    <w:rFonts w:asciiTheme="minorHAnsi" w:hAnsiTheme="minorHAnsi" w:cstheme="minorHAnsi"/>
                    <w:spacing w:val="8"/>
                    <w:sz w:val="22"/>
                    <w:szCs w:val="22"/>
                    <w:lang w:val="hr-HR"/>
                  </w:rPr>
                  <w:t xml:space="preserve"> u elektroničkom obliku)</w:t>
                </w:r>
                <w:r w:rsidRPr="00C054A7">
                  <w:rPr>
                    <w:rFonts w:asciiTheme="minorHAnsi" w:hAnsiTheme="minorHAnsi" w:cstheme="minorHAnsi"/>
                    <w:spacing w:val="8"/>
                    <w:sz w:val="22"/>
                    <w:szCs w:val="22"/>
                    <w:lang w:val="hr-HR"/>
                  </w:rPr>
                  <w:t xml:space="preserve">, a osvojeni bodovi se težinski zbrajaju u konačnu ocjenu predmeta. </w:t>
                </w:r>
              </w:p>
              <w:p w14:paraId="583180DB" w14:textId="68A46610" w:rsidR="004D1710" w:rsidRDefault="003527F0" w:rsidP="003527F0">
                <w:pPr>
                  <w:pStyle w:val="Default"/>
                  <w:rPr>
                    <w:rFonts w:asciiTheme="minorHAnsi" w:hAnsiTheme="minorHAnsi" w:cstheme="minorHAnsi"/>
                    <w:spacing w:val="8"/>
                    <w:sz w:val="22"/>
                    <w:szCs w:val="22"/>
                    <w:lang w:val="hr-HR"/>
                  </w:rPr>
                </w:pPr>
                <w:r w:rsidRPr="00C054A7">
                  <w:rPr>
                    <w:rFonts w:asciiTheme="minorHAnsi" w:hAnsiTheme="minorHAnsi" w:cstheme="minorHAnsi"/>
                    <w:spacing w:val="8"/>
                    <w:sz w:val="22"/>
                    <w:szCs w:val="22"/>
                    <w:lang w:val="hr-HR"/>
                  </w:rPr>
                  <w:t>Zbrajanjem ponderiranih bodova prisutnosti, rezultata testova i ocjena dostavljenih zadaća, dobiva se konačna ocjena predmeta. Studenti koji redovito odrađuju obaveze i osvoje potreban broj bodova ostvaruju pravo upisa te ocjene kao završne, naravno, po prijavi ispita na ispitnom roku.</w:t>
                </w:r>
              </w:p>
              <w:p w14:paraId="05EC6C14" w14:textId="77777777" w:rsidR="004D1710" w:rsidRDefault="004D1710" w:rsidP="003527F0">
                <w:pPr>
                  <w:pStyle w:val="Default"/>
                  <w:rPr>
                    <w:rFonts w:asciiTheme="minorHAnsi" w:hAnsiTheme="minorHAnsi" w:cstheme="minorHAnsi"/>
                    <w:spacing w:val="8"/>
                    <w:sz w:val="22"/>
                    <w:szCs w:val="22"/>
                    <w:lang w:val="hr-HR"/>
                  </w:rPr>
                </w:pPr>
              </w:p>
              <w:p w14:paraId="1CF15D7B" w14:textId="77777777" w:rsidR="004D1710" w:rsidRPr="00C054A7" w:rsidRDefault="004D1710" w:rsidP="004D1710">
                <w:pPr>
                  <w:pStyle w:val="Tijeloteksta"/>
                  <w:ind w:left="0"/>
                  <w:jc w:val="both"/>
                  <w:rPr>
                    <w:rFonts w:asciiTheme="minorHAnsi" w:hAnsiTheme="minorHAnsi" w:cstheme="minorHAnsi"/>
                    <w:sz w:val="22"/>
                    <w:szCs w:val="22"/>
                    <w:lang w:val="hr-HR"/>
                  </w:rPr>
                </w:pPr>
                <w:r w:rsidRPr="00C054A7">
                  <w:rPr>
                    <w:rFonts w:asciiTheme="minorHAnsi" w:hAnsiTheme="minorHAnsi" w:cstheme="minorHAnsi"/>
                    <w:sz w:val="22"/>
                    <w:szCs w:val="22"/>
                    <w:lang w:val="hr-HR"/>
                  </w:rPr>
                  <w:t>Sadržaj</w:t>
                </w:r>
                <w:r w:rsidRPr="00C054A7">
                  <w:rPr>
                    <w:rFonts w:asciiTheme="minorHAnsi" w:hAnsiTheme="minorHAnsi" w:cstheme="minorHAnsi"/>
                    <w:spacing w:val="17"/>
                    <w:sz w:val="22"/>
                    <w:szCs w:val="22"/>
                    <w:lang w:val="hr-HR"/>
                  </w:rPr>
                  <w:t xml:space="preserve"> </w:t>
                </w:r>
                <w:r w:rsidRPr="00C054A7">
                  <w:rPr>
                    <w:rFonts w:asciiTheme="minorHAnsi" w:hAnsiTheme="minorHAnsi" w:cstheme="minorHAnsi"/>
                    <w:sz w:val="22"/>
                    <w:szCs w:val="22"/>
                    <w:lang w:val="hr-HR"/>
                  </w:rPr>
                  <w:t>kolegija:</w:t>
                </w:r>
              </w:p>
              <w:p w14:paraId="6369357C" w14:textId="018092BA" w:rsidR="005C2F41" w:rsidRPr="00CD3F31" w:rsidRDefault="004D1710" w:rsidP="004D1710">
                <w:pPr>
                  <w:pStyle w:val="Default"/>
                  <w:rPr>
                    <w:rFonts w:ascii="Calibri" w:hAnsi="Calibri"/>
                    <w:sz w:val="22"/>
                    <w:szCs w:val="22"/>
                    <w:lang w:val="hr-HR"/>
                  </w:rPr>
                </w:pPr>
                <w:r w:rsidRPr="00C054A7">
                  <w:rPr>
                    <w:rFonts w:asciiTheme="minorHAnsi" w:hAnsiTheme="minorHAnsi" w:cstheme="minorHAnsi"/>
                    <w:sz w:val="22"/>
                    <w:szCs w:val="22"/>
                    <w:lang w:val="hr-HR"/>
                  </w:rPr>
                  <w:t>Temeljni</w:t>
                </w:r>
                <w:r w:rsidRPr="00C054A7">
                  <w:rPr>
                    <w:rFonts w:asciiTheme="minorHAnsi" w:hAnsiTheme="minorHAnsi" w:cstheme="minorHAnsi"/>
                    <w:spacing w:val="9"/>
                    <w:sz w:val="22"/>
                    <w:szCs w:val="22"/>
                    <w:lang w:val="hr-HR"/>
                  </w:rPr>
                  <w:t xml:space="preserve"> </w:t>
                </w:r>
                <w:r w:rsidRPr="00C054A7">
                  <w:rPr>
                    <w:rFonts w:asciiTheme="minorHAnsi" w:hAnsiTheme="minorHAnsi" w:cstheme="minorHAnsi"/>
                    <w:sz w:val="22"/>
                    <w:szCs w:val="22"/>
                    <w:lang w:val="hr-HR"/>
                  </w:rPr>
                  <w:t>informatički</w:t>
                </w:r>
                <w:r w:rsidRPr="00C054A7">
                  <w:rPr>
                    <w:rFonts w:asciiTheme="minorHAnsi" w:hAnsiTheme="minorHAnsi" w:cstheme="minorHAnsi"/>
                    <w:spacing w:val="9"/>
                    <w:sz w:val="22"/>
                    <w:szCs w:val="22"/>
                    <w:lang w:val="hr-HR"/>
                  </w:rPr>
                  <w:t xml:space="preserve"> </w:t>
                </w:r>
                <w:r w:rsidRPr="00C054A7">
                  <w:rPr>
                    <w:rFonts w:asciiTheme="minorHAnsi" w:hAnsiTheme="minorHAnsi" w:cstheme="minorHAnsi"/>
                    <w:sz w:val="22"/>
                    <w:szCs w:val="22"/>
                    <w:lang w:val="hr-HR"/>
                  </w:rPr>
                  <w:t>pojmovi,</w:t>
                </w:r>
                <w:r w:rsidRPr="00C054A7">
                  <w:rPr>
                    <w:rFonts w:asciiTheme="minorHAnsi" w:hAnsiTheme="minorHAnsi" w:cstheme="minorHAnsi"/>
                    <w:spacing w:val="9"/>
                    <w:sz w:val="22"/>
                    <w:szCs w:val="22"/>
                    <w:lang w:val="hr-HR"/>
                  </w:rPr>
                  <w:t xml:space="preserve"> </w:t>
                </w:r>
                <w:r w:rsidRPr="00C054A7">
                  <w:rPr>
                    <w:rFonts w:asciiTheme="minorHAnsi" w:hAnsiTheme="minorHAnsi" w:cstheme="minorHAnsi"/>
                    <w:sz w:val="22"/>
                    <w:szCs w:val="22"/>
                    <w:lang w:val="hr-HR"/>
                  </w:rPr>
                  <w:t>upravljanje</w:t>
                </w:r>
                <w:r w:rsidRPr="00C054A7">
                  <w:rPr>
                    <w:rFonts w:asciiTheme="minorHAnsi" w:hAnsiTheme="minorHAnsi" w:cstheme="minorHAnsi"/>
                    <w:spacing w:val="10"/>
                    <w:sz w:val="22"/>
                    <w:szCs w:val="22"/>
                    <w:lang w:val="hr-HR"/>
                  </w:rPr>
                  <w:t xml:space="preserve"> </w:t>
                </w:r>
                <w:r w:rsidRPr="00C054A7">
                  <w:rPr>
                    <w:rFonts w:asciiTheme="minorHAnsi" w:hAnsiTheme="minorHAnsi" w:cstheme="minorHAnsi"/>
                    <w:sz w:val="22"/>
                    <w:szCs w:val="22"/>
                    <w:lang w:val="hr-HR"/>
                  </w:rPr>
                  <w:t>medicinskim</w:t>
                </w:r>
                <w:r w:rsidRPr="00C054A7">
                  <w:rPr>
                    <w:rFonts w:asciiTheme="minorHAnsi" w:hAnsiTheme="minorHAnsi" w:cstheme="minorHAnsi"/>
                    <w:spacing w:val="10"/>
                    <w:sz w:val="22"/>
                    <w:szCs w:val="22"/>
                    <w:lang w:val="hr-HR"/>
                  </w:rPr>
                  <w:t xml:space="preserve"> </w:t>
                </w:r>
                <w:r w:rsidRPr="00C054A7">
                  <w:rPr>
                    <w:rFonts w:asciiTheme="minorHAnsi" w:hAnsiTheme="minorHAnsi" w:cstheme="minorHAnsi"/>
                    <w:sz w:val="22"/>
                    <w:szCs w:val="22"/>
                    <w:lang w:val="hr-HR"/>
                  </w:rPr>
                  <w:t>podacima,</w:t>
                </w:r>
                <w:r w:rsidRPr="00C054A7">
                  <w:rPr>
                    <w:rFonts w:asciiTheme="minorHAnsi" w:hAnsiTheme="minorHAnsi" w:cstheme="minorHAnsi"/>
                    <w:spacing w:val="9"/>
                    <w:sz w:val="22"/>
                    <w:szCs w:val="22"/>
                    <w:lang w:val="hr-HR"/>
                  </w:rPr>
                  <w:t xml:space="preserve"> </w:t>
                </w:r>
                <w:r w:rsidRPr="00C054A7">
                  <w:rPr>
                    <w:rFonts w:asciiTheme="minorHAnsi" w:hAnsiTheme="minorHAnsi" w:cstheme="minorHAnsi"/>
                    <w:sz w:val="22"/>
                    <w:szCs w:val="22"/>
                    <w:lang w:val="hr-HR"/>
                  </w:rPr>
                  <w:t>teorija</w:t>
                </w:r>
                <w:r w:rsidRPr="00C054A7">
                  <w:rPr>
                    <w:rFonts w:asciiTheme="minorHAnsi" w:hAnsiTheme="minorHAnsi" w:cstheme="minorHAnsi"/>
                    <w:spacing w:val="10"/>
                    <w:sz w:val="22"/>
                    <w:szCs w:val="22"/>
                    <w:lang w:val="hr-HR"/>
                  </w:rPr>
                  <w:t xml:space="preserve"> </w:t>
                </w:r>
                <w:r w:rsidRPr="00C054A7">
                  <w:rPr>
                    <w:rFonts w:asciiTheme="minorHAnsi" w:hAnsiTheme="minorHAnsi" w:cstheme="minorHAnsi"/>
                    <w:sz w:val="22"/>
                    <w:szCs w:val="22"/>
                    <w:lang w:val="hr-HR"/>
                  </w:rPr>
                  <w:t>i</w:t>
                </w:r>
                <w:r w:rsidRPr="00C054A7">
                  <w:rPr>
                    <w:rFonts w:asciiTheme="minorHAnsi" w:hAnsiTheme="minorHAnsi" w:cstheme="minorHAnsi"/>
                    <w:spacing w:val="9"/>
                    <w:sz w:val="22"/>
                    <w:szCs w:val="22"/>
                    <w:lang w:val="hr-HR"/>
                  </w:rPr>
                  <w:t xml:space="preserve"> </w:t>
                </w:r>
                <w:r w:rsidRPr="00C054A7">
                  <w:rPr>
                    <w:rFonts w:asciiTheme="minorHAnsi" w:hAnsiTheme="minorHAnsi" w:cstheme="minorHAnsi"/>
                    <w:sz w:val="22"/>
                    <w:szCs w:val="22"/>
                    <w:lang w:val="hr-HR"/>
                  </w:rPr>
                  <w:t>obradba</w:t>
                </w:r>
                <w:r w:rsidRPr="00C054A7">
                  <w:rPr>
                    <w:rFonts w:asciiTheme="minorHAnsi" w:hAnsiTheme="minorHAnsi" w:cstheme="minorHAnsi"/>
                    <w:spacing w:val="8"/>
                    <w:sz w:val="22"/>
                    <w:szCs w:val="22"/>
                    <w:lang w:val="hr-HR"/>
                  </w:rPr>
                  <w:t xml:space="preserve"> </w:t>
                </w:r>
                <w:r w:rsidRPr="00C054A7">
                  <w:rPr>
                    <w:rFonts w:asciiTheme="minorHAnsi" w:hAnsiTheme="minorHAnsi" w:cstheme="minorHAnsi"/>
                    <w:sz w:val="22"/>
                    <w:szCs w:val="22"/>
                    <w:lang w:val="hr-HR"/>
                  </w:rPr>
                  <w:t>informacija,</w:t>
                </w:r>
                <w:r w:rsidRPr="00C054A7">
                  <w:rPr>
                    <w:rFonts w:asciiTheme="minorHAnsi" w:hAnsiTheme="minorHAnsi" w:cstheme="minorHAnsi"/>
                    <w:spacing w:val="11"/>
                    <w:sz w:val="22"/>
                    <w:szCs w:val="22"/>
                    <w:lang w:val="hr-HR"/>
                  </w:rPr>
                  <w:t xml:space="preserve"> </w:t>
                </w:r>
                <w:r w:rsidRPr="00C054A7">
                  <w:rPr>
                    <w:rFonts w:asciiTheme="minorHAnsi" w:hAnsiTheme="minorHAnsi" w:cstheme="minorHAnsi"/>
                    <w:sz w:val="22"/>
                    <w:szCs w:val="22"/>
                    <w:lang w:val="hr-HR"/>
                  </w:rPr>
                  <w:t>računalna</w:t>
                </w:r>
                <w:r w:rsidRPr="00C054A7">
                  <w:rPr>
                    <w:rFonts w:asciiTheme="minorHAnsi" w:hAnsiTheme="minorHAnsi" w:cstheme="minorHAnsi"/>
                    <w:spacing w:val="-29"/>
                    <w:sz w:val="22"/>
                    <w:szCs w:val="22"/>
                    <w:lang w:val="hr-HR"/>
                  </w:rPr>
                  <w:t xml:space="preserve"> </w:t>
                </w:r>
                <w:r w:rsidRPr="00C054A7">
                  <w:rPr>
                    <w:rFonts w:asciiTheme="minorHAnsi" w:hAnsiTheme="minorHAnsi" w:cstheme="minorHAnsi"/>
                    <w:sz w:val="22"/>
                    <w:szCs w:val="22"/>
                    <w:lang w:val="hr-HR"/>
                  </w:rPr>
                  <w:t>komunikacija i priopćavanje. Primjena medicinsko-informatičkih postupaka. Podaci u medicini. Ustroj i</w:t>
                </w:r>
                <w:r w:rsidRPr="00C054A7">
                  <w:rPr>
                    <w:rFonts w:asciiTheme="minorHAnsi" w:hAnsiTheme="minorHAnsi" w:cstheme="minorHAnsi"/>
                    <w:spacing w:val="18"/>
                    <w:sz w:val="22"/>
                    <w:szCs w:val="22"/>
                    <w:lang w:val="hr-HR"/>
                  </w:rPr>
                  <w:t xml:space="preserve"> </w:t>
                </w:r>
                <w:r w:rsidRPr="00C054A7">
                  <w:rPr>
                    <w:rFonts w:asciiTheme="minorHAnsi" w:hAnsiTheme="minorHAnsi" w:cstheme="minorHAnsi"/>
                    <w:sz w:val="22"/>
                    <w:szCs w:val="22"/>
                    <w:lang w:val="hr-HR"/>
                  </w:rPr>
                  <w:t>važnost elektroničkog zapisa bolesnika i elektroničkog medicinskog zapisa te posebice elektroničkog</w:t>
                </w:r>
                <w:r w:rsidRPr="00C054A7">
                  <w:rPr>
                    <w:rFonts w:asciiTheme="minorHAnsi" w:hAnsiTheme="minorHAnsi" w:cstheme="minorHAnsi"/>
                    <w:spacing w:val="19"/>
                    <w:sz w:val="22"/>
                    <w:szCs w:val="22"/>
                    <w:lang w:val="hr-HR"/>
                  </w:rPr>
                  <w:t xml:space="preserve"> </w:t>
                </w:r>
                <w:r w:rsidRPr="00C054A7">
                  <w:rPr>
                    <w:rFonts w:asciiTheme="minorHAnsi" w:hAnsiTheme="minorHAnsi" w:cstheme="minorHAnsi"/>
                    <w:sz w:val="22"/>
                    <w:szCs w:val="22"/>
                    <w:lang w:val="hr-HR"/>
                  </w:rPr>
                  <w:t>zdravstvenog zapisa. Računalna raščlamba bioloških signala i medicinskih</w:t>
                </w:r>
                <w:r>
                  <w:rPr>
                    <w:rFonts w:asciiTheme="minorHAnsi" w:hAnsiTheme="minorHAnsi" w:cstheme="minorHAnsi"/>
                    <w:sz w:val="22"/>
                    <w:szCs w:val="22"/>
                    <w:lang w:val="hr-HR"/>
                  </w:rPr>
                  <w:t xml:space="preserve"> </w:t>
                </w:r>
                <w:r w:rsidR="0012448D" w:rsidRPr="00C054A7">
                  <w:rPr>
                    <w:rFonts w:asciiTheme="minorHAnsi" w:hAnsiTheme="minorHAnsi" w:cstheme="minorHAnsi"/>
                    <w:sz w:val="22"/>
                    <w:szCs w:val="22"/>
                    <w:lang w:val="hr-HR"/>
                  </w:rPr>
                  <w:t xml:space="preserve"> slika. Građa i uporaba</w:t>
                </w:r>
                <w:r w:rsidR="0012448D" w:rsidRPr="00C054A7">
                  <w:rPr>
                    <w:rFonts w:asciiTheme="minorHAnsi" w:hAnsiTheme="minorHAnsi" w:cstheme="minorHAnsi"/>
                    <w:spacing w:val="17"/>
                    <w:sz w:val="22"/>
                    <w:szCs w:val="22"/>
                    <w:lang w:val="hr-HR"/>
                  </w:rPr>
                  <w:t xml:space="preserve"> </w:t>
                </w:r>
                <w:r w:rsidR="0012448D" w:rsidRPr="00C054A7">
                  <w:rPr>
                    <w:rFonts w:asciiTheme="minorHAnsi" w:hAnsiTheme="minorHAnsi" w:cstheme="minorHAnsi"/>
                    <w:sz w:val="22"/>
                    <w:szCs w:val="22"/>
                    <w:lang w:val="hr-HR"/>
                  </w:rPr>
                  <w:t>medicinskih</w:t>
                </w:r>
                <w:r w:rsidR="0012448D" w:rsidRPr="00C054A7">
                  <w:rPr>
                    <w:rFonts w:asciiTheme="minorHAnsi" w:hAnsiTheme="minorHAnsi" w:cstheme="minorHAnsi"/>
                    <w:spacing w:val="7"/>
                    <w:sz w:val="22"/>
                    <w:szCs w:val="22"/>
                    <w:lang w:val="hr-HR"/>
                  </w:rPr>
                  <w:t xml:space="preserve"> </w:t>
                </w:r>
                <w:r w:rsidR="0012448D" w:rsidRPr="00C054A7">
                  <w:rPr>
                    <w:rFonts w:asciiTheme="minorHAnsi" w:hAnsiTheme="minorHAnsi" w:cstheme="minorHAnsi"/>
                    <w:sz w:val="22"/>
                    <w:szCs w:val="22"/>
                    <w:lang w:val="hr-HR"/>
                  </w:rPr>
                  <w:t>baza</w:t>
                </w:r>
                <w:r w:rsidR="0012448D" w:rsidRPr="00C054A7">
                  <w:rPr>
                    <w:rFonts w:asciiTheme="minorHAnsi" w:hAnsiTheme="minorHAnsi" w:cstheme="minorHAnsi"/>
                    <w:spacing w:val="4"/>
                    <w:sz w:val="22"/>
                    <w:szCs w:val="22"/>
                    <w:lang w:val="hr-HR"/>
                  </w:rPr>
                  <w:t xml:space="preserve"> </w:t>
                </w:r>
                <w:r w:rsidR="0012448D" w:rsidRPr="00C054A7">
                  <w:rPr>
                    <w:rFonts w:asciiTheme="minorHAnsi" w:hAnsiTheme="minorHAnsi" w:cstheme="minorHAnsi"/>
                    <w:sz w:val="22"/>
                    <w:szCs w:val="22"/>
                    <w:lang w:val="hr-HR"/>
                  </w:rPr>
                  <w:t>podataka</w:t>
                </w:r>
                <w:r w:rsidR="0012448D" w:rsidRPr="00C054A7">
                  <w:rPr>
                    <w:rFonts w:asciiTheme="minorHAnsi" w:hAnsiTheme="minorHAnsi" w:cstheme="minorHAnsi"/>
                    <w:spacing w:val="7"/>
                    <w:sz w:val="22"/>
                    <w:szCs w:val="22"/>
                    <w:lang w:val="hr-HR"/>
                  </w:rPr>
                  <w:t xml:space="preserve"> </w:t>
                </w:r>
                <w:r w:rsidR="0012448D" w:rsidRPr="00C054A7">
                  <w:rPr>
                    <w:rFonts w:asciiTheme="minorHAnsi" w:hAnsiTheme="minorHAnsi" w:cstheme="minorHAnsi"/>
                    <w:sz w:val="22"/>
                    <w:szCs w:val="22"/>
                    <w:lang w:val="hr-HR"/>
                  </w:rPr>
                  <w:t>i</w:t>
                </w:r>
                <w:r w:rsidR="0012448D" w:rsidRPr="00C054A7">
                  <w:rPr>
                    <w:rFonts w:asciiTheme="minorHAnsi" w:hAnsiTheme="minorHAnsi" w:cstheme="minorHAnsi"/>
                    <w:spacing w:val="6"/>
                    <w:sz w:val="22"/>
                    <w:szCs w:val="22"/>
                    <w:lang w:val="hr-HR"/>
                  </w:rPr>
                  <w:t xml:space="preserve"> </w:t>
                </w:r>
                <w:r w:rsidR="0012448D" w:rsidRPr="00C054A7">
                  <w:rPr>
                    <w:rFonts w:asciiTheme="minorHAnsi" w:hAnsiTheme="minorHAnsi" w:cstheme="minorHAnsi"/>
                    <w:sz w:val="22"/>
                    <w:szCs w:val="22"/>
                    <w:lang w:val="hr-HR"/>
                  </w:rPr>
                  <w:t>baza</w:t>
                </w:r>
                <w:r w:rsidR="0012448D" w:rsidRPr="00C054A7">
                  <w:rPr>
                    <w:rFonts w:asciiTheme="minorHAnsi" w:hAnsiTheme="minorHAnsi" w:cstheme="minorHAnsi"/>
                    <w:spacing w:val="7"/>
                    <w:sz w:val="22"/>
                    <w:szCs w:val="22"/>
                    <w:lang w:val="hr-HR"/>
                  </w:rPr>
                  <w:t xml:space="preserve"> </w:t>
                </w:r>
                <w:r w:rsidR="0012448D" w:rsidRPr="00C054A7">
                  <w:rPr>
                    <w:rFonts w:asciiTheme="minorHAnsi" w:hAnsiTheme="minorHAnsi" w:cstheme="minorHAnsi"/>
                    <w:sz w:val="22"/>
                    <w:szCs w:val="22"/>
                    <w:lang w:val="hr-HR"/>
                  </w:rPr>
                  <w:lastRenderedPageBreak/>
                  <w:t>podataka</w:t>
                </w:r>
                <w:r w:rsidR="0012448D" w:rsidRPr="00C054A7">
                  <w:rPr>
                    <w:rFonts w:asciiTheme="minorHAnsi" w:hAnsiTheme="minorHAnsi" w:cstheme="minorHAnsi"/>
                    <w:spacing w:val="9"/>
                    <w:sz w:val="22"/>
                    <w:szCs w:val="22"/>
                    <w:lang w:val="hr-HR"/>
                  </w:rPr>
                  <w:t xml:space="preserve"> </w:t>
                </w:r>
                <w:r w:rsidR="0012448D" w:rsidRPr="00C054A7">
                  <w:rPr>
                    <w:rFonts w:asciiTheme="minorHAnsi" w:hAnsiTheme="minorHAnsi" w:cstheme="minorHAnsi"/>
                    <w:sz w:val="22"/>
                    <w:szCs w:val="22"/>
                    <w:lang w:val="hr-HR"/>
                  </w:rPr>
                  <w:t>sa</w:t>
                </w:r>
                <w:r w:rsidR="0012448D" w:rsidRPr="00C054A7">
                  <w:rPr>
                    <w:rFonts w:asciiTheme="minorHAnsi" w:hAnsiTheme="minorHAnsi" w:cstheme="minorHAnsi"/>
                    <w:spacing w:val="7"/>
                    <w:sz w:val="22"/>
                    <w:szCs w:val="22"/>
                    <w:lang w:val="hr-HR"/>
                  </w:rPr>
                  <w:t xml:space="preserve"> </w:t>
                </w:r>
                <w:r w:rsidR="0012448D" w:rsidRPr="00C054A7">
                  <w:rPr>
                    <w:rFonts w:asciiTheme="minorHAnsi" w:hAnsiTheme="minorHAnsi" w:cstheme="minorHAnsi"/>
                    <w:sz w:val="22"/>
                    <w:szCs w:val="22"/>
                    <w:lang w:val="hr-HR"/>
                  </w:rPr>
                  <w:t>stručnim</w:t>
                </w:r>
                <w:r w:rsidR="0012448D" w:rsidRPr="00C054A7">
                  <w:rPr>
                    <w:rFonts w:asciiTheme="minorHAnsi" w:hAnsiTheme="minorHAnsi" w:cstheme="minorHAnsi"/>
                    <w:spacing w:val="11"/>
                    <w:sz w:val="22"/>
                    <w:szCs w:val="22"/>
                    <w:lang w:val="hr-HR"/>
                  </w:rPr>
                  <w:t xml:space="preserve"> </w:t>
                </w:r>
                <w:r w:rsidR="0012448D" w:rsidRPr="00C054A7">
                  <w:rPr>
                    <w:rFonts w:asciiTheme="minorHAnsi" w:hAnsiTheme="minorHAnsi" w:cstheme="minorHAnsi"/>
                    <w:sz w:val="22"/>
                    <w:szCs w:val="22"/>
                    <w:lang w:val="hr-HR"/>
                  </w:rPr>
                  <w:t>i</w:t>
                </w:r>
                <w:r w:rsidR="0012448D" w:rsidRPr="00C054A7">
                  <w:rPr>
                    <w:rFonts w:asciiTheme="minorHAnsi" w:hAnsiTheme="minorHAnsi" w:cstheme="minorHAnsi"/>
                    <w:spacing w:val="6"/>
                    <w:sz w:val="22"/>
                    <w:szCs w:val="22"/>
                    <w:lang w:val="hr-HR"/>
                  </w:rPr>
                  <w:t xml:space="preserve"> </w:t>
                </w:r>
                <w:r w:rsidR="0012448D" w:rsidRPr="00C054A7">
                  <w:rPr>
                    <w:rFonts w:asciiTheme="minorHAnsi" w:hAnsiTheme="minorHAnsi" w:cstheme="minorHAnsi"/>
                    <w:sz w:val="22"/>
                    <w:szCs w:val="22"/>
                    <w:lang w:val="hr-HR"/>
                  </w:rPr>
                  <w:t>znanstvenim</w:t>
                </w:r>
                <w:r w:rsidR="0012448D" w:rsidRPr="00C054A7">
                  <w:rPr>
                    <w:rFonts w:asciiTheme="minorHAnsi" w:hAnsiTheme="minorHAnsi" w:cstheme="minorHAnsi"/>
                    <w:spacing w:val="9"/>
                    <w:sz w:val="22"/>
                    <w:szCs w:val="22"/>
                    <w:lang w:val="hr-HR"/>
                  </w:rPr>
                  <w:t xml:space="preserve"> </w:t>
                </w:r>
                <w:r w:rsidR="0012448D" w:rsidRPr="00C054A7">
                  <w:rPr>
                    <w:rFonts w:asciiTheme="minorHAnsi" w:hAnsiTheme="minorHAnsi" w:cstheme="minorHAnsi"/>
                    <w:sz w:val="22"/>
                    <w:szCs w:val="22"/>
                    <w:lang w:val="hr-HR"/>
                  </w:rPr>
                  <w:t>radovima</w:t>
                </w:r>
                <w:r w:rsidR="0012448D" w:rsidRPr="00C054A7">
                  <w:rPr>
                    <w:rFonts w:asciiTheme="minorHAnsi" w:hAnsiTheme="minorHAnsi" w:cstheme="minorHAnsi"/>
                    <w:spacing w:val="4"/>
                    <w:sz w:val="22"/>
                    <w:szCs w:val="22"/>
                    <w:lang w:val="hr-HR"/>
                  </w:rPr>
                  <w:t xml:space="preserve"> </w:t>
                </w:r>
                <w:r w:rsidR="0012448D" w:rsidRPr="00C054A7">
                  <w:rPr>
                    <w:rFonts w:asciiTheme="minorHAnsi" w:hAnsiTheme="minorHAnsi" w:cstheme="minorHAnsi"/>
                    <w:sz w:val="22"/>
                    <w:szCs w:val="22"/>
                    <w:lang w:val="hr-HR"/>
                  </w:rPr>
                  <w:t>s</w:t>
                </w:r>
                <w:r w:rsidR="0012448D" w:rsidRPr="00C054A7">
                  <w:rPr>
                    <w:rFonts w:asciiTheme="minorHAnsi" w:hAnsiTheme="minorHAnsi" w:cstheme="minorHAnsi"/>
                    <w:spacing w:val="10"/>
                    <w:sz w:val="22"/>
                    <w:szCs w:val="22"/>
                    <w:lang w:val="hr-HR"/>
                  </w:rPr>
                  <w:t xml:space="preserve"> </w:t>
                </w:r>
                <w:r w:rsidR="0012448D" w:rsidRPr="00C054A7">
                  <w:rPr>
                    <w:rFonts w:asciiTheme="minorHAnsi" w:hAnsiTheme="minorHAnsi" w:cstheme="minorHAnsi"/>
                    <w:sz w:val="22"/>
                    <w:szCs w:val="22"/>
                    <w:lang w:val="hr-HR"/>
                  </w:rPr>
                  <w:t>područja</w:t>
                </w:r>
                <w:r w:rsidR="0012448D" w:rsidRPr="00C054A7">
                  <w:rPr>
                    <w:rFonts w:asciiTheme="minorHAnsi" w:hAnsiTheme="minorHAnsi" w:cstheme="minorHAnsi"/>
                    <w:spacing w:val="9"/>
                    <w:sz w:val="22"/>
                    <w:szCs w:val="22"/>
                    <w:lang w:val="hr-HR"/>
                  </w:rPr>
                  <w:t xml:space="preserve"> </w:t>
                </w:r>
                <w:r w:rsidR="0012448D" w:rsidRPr="00C054A7">
                  <w:rPr>
                    <w:rFonts w:asciiTheme="minorHAnsi" w:hAnsiTheme="minorHAnsi" w:cstheme="minorHAnsi"/>
                    <w:sz w:val="22"/>
                    <w:szCs w:val="22"/>
                    <w:lang w:val="hr-HR"/>
                  </w:rPr>
                  <w:t>biomedicine. Zdravstveni informacijski sustavi u primarnoj i</w:t>
                </w:r>
                <w:r w:rsidR="0012448D" w:rsidRPr="00C054A7">
                  <w:rPr>
                    <w:rFonts w:asciiTheme="minorHAnsi" w:hAnsiTheme="minorHAnsi" w:cstheme="minorHAnsi"/>
                    <w:spacing w:val="22"/>
                    <w:sz w:val="22"/>
                    <w:szCs w:val="22"/>
                    <w:lang w:val="hr-HR"/>
                  </w:rPr>
                  <w:t xml:space="preserve"> </w:t>
                </w:r>
                <w:r w:rsidR="0012448D" w:rsidRPr="00C054A7">
                  <w:rPr>
                    <w:rFonts w:asciiTheme="minorHAnsi" w:hAnsiTheme="minorHAnsi" w:cstheme="minorHAnsi"/>
                    <w:sz w:val="22"/>
                    <w:szCs w:val="22"/>
                    <w:lang w:val="hr-HR"/>
                  </w:rPr>
                  <w:t>bolničkoj</w:t>
                </w:r>
                <w:r w:rsidR="0012448D" w:rsidRPr="00C054A7">
                  <w:rPr>
                    <w:rFonts w:asciiTheme="minorHAnsi" w:hAnsiTheme="minorHAnsi" w:cstheme="minorHAnsi"/>
                    <w:spacing w:val="7"/>
                    <w:sz w:val="22"/>
                    <w:szCs w:val="22"/>
                    <w:lang w:val="hr-HR"/>
                  </w:rPr>
                  <w:t xml:space="preserve"> </w:t>
                </w:r>
                <w:r w:rsidR="0012448D" w:rsidRPr="00C054A7">
                  <w:rPr>
                    <w:rFonts w:asciiTheme="minorHAnsi" w:hAnsiTheme="minorHAnsi" w:cstheme="minorHAnsi"/>
                    <w:sz w:val="22"/>
                    <w:szCs w:val="22"/>
                    <w:lang w:val="hr-HR"/>
                  </w:rPr>
                  <w:t>zdravstvenoj</w:t>
                </w:r>
                <w:r w:rsidR="0012448D" w:rsidRPr="00C054A7">
                  <w:rPr>
                    <w:rFonts w:asciiTheme="minorHAnsi" w:hAnsiTheme="minorHAnsi" w:cstheme="minorHAnsi"/>
                    <w:spacing w:val="5"/>
                    <w:sz w:val="22"/>
                    <w:szCs w:val="22"/>
                    <w:lang w:val="hr-HR"/>
                  </w:rPr>
                  <w:t xml:space="preserve"> </w:t>
                </w:r>
                <w:r w:rsidR="0012448D" w:rsidRPr="00C054A7">
                  <w:rPr>
                    <w:rFonts w:asciiTheme="minorHAnsi" w:hAnsiTheme="minorHAnsi" w:cstheme="minorHAnsi"/>
                    <w:sz w:val="22"/>
                    <w:szCs w:val="22"/>
                    <w:lang w:val="hr-HR"/>
                  </w:rPr>
                  <w:t>zaštiti.</w:t>
                </w:r>
                <w:r w:rsidR="0012448D" w:rsidRPr="00C054A7">
                  <w:rPr>
                    <w:rFonts w:asciiTheme="minorHAnsi" w:hAnsiTheme="minorHAnsi" w:cstheme="minorHAnsi"/>
                    <w:spacing w:val="5"/>
                    <w:sz w:val="22"/>
                    <w:szCs w:val="22"/>
                    <w:lang w:val="hr-HR"/>
                  </w:rPr>
                  <w:t xml:space="preserve"> </w:t>
                </w:r>
                <w:r w:rsidR="0012448D" w:rsidRPr="00C054A7">
                  <w:rPr>
                    <w:rFonts w:asciiTheme="minorHAnsi" w:hAnsiTheme="minorHAnsi" w:cstheme="minorHAnsi"/>
                    <w:sz w:val="22"/>
                    <w:szCs w:val="22"/>
                    <w:lang w:val="hr-HR"/>
                  </w:rPr>
                  <w:t>Sustavi</w:t>
                </w:r>
                <w:r w:rsidR="0012448D" w:rsidRPr="00C054A7">
                  <w:rPr>
                    <w:rFonts w:asciiTheme="minorHAnsi" w:hAnsiTheme="minorHAnsi" w:cstheme="minorHAnsi"/>
                    <w:spacing w:val="5"/>
                    <w:sz w:val="22"/>
                    <w:szCs w:val="22"/>
                    <w:lang w:val="hr-HR"/>
                  </w:rPr>
                  <w:t xml:space="preserve"> </w:t>
                </w:r>
                <w:r w:rsidR="0012448D" w:rsidRPr="00C054A7">
                  <w:rPr>
                    <w:rFonts w:asciiTheme="minorHAnsi" w:hAnsiTheme="minorHAnsi" w:cstheme="minorHAnsi"/>
                    <w:sz w:val="22"/>
                    <w:szCs w:val="22"/>
                    <w:lang w:val="hr-HR"/>
                  </w:rPr>
                  <w:t>za</w:t>
                </w:r>
                <w:r w:rsidR="0012448D" w:rsidRPr="00C054A7">
                  <w:rPr>
                    <w:rFonts w:asciiTheme="minorHAnsi" w:hAnsiTheme="minorHAnsi" w:cstheme="minorHAnsi"/>
                    <w:spacing w:val="8"/>
                    <w:sz w:val="22"/>
                    <w:szCs w:val="22"/>
                    <w:lang w:val="hr-HR"/>
                  </w:rPr>
                  <w:t xml:space="preserve"> </w:t>
                </w:r>
                <w:r w:rsidR="0012448D" w:rsidRPr="00C054A7">
                  <w:rPr>
                    <w:rFonts w:asciiTheme="minorHAnsi" w:hAnsiTheme="minorHAnsi" w:cstheme="minorHAnsi"/>
                    <w:sz w:val="22"/>
                    <w:szCs w:val="22"/>
                    <w:lang w:val="hr-HR"/>
                  </w:rPr>
                  <w:t>pomoć</w:t>
                </w:r>
                <w:r w:rsidR="0012448D" w:rsidRPr="00C054A7">
                  <w:rPr>
                    <w:rFonts w:asciiTheme="minorHAnsi" w:hAnsiTheme="minorHAnsi" w:cstheme="minorHAnsi"/>
                    <w:spacing w:val="6"/>
                    <w:sz w:val="22"/>
                    <w:szCs w:val="22"/>
                    <w:lang w:val="hr-HR"/>
                  </w:rPr>
                  <w:t xml:space="preserve"> </w:t>
                </w:r>
                <w:r w:rsidR="0012448D" w:rsidRPr="00C054A7">
                  <w:rPr>
                    <w:rFonts w:asciiTheme="minorHAnsi" w:hAnsiTheme="minorHAnsi" w:cstheme="minorHAnsi"/>
                    <w:sz w:val="22"/>
                    <w:szCs w:val="22"/>
                    <w:lang w:val="hr-HR"/>
                  </w:rPr>
                  <w:t>pri</w:t>
                </w:r>
                <w:r w:rsidR="0012448D" w:rsidRPr="00C054A7">
                  <w:rPr>
                    <w:rFonts w:asciiTheme="minorHAnsi" w:hAnsiTheme="minorHAnsi" w:cstheme="minorHAnsi"/>
                    <w:spacing w:val="5"/>
                    <w:sz w:val="22"/>
                    <w:szCs w:val="22"/>
                    <w:lang w:val="hr-HR"/>
                  </w:rPr>
                  <w:t xml:space="preserve"> </w:t>
                </w:r>
                <w:r w:rsidR="0012448D" w:rsidRPr="00C054A7">
                  <w:rPr>
                    <w:rFonts w:asciiTheme="minorHAnsi" w:hAnsiTheme="minorHAnsi" w:cstheme="minorHAnsi"/>
                    <w:sz w:val="22"/>
                    <w:szCs w:val="22"/>
                    <w:lang w:val="hr-HR"/>
                  </w:rPr>
                  <w:t>medicinskom</w:t>
                </w:r>
                <w:r w:rsidR="0012448D" w:rsidRPr="00C054A7">
                  <w:rPr>
                    <w:rFonts w:asciiTheme="minorHAnsi" w:hAnsiTheme="minorHAnsi" w:cstheme="minorHAnsi"/>
                    <w:spacing w:val="8"/>
                    <w:sz w:val="22"/>
                    <w:szCs w:val="22"/>
                    <w:lang w:val="hr-HR"/>
                  </w:rPr>
                  <w:t xml:space="preserve"> </w:t>
                </w:r>
                <w:r w:rsidR="0012448D" w:rsidRPr="00C054A7">
                  <w:rPr>
                    <w:rFonts w:asciiTheme="minorHAnsi" w:hAnsiTheme="minorHAnsi" w:cstheme="minorHAnsi"/>
                    <w:sz w:val="22"/>
                    <w:szCs w:val="22"/>
                    <w:lang w:val="hr-HR"/>
                  </w:rPr>
                  <w:t>odlučivanju</w:t>
                </w:r>
                <w:r w:rsidR="0012448D" w:rsidRPr="00C054A7">
                  <w:rPr>
                    <w:rFonts w:asciiTheme="minorHAnsi" w:hAnsiTheme="minorHAnsi" w:cstheme="minorHAnsi"/>
                    <w:spacing w:val="8"/>
                    <w:sz w:val="22"/>
                    <w:szCs w:val="22"/>
                    <w:lang w:val="hr-HR"/>
                  </w:rPr>
                  <w:t xml:space="preserve"> </w:t>
                </w:r>
                <w:r w:rsidR="0012448D" w:rsidRPr="00C054A7">
                  <w:rPr>
                    <w:rFonts w:asciiTheme="minorHAnsi" w:hAnsiTheme="minorHAnsi" w:cstheme="minorHAnsi"/>
                    <w:sz w:val="22"/>
                    <w:szCs w:val="22"/>
                    <w:lang w:val="hr-HR"/>
                  </w:rPr>
                  <w:t>i</w:t>
                </w:r>
                <w:r w:rsidR="0012448D" w:rsidRPr="00C054A7">
                  <w:rPr>
                    <w:rFonts w:asciiTheme="minorHAnsi" w:hAnsiTheme="minorHAnsi" w:cstheme="minorHAnsi"/>
                    <w:spacing w:val="5"/>
                    <w:sz w:val="22"/>
                    <w:szCs w:val="22"/>
                    <w:lang w:val="hr-HR"/>
                  </w:rPr>
                  <w:t xml:space="preserve"> </w:t>
                </w:r>
                <w:r w:rsidR="0012448D" w:rsidRPr="00C054A7">
                  <w:rPr>
                    <w:rFonts w:asciiTheme="minorHAnsi" w:hAnsiTheme="minorHAnsi" w:cstheme="minorHAnsi"/>
                    <w:sz w:val="22"/>
                    <w:szCs w:val="22"/>
                    <w:lang w:val="hr-HR"/>
                  </w:rPr>
                  <w:t>njihova</w:t>
                </w:r>
                <w:r w:rsidR="0012448D" w:rsidRPr="00C054A7">
                  <w:rPr>
                    <w:rFonts w:asciiTheme="minorHAnsi" w:hAnsiTheme="minorHAnsi" w:cstheme="minorHAnsi"/>
                    <w:spacing w:val="12"/>
                    <w:sz w:val="22"/>
                    <w:szCs w:val="22"/>
                    <w:lang w:val="hr-HR"/>
                  </w:rPr>
                  <w:t xml:space="preserve"> </w:t>
                </w:r>
                <w:r w:rsidR="0012448D" w:rsidRPr="00C054A7">
                  <w:rPr>
                    <w:rFonts w:asciiTheme="minorHAnsi" w:hAnsiTheme="minorHAnsi" w:cstheme="minorHAnsi"/>
                    <w:sz w:val="22"/>
                    <w:szCs w:val="22"/>
                    <w:lang w:val="hr-HR"/>
                  </w:rPr>
                  <w:t>uporaba</w:t>
                </w:r>
                <w:r w:rsidR="0012448D" w:rsidRPr="00C054A7">
                  <w:rPr>
                    <w:rFonts w:asciiTheme="minorHAnsi" w:hAnsiTheme="minorHAnsi" w:cstheme="minorHAnsi"/>
                    <w:spacing w:val="8"/>
                    <w:sz w:val="22"/>
                    <w:szCs w:val="22"/>
                    <w:lang w:val="hr-HR"/>
                  </w:rPr>
                  <w:t xml:space="preserve"> </w:t>
                </w:r>
                <w:r w:rsidR="0012448D" w:rsidRPr="00C054A7">
                  <w:rPr>
                    <w:rFonts w:asciiTheme="minorHAnsi" w:hAnsiTheme="minorHAnsi" w:cstheme="minorHAnsi"/>
                    <w:sz w:val="22"/>
                    <w:szCs w:val="22"/>
                    <w:lang w:val="hr-HR"/>
                  </w:rPr>
                  <w:t>u</w:t>
                </w:r>
                <w:r w:rsidR="0012448D" w:rsidRPr="00C054A7">
                  <w:rPr>
                    <w:rFonts w:asciiTheme="minorHAnsi" w:hAnsiTheme="minorHAnsi" w:cstheme="minorHAnsi"/>
                    <w:spacing w:val="6"/>
                    <w:sz w:val="22"/>
                    <w:szCs w:val="22"/>
                    <w:lang w:val="hr-HR"/>
                  </w:rPr>
                  <w:t xml:space="preserve"> </w:t>
                </w:r>
                <w:r w:rsidR="0012448D" w:rsidRPr="00C054A7">
                  <w:rPr>
                    <w:rFonts w:asciiTheme="minorHAnsi" w:hAnsiTheme="minorHAnsi" w:cstheme="minorHAnsi"/>
                    <w:sz w:val="22"/>
                    <w:szCs w:val="22"/>
                    <w:lang w:val="hr-HR"/>
                  </w:rPr>
                  <w:t>obradbi</w:t>
                </w:r>
                <w:r w:rsidR="0012448D" w:rsidRPr="00C054A7">
                  <w:rPr>
                    <w:rFonts w:asciiTheme="minorHAnsi" w:hAnsiTheme="minorHAnsi" w:cstheme="minorHAnsi"/>
                    <w:spacing w:val="-22"/>
                    <w:sz w:val="22"/>
                    <w:szCs w:val="22"/>
                    <w:lang w:val="hr-HR"/>
                  </w:rPr>
                  <w:t xml:space="preserve"> </w:t>
                </w:r>
                <w:r w:rsidR="0012448D" w:rsidRPr="00C054A7">
                  <w:rPr>
                    <w:rFonts w:asciiTheme="minorHAnsi" w:hAnsiTheme="minorHAnsi" w:cstheme="minorHAnsi"/>
                    <w:sz w:val="22"/>
                    <w:szCs w:val="22"/>
                    <w:lang w:val="hr-HR"/>
                  </w:rPr>
                  <w:t>bolesnika</w:t>
                </w:r>
                <w:r w:rsidR="0012448D" w:rsidRPr="00C054A7">
                  <w:rPr>
                    <w:rFonts w:asciiTheme="minorHAnsi" w:hAnsiTheme="minorHAnsi" w:cstheme="minorHAnsi"/>
                    <w:spacing w:val="7"/>
                    <w:sz w:val="22"/>
                    <w:szCs w:val="22"/>
                    <w:lang w:val="hr-HR"/>
                  </w:rPr>
                  <w:t xml:space="preserve"> </w:t>
                </w:r>
                <w:r w:rsidR="0012448D" w:rsidRPr="00C054A7">
                  <w:rPr>
                    <w:rFonts w:asciiTheme="minorHAnsi" w:hAnsiTheme="minorHAnsi" w:cstheme="minorHAnsi"/>
                    <w:sz w:val="22"/>
                    <w:szCs w:val="22"/>
                    <w:lang w:val="hr-HR"/>
                  </w:rPr>
                  <w:t>te</w:t>
                </w:r>
                <w:r w:rsidR="0012448D" w:rsidRPr="00C054A7">
                  <w:rPr>
                    <w:rFonts w:asciiTheme="minorHAnsi" w:hAnsiTheme="minorHAnsi" w:cstheme="minorHAnsi"/>
                    <w:spacing w:val="9"/>
                    <w:sz w:val="22"/>
                    <w:szCs w:val="22"/>
                    <w:lang w:val="hr-HR"/>
                  </w:rPr>
                  <w:t xml:space="preserve"> </w:t>
                </w:r>
                <w:r w:rsidR="0012448D" w:rsidRPr="00C054A7">
                  <w:rPr>
                    <w:rFonts w:asciiTheme="minorHAnsi" w:hAnsiTheme="minorHAnsi" w:cstheme="minorHAnsi"/>
                    <w:sz w:val="22"/>
                    <w:szCs w:val="22"/>
                    <w:lang w:val="hr-HR"/>
                  </w:rPr>
                  <w:t>u</w:t>
                </w:r>
                <w:r w:rsidR="0012448D" w:rsidRPr="00C054A7">
                  <w:rPr>
                    <w:rFonts w:asciiTheme="minorHAnsi" w:hAnsiTheme="minorHAnsi" w:cstheme="minorHAnsi"/>
                    <w:spacing w:val="4"/>
                    <w:sz w:val="22"/>
                    <w:szCs w:val="22"/>
                    <w:lang w:val="hr-HR"/>
                  </w:rPr>
                  <w:t xml:space="preserve"> </w:t>
                </w:r>
                <w:r w:rsidR="0012448D" w:rsidRPr="00C054A7">
                  <w:rPr>
                    <w:rFonts w:asciiTheme="minorHAnsi" w:hAnsiTheme="minorHAnsi" w:cstheme="minorHAnsi"/>
                    <w:sz w:val="22"/>
                    <w:szCs w:val="22"/>
                    <w:lang w:val="hr-HR"/>
                  </w:rPr>
                  <w:t>stjecanju,</w:t>
                </w:r>
                <w:r w:rsidR="0012448D" w:rsidRPr="00C054A7">
                  <w:rPr>
                    <w:rFonts w:asciiTheme="minorHAnsi" w:hAnsiTheme="minorHAnsi" w:cstheme="minorHAnsi"/>
                    <w:spacing w:val="8"/>
                    <w:sz w:val="22"/>
                    <w:szCs w:val="22"/>
                    <w:lang w:val="hr-HR"/>
                  </w:rPr>
                  <w:t xml:space="preserve"> </w:t>
                </w:r>
                <w:r w:rsidR="0012448D" w:rsidRPr="00C054A7">
                  <w:rPr>
                    <w:rFonts w:asciiTheme="minorHAnsi" w:hAnsiTheme="minorHAnsi" w:cstheme="minorHAnsi"/>
                    <w:sz w:val="22"/>
                    <w:szCs w:val="22"/>
                    <w:lang w:val="hr-HR"/>
                  </w:rPr>
                  <w:t>obradbi</w:t>
                </w:r>
                <w:r w:rsidR="0012448D" w:rsidRPr="00C054A7">
                  <w:rPr>
                    <w:rFonts w:asciiTheme="minorHAnsi" w:hAnsiTheme="minorHAnsi" w:cstheme="minorHAnsi"/>
                    <w:spacing w:val="8"/>
                    <w:sz w:val="22"/>
                    <w:szCs w:val="22"/>
                    <w:lang w:val="hr-HR"/>
                  </w:rPr>
                  <w:t xml:space="preserve"> </w:t>
                </w:r>
                <w:r w:rsidR="0012448D" w:rsidRPr="00C054A7">
                  <w:rPr>
                    <w:rFonts w:asciiTheme="minorHAnsi" w:hAnsiTheme="minorHAnsi" w:cstheme="minorHAnsi"/>
                    <w:sz w:val="22"/>
                    <w:szCs w:val="22"/>
                    <w:lang w:val="hr-HR"/>
                  </w:rPr>
                  <w:t>i</w:t>
                </w:r>
                <w:r w:rsidR="0012448D" w:rsidRPr="00C054A7">
                  <w:rPr>
                    <w:rFonts w:asciiTheme="minorHAnsi" w:hAnsiTheme="minorHAnsi" w:cstheme="minorHAnsi"/>
                    <w:spacing w:val="8"/>
                    <w:sz w:val="22"/>
                    <w:szCs w:val="22"/>
                    <w:lang w:val="hr-HR"/>
                  </w:rPr>
                  <w:t xml:space="preserve"> </w:t>
                </w:r>
                <w:r w:rsidR="0012448D" w:rsidRPr="00C054A7">
                  <w:rPr>
                    <w:rFonts w:asciiTheme="minorHAnsi" w:hAnsiTheme="minorHAnsi" w:cstheme="minorHAnsi"/>
                    <w:sz w:val="22"/>
                    <w:szCs w:val="22"/>
                    <w:lang w:val="hr-HR"/>
                  </w:rPr>
                  <w:t>prikazu</w:t>
                </w:r>
                <w:r w:rsidR="0012448D" w:rsidRPr="00C054A7">
                  <w:rPr>
                    <w:rFonts w:asciiTheme="minorHAnsi" w:hAnsiTheme="minorHAnsi" w:cstheme="minorHAnsi"/>
                    <w:spacing w:val="9"/>
                    <w:sz w:val="22"/>
                    <w:szCs w:val="22"/>
                    <w:lang w:val="hr-HR"/>
                  </w:rPr>
                  <w:t xml:space="preserve"> </w:t>
                </w:r>
                <w:r w:rsidR="0012448D" w:rsidRPr="00C054A7">
                  <w:rPr>
                    <w:rFonts w:asciiTheme="minorHAnsi" w:hAnsiTheme="minorHAnsi" w:cstheme="minorHAnsi"/>
                    <w:sz w:val="22"/>
                    <w:szCs w:val="22"/>
                    <w:lang w:val="hr-HR"/>
                  </w:rPr>
                  <w:t>medicinskog</w:t>
                </w:r>
                <w:r w:rsidR="0012448D" w:rsidRPr="00C054A7">
                  <w:rPr>
                    <w:rFonts w:asciiTheme="minorHAnsi" w:hAnsiTheme="minorHAnsi" w:cstheme="minorHAnsi"/>
                    <w:spacing w:val="7"/>
                    <w:sz w:val="22"/>
                    <w:szCs w:val="22"/>
                    <w:lang w:val="hr-HR"/>
                  </w:rPr>
                  <w:t xml:space="preserve"> </w:t>
                </w:r>
                <w:r w:rsidR="0012448D" w:rsidRPr="00C054A7">
                  <w:rPr>
                    <w:rFonts w:asciiTheme="minorHAnsi" w:hAnsiTheme="minorHAnsi" w:cstheme="minorHAnsi"/>
                    <w:sz w:val="22"/>
                    <w:szCs w:val="22"/>
                    <w:lang w:val="hr-HR"/>
                  </w:rPr>
                  <w:t>znanja.</w:t>
                </w:r>
                <w:r w:rsidR="0012448D" w:rsidRPr="00C054A7">
                  <w:rPr>
                    <w:rFonts w:asciiTheme="minorHAnsi" w:hAnsiTheme="minorHAnsi" w:cstheme="minorHAnsi"/>
                    <w:spacing w:val="10"/>
                    <w:sz w:val="22"/>
                    <w:szCs w:val="22"/>
                    <w:lang w:val="hr-HR"/>
                  </w:rPr>
                  <w:t xml:space="preserve"> </w:t>
                </w:r>
                <w:r w:rsidR="0012448D" w:rsidRPr="00C054A7">
                  <w:rPr>
                    <w:rFonts w:asciiTheme="minorHAnsi" w:hAnsiTheme="minorHAnsi" w:cstheme="minorHAnsi"/>
                    <w:sz w:val="22"/>
                    <w:szCs w:val="22"/>
                    <w:lang w:val="hr-HR"/>
                  </w:rPr>
                  <w:t>Sigurnost,</w:t>
                </w:r>
                <w:r w:rsidR="0012448D" w:rsidRPr="00C054A7">
                  <w:rPr>
                    <w:rFonts w:asciiTheme="minorHAnsi" w:hAnsiTheme="minorHAnsi" w:cstheme="minorHAnsi"/>
                    <w:spacing w:val="8"/>
                    <w:sz w:val="22"/>
                    <w:szCs w:val="22"/>
                    <w:lang w:val="hr-HR"/>
                  </w:rPr>
                  <w:t xml:space="preserve"> </w:t>
                </w:r>
                <w:r w:rsidR="0012448D" w:rsidRPr="00C054A7">
                  <w:rPr>
                    <w:rFonts w:asciiTheme="minorHAnsi" w:hAnsiTheme="minorHAnsi" w:cstheme="minorHAnsi"/>
                    <w:sz w:val="22"/>
                    <w:szCs w:val="22"/>
                    <w:lang w:val="hr-HR"/>
                  </w:rPr>
                  <w:t>zaštita</w:t>
                </w:r>
                <w:r w:rsidR="0012448D" w:rsidRPr="00C054A7">
                  <w:rPr>
                    <w:rFonts w:asciiTheme="minorHAnsi" w:hAnsiTheme="minorHAnsi" w:cstheme="minorHAnsi"/>
                    <w:spacing w:val="7"/>
                    <w:sz w:val="22"/>
                    <w:szCs w:val="22"/>
                    <w:lang w:val="hr-HR"/>
                  </w:rPr>
                  <w:t xml:space="preserve"> </w:t>
                </w:r>
                <w:r w:rsidR="0012448D" w:rsidRPr="00C054A7">
                  <w:rPr>
                    <w:rFonts w:asciiTheme="minorHAnsi" w:hAnsiTheme="minorHAnsi" w:cstheme="minorHAnsi"/>
                    <w:sz w:val="22"/>
                    <w:szCs w:val="22"/>
                    <w:lang w:val="hr-HR"/>
                  </w:rPr>
                  <w:t>i</w:t>
                </w:r>
                <w:r w:rsidR="0012448D" w:rsidRPr="00C054A7">
                  <w:rPr>
                    <w:rFonts w:asciiTheme="minorHAnsi" w:hAnsiTheme="minorHAnsi" w:cstheme="minorHAnsi"/>
                    <w:spacing w:val="8"/>
                    <w:sz w:val="22"/>
                    <w:szCs w:val="22"/>
                    <w:lang w:val="hr-HR"/>
                  </w:rPr>
                  <w:t xml:space="preserve"> </w:t>
                </w:r>
                <w:r w:rsidR="0012448D" w:rsidRPr="00C054A7">
                  <w:rPr>
                    <w:rFonts w:asciiTheme="minorHAnsi" w:hAnsiTheme="minorHAnsi" w:cstheme="minorHAnsi"/>
                    <w:sz w:val="22"/>
                    <w:szCs w:val="22"/>
                    <w:lang w:val="hr-HR"/>
                  </w:rPr>
                  <w:t>povjerljivost</w:t>
                </w:r>
                <w:r w:rsidR="0012448D" w:rsidRPr="00C054A7">
                  <w:rPr>
                    <w:rFonts w:asciiTheme="minorHAnsi" w:hAnsiTheme="minorHAnsi" w:cstheme="minorHAnsi"/>
                    <w:spacing w:val="10"/>
                    <w:sz w:val="22"/>
                    <w:szCs w:val="22"/>
                    <w:lang w:val="hr-HR"/>
                  </w:rPr>
                  <w:t xml:space="preserve"> </w:t>
                </w:r>
                <w:r w:rsidR="0012448D" w:rsidRPr="00C054A7">
                  <w:rPr>
                    <w:rFonts w:asciiTheme="minorHAnsi" w:hAnsiTheme="minorHAnsi" w:cstheme="minorHAnsi"/>
                    <w:sz w:val="22"/>
                    <w:szCs w:val="22"/>
                    <w:lang w:val="hr-HR"/>
                  </w:rPr>
                  <w:t>medicinskih</w:t>
                </w:r>
                <w:r w:rsidR="0012448D" w:rsidRPr="00C054A7">
                  <w:rPr>
                    <w:rFonts w:asciiTheme="minorHAnsi" w:hAnsiTheme="minorHAnsi" w:cstheme="minorHAnsi"/>
                    <w:spacing w:val="-41"/>
                    <w:sz w:val="22"/>
                    <w:szCs w:val="22"/>
                    <w:lang w:val="hr-HR"/>
                  </w:rPr>
                  <w:t xml:space="preserve"> </w:t>
                </w:r>
                <w:r w:rsidR="0012448D" w:rsidRPr="00C054A7">
                  <w:rPr>
                    <w:rFonts w:asciiTheme="minorHAnsi" w:hAnsiTheme="minorHAnsi" w:cstheme="minorHAnsi"/>
                    <w:sz w:val="22"/>
                    <w:szCs w:val="22"/>
                    <w:lang w:val="hr-HR"/>
                  </w:rPr>
                  <w:t>podataka. Uporaba IT u sestrinstvu.</w:t>
                </w:r>
              </w:p>
            </w:tc>
          </w:sdtContent>
        </w:sdt>
      </w:tr>
    </w:tbl>
    <w:p w14:paraId="67D6E489" w14:textId="77777777" w:rsidR="005C2F41" w:rsidRPr="00CD3F31" w:rsidRDefault="005C2F41" w:rsidP="005C2F41">
      <w:pPr>
        <w:pStyle w:val="Default"/>
        <w:rPr>
          <w:rFonts w:ascii="Calibri" w:hAnsi="Calibri"/>
          <w:sz w:val="22"/>
          <w:szCs w:val="22"/>
          <w:lang w:val="hr-HR"/>
        </w:rPr>
      </w:pPr>
    </w:p>
    <w:p w14:paraId="3A0A4C2A"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259B5173"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768021EC" w14:textId="77777777" w:rsidR="00EE6A19" w:rsidRDefault="0012448D" w:rsidP="005970E0">
                <w:pPr>
                  <w:pStyle w:val="Default"/>
                  <w:rPr>
                    <w:rFonts w:ascii="Calibri" w:hAnsi="Calibri"/>
                    <w:sz w:val="22"/>
                    <w:szCs w:val="22"/>
                    <w:lang w:val="hr-HR"/>
                  </w:rPr>
                </w:pPr>
                <w:r>
                  <w:rPr>
                    <w:rFonts w:ascii="Calibri" w:hAnsi="Calibri"/>
                    <w:sz w:val="22"/>
                    <w:szCs w:val="22"/>
                    <w:lang w:val="hr-HR"/>
                  </w:rPr>
                  <w:t xml:space="preserve"> </w:t>
                </w:r>
                <w:sdt>
                  <w:sdtPr>
                    <w:rPr>
                      <w:rFonts w:ascii="Calibri" w:hAnsi="Calibri"/>
                      <w:sz w:val="22"/>
                      <w:szCs w:val="22"/>
                      <w:lang w:val="hr-HR"/>
                    </w:rPr>
                    <w:alias w:val="Popis obvezne literature"/>
                    <w:tag w:val="Popis obvezne literature"/>
                    <w:id w:val="-643891163"/>
                    <w:placeholder>
                      <w:docPart w:val="A3AE0BD71D5D496DB1BB3075873C3663"/>
                    </w:placeholder>
                  </w:sdtPr>
                  <w:sdtEndPr/>
                  <w:sdtContent>
                    <w:r w:rsidRPr="00C054A7">
                      <w:rPr>
                        <w:rFonts w:ascii="Calibri" w:hAnsi="Calibri"/>
                        <w:sz w:val="22"/>
                        <w:szCs w:val="22"/>
                        <w:lang w:val="hr-HR"/>
                      </w:rPr>
                      <w:t>Kern J, Petrovečki M, ur. Medicinska informatika. Medicinska naklada: Zagreb; 2009.</w:t>
                    </w:r>
                  </w:sdtContent>
                </w:sdt>
                <w:r>
                  <w:rPr>
                    <w:rFonts w:ascii="Calibri" w:hAnsi="Calibri"/>
                    <w:sz w:val="22"/>
                    <w:szCs w:val="22"/>
                    <w:lang w:val="hr-HR"/>
                  </w:rPr>
                  <w:t xml:space="preserve"> </w:t>
                </w:r>
              </w:p>
              <w:p w14:paraId="3818AC6B" w14:textId="61EF9844" w:rsidR="005C2F41" w:rsidRPr="00CD3F31" w:rsidRDefault="00EE6A19" w:rsidP="005970E0">
                <w:pPr>
                  <w:pStyle w:val="Default"/>
                  <w:rPr>
                    <w:rFonts w:ascii="Calibri" w:hAnsi="Calibri"/>
                    <w:sz w:val="22"/>
                    <w:szCs w:val="22"/>
                    <w:lang w:val="hr-HR"/>
                  </w:rPr>
                </w:pPr>
                <w:r>
                  <w:rPr>
                    <w:rFonts w:ascii="Calibri" w:hAnsi="Calibri"/>
                    <w:sz w:val="22"/>
                    <w:szCs w:val="22"/>
                    <w:lang w:val="hr-HR"/>
                  </w:rPr>
                  <w:t xml:space="preserve"> </w:t>
                </w:r>
                <w:r w:rsidRPr="00EE6A19">
                  <w:rPr>
                    <w:rFonts w:ascii="Calibri" w:hAnsi="Calibri"/>
                    <w:sz w:val="22"/>
                    <w:szCs w:val="22"/>
                    <w:lang w:val="hr-HR"/>
                  </w:rPr>
                  <w:t>Marušić M. ur. Uvod u znanstveni rad u medicini. 5. izdanje, Zagreb: Medicinska naklada; 2013.</w:t>
                </w:r>
              </w:p>
            </w:tc>
          </w:sdtContent>
        </w:sdt>
      </w:tr>
    </w:tbl>
    <w:p w14:paraId="529074AE" w14:textId="77777777" w:rsidR="005C2F41" w:rsidRPr="00CD3F31" w:rsidRDefault="005C2F41" w:rsidP="005C2F41">
      <w:pPr>
        <w:pStyle w:val="Default"/>
        <w:rPr>
          <w:rFonts w:ascii="Calibri" w:hAnsi="Calibri"/>
          <w:color w:val="auto"/>
          <w:sz w:val="22"/>
          <w:szCs w:val="22"/>
          <w:lang w:val="hr-HR"/>
        </w:rPr>
      </w:pPr>
    </w:p>
    <w:p w14:paraId="0AD91121"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3D2F2FA" w14:textId="77777777" w:rsidTr="00BF53C9">
        <w:trPr>
          <w:trHeight w:val="426"/>
        </w:trPr>
        <w:sdt>
          <w:sdtPr>
            <w:rPr>
              <w:rFonts w:ascii="Calibri" w:hAnsi="Calibri"/>
              <w:sz w:val="22"/>
              <w:szCs w:val="22"/>
              <w:lang w:val="hr-HR"/>
            </w:rPr>
            <w:alias w:val="Popis dopunske literature"/>
            <w:tag w:val="Popis dopunske literature"/>
            <w:id w:val="266586684"/>
            <w:placeholder>
              <w:docPart w:val="5219CB6D5101445B96BB091C09000E32"/>
            </w:placeholder>
          </w:sdtPr>
          <w:sdtEndPr/>
          <w:sdtContent>
            <w:sdt>
              <w:sdtPr>
                <w:rPr>
                  <w:rFonts w:ascii="Calibri" w:hAnsi="Calibri"/>
                  <w:sz w:val="22"/>
                  <w:szCs w:val="22"/>
                  <w:lang w:val="hr-HR"/>
                </w:rPr>
                <w:alias w:val="Popis dopunske literature"/>
                <w:tag w:val="Popis dopunske literature"/>
                <w:id w:val="393704000"/>
                <w:placeholder>
                  <w:docPart w:val="F850B38B31954FC19DD5F1AAA30BA1FA"/>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2EBD5FD6" w14:textId="51CB73CF" w:rsidR="0012448D" w:rsidRPr="00C054A7" w:rsidRDefault="0012448D" w:rsidP="0012448D">
                    <w:pPr>
                      <w:pStyle w:val="Default"/>
                      <w:rPr>
                        <w:rFonts w:ascii="Calibri" w:hAnsi="Calibri"/>
                        <w:sz w:val="22"/>
                        <w:szCs w:val="22"/>
                        <w:lang w:val="hr-HR"/>
                      </w:rPr>
                    </w:pPr>
                    <w:r w:rsidRPr="00C054A7">
                      <w:rPr>
                        <w:rFonts w:ascii="Calibri" w:hAnsi="Calibri"/>
                        <w:sz w:val="22"/>
                        <w:szCs w:val="22"/>
                        <w:lang w:val="hr-HR"/>
                      </w:rPr>
                      <w:t>Coiera E. Guide to health informatics. London: Hodder Arnold, (2nd edition), 2003.</w:t>
                    </w:r>
                  </w:p>
                  <w:p w14:paraId="32125C13" w14:textId="77777777" w:rsidR="0012448D" w:rsidRPr="00C054A7" w:rsidRDefault="0012448D" w:rsidP="0012448D">
                    <w:pPr>
                      <w:pStyle w:val="Default"/>
                      <w:rPr>
                        <w:rFonts w:ascii="Calibri" w:hAnsi="Calibri"/>
                        <w:sz w:val="22"/>
                        <w:szCs w:val="22"/>
                        <w:lang w:val="hr-HR"/>
                      </w:rPr>
                    </w:pPr>
                    <w:r w:rsidRPr="00C054A7">
                      <w:rPr>
                        <w:rFonts w:ascii="Calibri" w:hAnsi="Calibri"/>
                        <w:sz w:val="22"/>
                        <w:szCs w:val="22"/>
                        <w:lang w:val="hr-HR"/>
                      </w:rPr>
                      <w:t>Shortlife EH, Perreault LE. Medical Informatics. New York - Tokyo: Springer, (2nd edition), 2001.</w:t>
                    </w:r>
                  </w:p>
                  <w:p w14:paraId="05631BC0" w14:textId="77777777" w:rsidR="0012448D" w:rsidRPr="00C054A7" w:rsidRDefault="0012448D" w:rsidP="0012448D">
                    <w:pPr>
                      <w:pStyle w:val="Default"/>
                      <w:rPr>
                        <w:rFonts w:ascii="Calibri" w:hAnsi="Calibri"/>
                        <w:sz w:val="22"/>
                        <w:szCs w:val="22"/>
                        <w:lang w:val="hr-HR"/>
                      </w:rPr>
                    </w:pPr>
                    <w:r w:rsidRPr="00C054A7">
                      <w:rPr>
                        <w:rFonts w:ascii="Calibri" w:hAnsi="Calibri"/>
                        <w:sz w:val="22"/>
                        <w:szCs w:val="22"/>
                        <w:lang w:val="hr-HR"/>
                      </w:rPr>
                      <w:t xml:space="preserve">van Bemmel JH, Musen MA.Handbook of Medical informatics. New York - Tokyo: </w:t>
                    </w:r>
                    <w:r>
                      <w:rPr>
                        <w:rFonts w:ascii="Calibri" w:hAnsi="Calibri"/>
                        <w:sz w:val="22"/>
                        <w:szCs w:val="22"/>
                        <w:lang w:val="hr-HR"/>
                      </w:rPr>
                      <w:t xml:space="preserve"> </w:t>
                    </w:r>
                    <w:r w:rsidRPr="00C054A7">
                      <w:rPr>
                        <w:rFonts w:ascii="Calibri" w:hAnsi="Calibri"/>
                        <w:sz w:val="22"/>
                        <w:szCs w:val="22"/>
                        <w:lang w:val="hr-HR"/>
                      </w:rPr>
                      <w:t>Springer,1997.</w:t>
                    </w:r>
                  </w:p>
                  <w:p w14:paraId="4472D144" w14:textId="462C35DE" w:rsidR="005C2F41" w:rsidRPr="00CD3F31" w:rsidRDefault="0012448D" w:rsidP="0012448D">
                    <w:pPr>
                      <w:pStyle w:val="Default"/>
                      <w:rPr>
                        <w:rFonts w:ascii="Calibri" w:hAnsi="Calibri"/>
                        <w:sz w:val="22"/>
                        <w:szCs w:val="22"/>
                        <w:lang w:val="hr-HR"/>
                      </w:rPr>
                    </w:pPr>
                    <w:r w:rsidRPr="00C054A7">
                      <w:rPr>
                        <w:rFonts w:ascii="Calibri" w:hAnsi="Calibri"/>
                        <w:sz w:val="22"/>
                        <w:szCs w:val="22"/>
                        <w:lang w:val="hr-HR"/>
                      </w:rPr>
                      <w:t>Degoulet P, Fieschi M. Introduction to clinical informatics. New York-Tokyo: Springer, 1997.</w:t>
                    </w:r>
                  </w:p>
                </w:tc>
              </w:sdtContent>
            </w:sdt>
          </w:sdtContent>
        </w:sdt>
      </w:tr>
    </w:tbl>
    <w:p w14:paraId="4EC0090E" w14:textId="77777777" w:rsidR="005C2F41" w:rsidRPr="00CD3F31" w:rsidRDefault="005C2F41" w:rsidP="005C2F41">
      <w:pPr>
        <w:pStyle w:val="Default"/>
        <w:rPr>
          <w:rFonts w:ascii="Calibri" w:hAnsi="Calibri"/>
          <w:color w:val="auto"/>
          <w:sz w:val="22"/>
          <w:szCs w:val="22"/>
          <w:lang w:val="hr-HR"/>
        </w:rPr>
      </w:pPr>
    </w:p>
    <w:p w14:paraId="38284CAE"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7D128CF1"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2091438C" w14:textId="77777777" w:rsidTr="00BF53C9">
        <w:trPr>
          <w:trHeight w:val="426"/>
        </w:trPr>
        <w:sdt>
          <w:sdt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216EC57A" w14:textId="77777777" w:rsidR="0012448D" w:rsidRPr="00BA3168" w:rsidRDefault="0012448D" w:rsidP="0012448D">
                <w:pPr>
                  <w:spacing w:after="0" w:line="240" w:lineRule="auto"/>
                  <w:rPr>
                    <w:rFonts w:asciiTheme="minorHAnsi" w:hAnsiTheme="minorHAnsi" w:cstheme="minorHAnsi"/>
                    <w:b/>
                    <w:bCs/>
                    <w:u w:val="single"/>
                  </w:rPr>
                </w:pPr>
                <w:r w:rsidRPr="00504C7D">
                  <w:rPr>
                    <w:rFonts w:cstheme="minorHAnsi"/>
                    <w:b/>
                    <w:bCs/>
                    <w:u w:val="single"/>
                  </w:rPr>
                  <w:t xml:space="preserve"> </w:t>
                </w:r>
                <w:r w:rsidRPr="00BA3168">
                  <w:rPr>
                    <w:rFonts w:asciiTheme="minorHAnsi" w:hAnsiTheme="minorHAnsi" w:cstheme="minorHAnsi"/>
                    <w:b/>
                    <w:bCs/>
                    <w:u w:val="single"/>
                  </w:rPr>
                  <w:t>P1- 1. Dan predavanja</w:t>
                </w:r>
              </w:p>
              <w:p w14:paraId="319A8CCC" w14:textId="77777777" w:rsidR="0012448D" w:rsidRDefault="0012448D" w:rsidP="0012448D">
                <w:pPr>
                  <w:spacing w:after="0" w:line="240" w:lineRule="auto"/>
                  <w:rPr>
                    <w:rFonts w:asciiTheme="minorHAnsi" w:hAnsiTheme="minorHAnsi" w:cstheme="minorHAnsi"/>
                    <w:b/>
                    <w:bCs/>
                  </w:rPr>
                </w:pPr>
              </w:p>
              <w:p w14:paraId="11183FC9" w14:textId="77777777" w:rsidR="0012448D" w:rsidRPr="00BA3168" w:rsidRDefault="0012448D" w:rsidP="0012448D">
                <w:pPr>
                  <w:spacing w:after="0" w:line="240" w:lineRule="auto"/>
                  <w:rPr>
                    <w:rFonts w:asciiTheme="minorHAnsi" w:eastAsia="Arial Narrow" w:hAnsiTheme="minorHAnsi" w:cstheme="minorHAnsi"/>
                    <w:b/>
                    <w:bCs/>
                  </w:rPr>
                </w:pPr>
                <w:r w:rsidRPr="00BA3168">
                  <w:rPr>
                    <w:rFonts w:asciiTheme="minorHAnsi" w:hAnsiTheme="minorHAnsi" w:cstheme="minorHAnsi"/>
                    <w:b/>
                    <w:bCs/>
                  </w:rPr>
                  <w:t>Tema 1-  Informacijski sustavi u sestrinstvu – osnove.</w:t>
                </w:r>
              </w:p>
              <w:p w14:paraId="6A53B50B" w14:textId="77777777" w:rsidR="0012448D" w:rsidRPr="00BA3168" w:rsidRDefault="0012448D" w:rsidP="0012448D">
                <w:pPr>
                  <w:pStyle w:val="Tijeloteksta"/>
                  <w:ind w:left="0"/>
                  <w:rPr>
                    <w:rFonts w:asciiTheme="minorHAnsi" w:hAnsiTheme="minorHAnsi" w:cstheme="minorHAnsi"/>
                    <w:sz w:val="22"/>
                    <w:szCs w:val="22"/>
                    <w:lang w:val="hr-HR"/>
                  </w:rPr>
                </w:pPr>
                <w:r w:rsidRPr="00BA3168">
                  <w:rPr>
                    <w:rFonts w:asciiTheme="minorHAnsi" w:hAnsiTheme="minorHAnsi" w:cstheme="minorHAnsi"/>
                    <w:sz w:val="22"/>
                    <w:szCs w:val="22"/>
                    <w:lang w:val="hr-HR"/>
                  </w:rPr>
                  <w:t xml:space="preserve">Upoznati se s ciljem i sadržajem kolegija. Na ovom predavanju studenti dobiju osnovne informacije o  </w:t>
                </w:r>
                <w:r w:rsidRPr="00BA3168">
                  <w:rPr>
                    <w:rFonts w:asciiTheme="minorHAnsi" w:hAnsiTheme="minorHAnsi" w:cstheme="minorHAnsi"/>
                    <w:spacing w:val="13"/>
                    <w:sz w:val="22"/>
                    <w:szCs w:val="22"/>
                    <w:lang w:val="hr-HR"/>
                  </w:rPr>
                  <w:t xml:space="preserve"> </w:t>
                </w:r>
                <w:r w:rsidRPr="00BA3168">
                  <w:rPr>
                    <w:rFonts w:asciiTheme="minorHAnsi" w:hAnsiTheme="minorHAnsi" w:cstheme="minorHAnsi"/>
                    <w:sz w:val="22"/>
                    <w:szCs w:val="22"/>
                    <w:lang w:val="hr-HR"/>
                  </w:rPr>
                  <w:t>kolegiju, rasporedu i</w:t>
                </w:r>
                <w:r w:rsidRPr="00BA3168">
                  <w:rPr>
                    <w:rFonts w:asciiTheme="minorHAnsi" w:hAnsiTheme="minorHAnsi" w:cstheme="minorHAnsi"/>
                    <w:spacing w:val="11"/>
                    <w:sz w:val="22"/>
                    <w:szCs w:val="22"/>
                    <w:lang w:val="hr-HR"/>
                  </w:rPr>
                  <w:t xml:space="preserve"> </w:t>
                </w:r>
                <w:r w:rsidRPr="00BA3168">
                  <w:rPr>
                    <w:rFonts w:asciiTheme="minorHAnsi" w:hAnsiTheme="minorHAnsi" w:cstheme="minorHAnsi"/>
                    <w:sz w:val="22"/>
                    <w:szCs w:val="22"/>
                    <w:lang w:val="hr-HR"/>
                  </w:rPr>
                  <w:t>načinu</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izvođenja</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nastave,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pravilima,</w:t>
                </w:r>
                <w:r w:rsidRPr="00BA3168">
                  <w:rPr>
                    <w:rFonts w:asciiTheme="minorHAnsi" w:hAnsiTheme="minorHAnsi" w:cstheme="minorHAnsi"/>
                    <w:spacing w:val="10"/>
                    <w:sz w:val="22"/>
                    <w:szCs w:val="22"/>
                    <w:lang w:val="hr-HR"/>
                  </w:rPr>
                  <w:t xml:space="preserve"> </w:t>
                </w:r>
                <w:r w:rsidRPr="00BA3168">
                  <w:rPr>
                    <w:rFonts w:asciiTheme="minorHAnsi" w:hAnsiTheme="minorHAnsi" w:cstheme="minorHAnsi"/>
                    <w:sz w:val="22"/>
                    <w:szCs w:val="22"/>
                    <w:lang w:val="hr-HR"/>
                  </w:rPr>
                  <w:t>te</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načinu</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provjere</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znanja</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i</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o</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ocjenjivanju.</w:t>
                </w:r>
                <w:r w:rsidRPr="00BA3168">
                  <w:rPr>
                    <w:rFonts w:asciiTheme="minorHAnsi" w:hAnsiTheme="minorHAnsi" w:cstheme="minorHAnsi"/>
                    <w:spacing w:val="10"/>
                    <w:sz w:val="22"/>
                    <w:szCs w:val="22"/>
                    <w:lang w:val="hr-HR"/>
                  </w:rPr>
                  <w:t xml:space="preserve"> </w:t>
                </w:r>
                <w:r w:rsidRPr="00BA3168">
                  <w:rPr>
                    <w:rFonts w:asciiTheme="minorHAnsi" w:hAnsiTheme="minorHAnsi" w:cstheme="minorHAnsi"/>
                    <w:sz w:val="22"/>
                    <w:szCs w:val="22"/>
                    <w:lang w:val="hr-HR"/>
                  </w:rPr>
                  <w:t>Studenti</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upoznaju</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strukturu</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obim</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gradiva</w:t>
                </w:r>
                <w:r w:rsidRPr="00BA3168">
                  <w:rPr>
                    <w:rFonts w:asciiTheme="minorHAnsi" w:hAnsiTheme="minorHAnsi" w:cstheme="minorHAnsi"/>
                    <w:spacing w:val="-41"/>
                    <w:sz w:val="22"/>
                    <w:szCs w:val="22"/>
                    <w:lang w:val="hr-HR"/>
                  </w:rPr>
                  <w:t xml:space="preserve"> </w:t>
                </w:r>
                <w:r w:rsidRPr="00BA3168">
                  <w:rPr>
                    <w:rFonts w:asciiTheme="minorHAnsi" w:hAnsiTheme="minorHAnsi" w:cstheme="minorHAnsi"/>
                    <w:sz w:val="22"/>
                    <w:szCs w:val="22"/>
                    <w:lang w:val="hr-HR"/>
                  </w:rPr>
                  <w:t xml:space="preserve">koje obuhvaća kolegij. Upoznaju se s osnovama i ulozi sestrinskih informacijskih sustava i važnosti primjene informatike u zdravstvenoj </w:t>
                </w:r>
                <w:r w:rsidRPr="00BA3168">
                  <w:rPr>
                    <w:rFonts w:asciiTheme="minorHAnsi" w:hAnsiTheme="minorHAnsi" w:cstheme="minorHAnsi"/>
                    <w:spacing w:val="14"/>
                    <w:sz w:val="22"/>
                    <w:szCs w:val="22"/>
                    <w:lang w:val="hr-HR"/>
                  </w:rPr>
                  <w:t xml:space="preserve"> </w:t>
                </w:r>
                <w:r w:rsidRPr="00BA3168">
                  <w:rPr>
                    <w:rFonts w:asciiTheme="minorHAnsi" w:hAnsiTheme="minorHAnsi" w:cstheme="minorHAnsi"/>
                    <w:sz w:val="22"/>
                    <w:szCs w:val="22"/>
                    <w:lang w:val="hr-HR"/>
                  </w:rPr>
                  <w:t>skrbi.</w:t>
                </w:r>
              </w:p>
              <w:p w14:paraId="28555B96" w14:textId="77777777" w:rsidR="0012448D" w:rsidRPr="00BA3168" w:rsidRDefault="0012448D" w:rsidP="0012448D">
                <w:pPr>
                  <w:spacing w:after="0" w:line="240" w:lineRule="auto"/>
                  <w:rPr>
                    <w:rFonts w:asciiTheme="minorHAnsi" w:eastAsia="Arial Narrow" w:hAnsiTheme="minorHAnsi" w:cstheme="minorHAnsi"/>
                  </w:rPr>
                </w:pPr>
                <w:r w:rsidRPr="00BA3168">
                  <w:rPr>
                    <w:rFonts w:asciiTheme="minorHAnsi" w:hAnsiTheme="minorHAnsi" w:cstheme="minorHAnsi"/>
                    <w:i/>
                  </w:rPr>
                  <w:t>Ishodi</w:t>
                </w:r>
                <w:r w:rsidRPr="00BA3168">
                  <w:rPr>
                    <w:rFonts w:asciiTheme="minorHAnsi" w:hAnsiTheme="minorHAnsi" w:cstheme="minorHAnsi"/>
                    <w:i/>
                    <w:spacing w:val="15"/>
                  </w:rPr>
                  <w:t xml:space="preserve"> </w:t>
                </w:r>
                <w:r w:rsidRPr="00BA3168">
                  <w:rPr>
                    <w:rFonts w:asciiTheme="minorHAnsi" w:hAnsiTheme="minorHAnsi" w:cstheme="minorHAnsi"/>
                    <w:i/>
                  </w:rPr>
                  <w:t>učenja:</w:t>
                </w:r>
              </w:p>
              <w:p w14:paraId="6DA7553E" w14:textId="139DE04C" w:rsidR="0012448D" w:rsidRPr="00BA3168" w:rsidRDefault="00534A47" w:rsidP="0012448D">
                <w:pPr>
                  <w:pStyle w:val="Tijeloteksta"/>
                  <w:ind w:left="0"/>
                  <w:jc w:val="both"/>
                  <w:rPr>
                    <w:rFonts w:asciiTheme="minorHAnsi" w:hAnsiTheme="minorHAnsi" w:cstheme="minorHAnsi"/>
                    <w:sz w:val="22"/>
                    <w:szCs w:val="22"/>
                    <w:lang w:val="hr-HR"/>
                  </w:rPr>
                </w:pPr>
                <w:r>
                  <w:rPr>
                    <w:rFonts w:asciiTheme="minorHAnsi" w:hAnsiTheme="minorHAnsi" w:cstheme="minorHAnsi"/>
                    <w:sz w:val="22"/>
                    <w:szCs w:val="22"/>
                    <w:lang w:val="hr-HR"/>
                  </w:rPr>
                  <w:t>O</w:t>
                </w:r>
                <w:r w:rsidR="0012448D" w:rsidRPr="00BA3168">
                  <w:rPr>
                    <w:rFonts w:asciiTheme="minorHAnsi" w:hAnsiTheme="minorHAnsi" w:cstheme="minorHAnsi"/>
                    <w:sz w:val="22"/>
                    <w:szCs w:val="22"/>
                    <w:lang w:val="hr-HR"/>
                  </w:rPr>
                  <w:t>bjasniti</w:t>
                </w:r>
                <w:r w:rsidR="0012448D" w:rsidRPr="00BA3168">
                  <w:rPr>
                    <w:rFonts w:asciiTheme="minorHAnsi" w:hAnsiTheme="minorHAnsi" w:cstheme="minorHAnsi"/>
                    <w:spacing w:val="9"/>
                    <w:sz w:val="22"/>
                    <w:szCs w:val="22"/>
                    <w:lang w:val="hr-HR"/>
                  </w:rPr>
                  <w:t xml:space="preserve"> </w:t>
                </w:r>
                <w:r w:rsidR="0012448D" w:rsidRPr="00BA3168">
                  <w:rPr>
                    <w:rFonts w:asciiTheme="minorHAnsi" w:hAnsiTheme="minorHAnsi" w:cstheme="minorHAnsi"/>
                    <w:sz w:val="22"/>
                    <w:szCs w:val="22"/>
                    <w:lang w:val="hr-HR"/>
                  </w:rPr>
                  <w:t>svrhu</w:t>
                </w:r>
                <w:r w:rsidR="0012448D" w:rsidRPr="00BA3168">
                  <w:rPr>
                    <w:rFonts w:asciiTheme="minorHAnsi" w:hAnsiTheme="minorHAnsi" w:cstheme="minorHAnsi"/>
                    <w:spacing w:val="4"/>
                    <w:sz w:val="22"/>
                    <w:szCs w:val="22"/>
                    <w:lang w:val="hr-HR"/>
                  </w:rPr>
                  <w:t xml:space="preserve"> </w:t>
                </w:r>
                <w:r w:rsidR="0012448D" w:rsidRPr="00BA3168">
                  <w:rPr>
                    <w:rFonts w:asciiTheme="minorHAnsi" w:hAnsiTheme="minorHAnsi" w:cstheme="minorHAnsi"/>
                    <w:sz w:val="22"/>
                    <w:szCs w:val="22"/>
                    <w:lang w:val="hr-HR"/>
                  </w:rPr>
                  <w:t>uporabe</w:t>
                </w:r>
                <w:r w:rsidR="0012448D" w:rsidRPr="00BA3168">
                  <w:rPr>
                    <w:rFonts w:asciiTheme="minorHAnsi" w:hAnsiTheme="minorHAnsi" w:cstheme="minorHAnsi"/>
                    <w:spacing w:val="8"/>
                    <w:sz w:val="22"/>
                    <w:szCs w:val="22"/>
                    <w:lang w:val="hr-HR"/>
                  </w:rPr>
                  <w:t xml:space="preserve"> </w:t>
                </w:r>
                <w:r w:rsidR="0012448D" w:rsidRPr="00BA3168">
                  <w:rPr>
                    <w:rFonts w:asciiTheme="minorHAnsi" w:hAnsiTheme="minorHAnsi" w:cstheme="minorHAnsi"/>
                    <w:sz w:val="22"/>
                    <w:szCs w:val="22"/>
                    <w:lang w:val="hr-HR"/>
                  </w:rPr>
                  <w:t>medicinske</w:t>
                </w:r>
                <w:r w:rsidR="0012448D" w:rsidRPr="00BA3168">
                  <w:rPr>
                    <w:rFonts w:asciiTheme="minorHAnsi" w:hAnsiTheme="minorHAnsi" w:cstheme="minorHAnsi"/>
                    <w:spacing w:val="10"/>
                    <w:sz w:val="22"/>
                    <w:szCs w:val="22"/>
                    <w:lang w:val="hr-HR"/>
                  </w:rPr>
                  <w:t xml:space="preserve"> </w:t>
                </w:r>
                <w:r w:rsidR="0012448D" w:rsidRPr="00BA3168">
                  <w:rPr>
                    <w:rFonts w:asciiTheme="minorHAnsi" w:hAnsiTheme="minorHAnsi" w:cstheme="minorHAnsi"/>
                    <w:sz w:val="22"/>
                    <w:szCs w:val="22"/>
                    <w:lang w:val="hr-HR"/>
                  </w:rPr>
                  <w:t>informatike</w:t>
                </w:r>
                <w:r w:rsidR="0012448D" w:rsidRPr="00BA3168">
                  <w:rPr>
                    <w:rFonts w:asciiTheme="minorHAnsi" w:hAnsiTheme="minorHAnsi" w:cstheme="minorHAnsi"/>
                    <w:spacing w:val="13"/>
                    <w:sz w:val="22"/>
                    <w:szCs w:val="22"/>
                    <w:lang w:val="hr-HR"/>
                  </w:rPr>
                  <w:t xml:space="preserve"> </w:t>
                </w:r>
                <w:r w:rsidR="0012448D" w:rsidRPr="00BA3168">
                  <w:rPr>
                    <w:rFonts w:asciiTheme="minorHAnsi" w:hAnsiTheme="minorHAnsi" w:cstheme="minorHAnsi"/>
                    <w:sz w:val="22"/>
                    <w:szCs w:val="22"/>
                    <w:lang w:val="hr-HR"/>
                  </w:rPr>
                  <w:t>u</w:t>
                </w:r>
                <w:r w:rsidR="0012448D" w:rsidRPr="00BA3168">
                  <w:rPr>
                    <w:rFonts w:asciiTheme="minorHAnsi" w:hAnsiTheme="minorHAnsi" w:cstheme="minorHAnsi"/>
                    <w:spacing w:val="8"/>
                    <w:sz w:val="22"/>
                    <w:szCs w:val="22"/>
                    <w:lang w:val="hr-HR"/>
                  </w:rPr>
                  <w:t xml:space="preserve"> sestrinstvu te uopće u </w:t>
                </w:r>
                <w:r w:rsidR="0012448D" w:rsidRPr="00BA3168">
                  <w:rPr>
                    <w:rFonts w:asciiTheme="minorHAnsi" w:hAnsiTheme="minorHAnsi" w:cstheme="minorHAnsi"/>
                    <w:sz w:val="22"/>
                    <w:szCs w:val="22"/>
                    <w:lang w:val="hr-HR"/>
                  </w:rPr>
                  <w:t>svakodnevnom</w:t>
                </w:r>
                <w:r w:rsidR="0012448D" w:rsidRPr="00BA3168">
                  <w:rPr>
                    <w:rFonts w:asciiTheme="minorHAnsi" w:hAnsiTheme="minorHAnsi" w:cstheme="minorHAnsi"/>
                    <w:spacing w:val="7"/>
                    <w:sz w:val="22"/>
                    <w:szCs w:val="22"/>
                    <w:lang w:val="hr-HR"/>
                  </w:rPr>
                  <w:t xml:space="preserve"> </w:t>
                </w:r>
                <w:r w:rsidR="0012448D" w:rsidRPr="00BA3168">
                  <w:rPr>
                    <w:rFonts w:asciiTheme="minorHAnsi" w:hAnsiTheme="minorHAnsi" w:cstheme="minorHAnsi"/>
                    <w:sz w:val="22"/>
                    <w:szCs w:val="22"/>
                    <w:lang w:val="hr-HR"/>
                  </w:rPr>
                  <w:t>radu.</w:t>
                </w:r>
                <w:r w:rsidR="0012448D" w:rsidRPr="00BA3168">
                  <w:rPr>
                    <w:rFonts w:asciiTheme="minorHAnsi" w:hAnsiTheme="minorHAnsi" w:cstheme="minorHAnsi"/>
                    <w:spacing w:val="14"/>
                    <w:sz w:val="22"/>
                    <w:szCs w:val="22"/>
                    <w:lang w:val="hr-HR"/>
                  </w:rPr>
                  <w:t xml:space="preserve"> </w:t>
                </w:r>
                <w:r w:rsidR="0012448D" w:rsidRPr="00BA3168">
                  <w:rPr>
                    <w:rFonts w:asciiTheme="minorHAnsi" w:hAnsiTheme="minorHAnsi" w:cstheme="minorHAnsi"/>
                    <w:sz w:val="22"/>
                    <w:szCs w:val="22"/>
                    <w:lang w:val="hr-HR"/>
                  </w:rPr>
                  <w:t>Razumjeti</w:t>
                </w:r>
                <w:r w:rsidR="0012448D" w:rsidRPr="00BA3168">
                  <w:rPr>
                    <w:rFonts w:asciiTheme="minorHAnsi" w:hAnsiTheme="minorHAnsi" w:cstheme="minorHAnsi"/>
                    <w:spacing w:val="11"/>
                    <w:sz w:val="22"/>
                    <w:szCs w:val="22"/>
                    <w:lang w:val="hr-HR"/>
                  </w:rPr>
                  <w:t xml:space="preserve"> </w:t>
                </w:r>
                <w:r w:rsidR="0012448D" w:rsidRPr="00BA3168">
                  <w:rPr>
                    <w:rFonts w:asciiTheme="minorHAnsi" w:hAnsiTheme="minorHAnsi" w:cstheme="minorHAnsi"/>
                    <w:sz w:val="22"/>
                    <w:szCs w:val="22"/>
                    <w:lang w:val="hr-HR"/>
                  </w:rPr>
                  <w:t>važnost medicinsko-informatičkih vještina i znanja u zdravstvu, posebice u zdravstvenoj njezi.</w:t>
                </w:r>
              </w:p>
              <w:p w14:paraId="21291E85" w14:textId="77777777" w:rsidR="0012448D" w:rsidRDefault="0012448D" w:rsidP="00481703">
                <w:pPr>
                  <w:pStyle w:val="Podnoje"/>
                  <w:outlineLvl w:val="0"/>
                </w:pPr>
              </w:p>
              <w:p w14:paraId="2704BC43" w14:textId="77777777" w:rsidR="0012448D" w:rsidRPr="00BA3168" w:rsidRDefault="0012448D" w:rsidP="0012448D">
                <w:pPr>
                  <w:pStyle w:val="Naslov3"/>
                  <w:spacing w:before="0" w:line="240" w:lineRule="auto"/>
                  <w:rPr>
                    <w:rFonts w:asciiTheme="minorHAnsi" w:hAnsiTheme="minorHAnsi" w:cstheme="minorHAnsi"/>
                    <w:b/>
                    <w:bCs/>
                    <w:color w:val="auto"/>
                    <w:sz w:val="22"/>
                    <w:szCs w:val="22"/>
                  </w:rPr>
                </w:pPr>
                <w:r w:rsidRPr="00BA3168">
                  <w:rPr>
                    <w:rFonts w:asciiTheme="minorHAnsi" w:hAnsiTheme="minorHAnsi" w:cstheme="minorHAnsi"/>
                    <w:b/>
                    <w:bCs/>
                    <w:color w:val="auto"/>
                    <w:sz w:val="22"/>
                    <w:szCs w:val="22"/>
                  </w:rPr>
                  <w:t>Tema 2 – Uvod u informacijske sustave (Osnove IS)</w:t>
                </w:r>
              </w:p>
              <w:p w14:paraId="7BB70B76" w14:textId="77777777" w:rsidR="0012448D" w:rsidRPr="00BA3168" w:rsidRDefault="0012448D" w:rsidP="0012448D">
                <w:pPr>
                  <w:pStyle w:val="Naslov3"/>
                  <w:spacing w:before="0" w:line="240" w:lineRule="auto"/>
                  <w:jc w:val="both"/>
                  <w:rPr>
                    <w:rFonts w:asciiTheme="minorHAnsi" w:hAnsiTheme="minorHAnsi" w:cstheme="minorHAnsi"/>
                    <w:b/>
                    <w:bCs/>
                    <w:color w:val="auto"/>
                    <w:sz w:val="22"/>
                    <w:szCs w:val="22"/>
                  </w:rPr>
                </w:pPr>
                <w:r w:rsidRPr="00BA3168">
                  <w:rPr>
                    <w:rFonts w:asciiTheme="minorHAnsi" w:hAnsiTheme="minorHAnsi" w:cstheme="minorHAnsi"/>
                    <w:color w:val="auto"/>
                    <w:sz w:val="22"/>
                    <w:szCs w:val="22"/>
                  </w:rPr>
                  <w:t>Studenti će se upoznati s osnovama poslovnih i informacijskih sustava, definirati njihovu povezanost i ključne informatičke pojmove. Upoznat će se sa sastavnicama informacijskog sustava te osnovama modeliranja. Upoznat će se s osnovama zdravstvene i medicinske informatike.</w:t>
                </w:r>
              </w:p>
              <w:p w14:paraId="383FA5C1" w14:textId="77777777" w:rsidR="0012448D" w:rsidRPr="00BA3168" w:rsidRDefault="0012448D" w:rsidP="0012448D">
                <w:pPr>
                  <w:spacing w:after="0" w:line="240" w:lineRule="auto"/>
                  <w:jc w:val="both"/>
                  <w:rPr>
                    <w:rFonts w:asciiTheme="minorHAnsi" w:eastAsia="Arial Narrow" w:hAnsiTheme="minorHAnsi" w:cstheme="minorHAnsi"/>
                  </w:rPr>
                </w:pPr>
                <w:r w:rsidRPr="00BA3168">
                  <w:rPr>
                    <w:rFonts w:asciiTheme="minorHAnsi" w:hAnsiTheme="minorHAnsi" w:cstheme="minorHAnsi"/>
                    <w:i/>
                  </w:rPr>
                  <w:t>Ishodi</w:t>
                </w:r>
                <w:r w:rsidRPr="00BA3168">
                  <w:rPr>
                    <w:rFonts w:asciiTheme="minorHAnsi" w:hAnsiTheme="minorHAnsi" w:cstheme="minorHAnsi"/>
                    <w:i/>
                    <w:spacing w:val="15"/>
                  </w:rPr>
                  <w:t xml:space="preserve"> </w:t>
                </w:r>
                <w:r w:rsidRPr="00BA3168">
                  <w:rPr>
                    <w:rFonts w:asciiTheme="minorHAnsi" w:hAnsiTheme="minorHAnsi" w:cstheme="minorHAnsi"/>
                    <w:i/>
                  </w:rPr>
                  <w:t>učenja:</w:t>
                </w:r>
              </w:p>
              <w:p w14:paraId="4BF4A841" w14:textId="278D2413" w:rsidR="0012448D" w:rsidRDefault="00534A47" w:rsidP="0012448D">
                <w:pPr>
                  <w:pStyle w:val="Podnoje"/>
                  <w:outlineLvl w:val="0"/>
                  <w:rPr>
                    <w:rFonts w:asciiTheme="minorHAnsi" w:hAnsiTheme="minorHAnsi" w:cstheme="minorHAnsi"/>
                    <w:spacing w:val="9"/>
                  </w:rPr>
                </w:pPr>
                <w:r>
                  <w:rPr>
                    <w:rFonts w:asciiTheme="minorHAnsi" w:hAnsiTheme="minorHAnsi" w:cstheme="minorHAnsi"/>
                  </w:rPr>
                  <w:t>Objasniti</w:t>
                </w:r>
                <w:r w:rsidR="0012448D" w:rsidRPr="00BA3168">
                  <w:rPr>
                    <w:rFonts w:asciiTheme="minorHAnsi" w:hAnsiTheme="minorHAnsi" w:cstheme="minorHAnsi"/>
                  </w:rPr>
                  <w:t xml:space="preserve"> što je poslovni, a što informacijski sustav. </w:t>
                </w:r>
                <w:r>
                  <w:rPr>
                    <w:rFonts w:asciiTheme="minorHAnsi" w:hAnsiTheme="minorHAnsi" w:cstheme="minorHAnsi"/>
                  </w:rPr>
                  <w:t>Objasniti</w:t>
                </w:r>
                <w:r w:rsidR="0012448D" w:rsidRPr="00BA3168">
                  <w:rPr>
                    <w:rFonts w:asciiTheme="minorHAnsi" w:hAnsiTheme="minorHAnsi" w:cstheme="minorHAnsi"/>
                  </w:rPr>
                  <w:t xml:space="preserve"> što su sastavnice informacijskog sustava i što obuhvaćaju.</w:t>
                </w:r>
                <w:r w:rsidR="0012448D" w:rsidRPr="00BA3168">
                  <w:rPr>
                    <w:rFonts w:asciiTheme="minorHAnsi" w:hAnsiTheme="minorHAnsi" w:cstheme="minorHAnsi"/>
                    <w:spacing w:val="14"/>
                  </w:rPr>
                  <w:t xml:space="preserve"> O</w:t>
                </w:r>
                <w:r w:rsidR="0012448D" w:rsidRPr="00BA3168">
                  <w:rPr>
                    <w:rFonts w:asciiTheme="minorHAnsi" w:hAnsiTheme="minorHAnsi" w:cstheme="minorHAnsi"/>
                  </w:rPr>
                  <w:t>bjasniti</w:t>
                </w:r>
                <w:r w:rsidR="0012448D" w:rsidRPr="00BA3168">
                  <w:rPr>
                    <w:rFonts w:asciiTheme="minorHAnsi" w:hAnsiTheme="minorHAnsi" w:cstheme="minorHAnsi"/>
                    <w:spacing w:val="9"/>
                  </w:rPr>
                  <w:t xml:space="preserve"> značenje i različitosti područja koja obuhvaćaju zdravstvena i medicinska informatika te iz kojih osnovnih stručnih i znanstvenih područja se regrutiraju stručnjaci u ovim područjima</w:t>
                </w:r>
              </w:p>
              <w:p w14:paraId="684FF1A3" w14:textId="77777777" w:rsidR="0012448D" w:rsidRDefault="0012448D" w:rsidP="0012448D">
                <w:pPr>
                  <w:pStyle w:val="Podnoje"/>
                  <w:outlineLvl w:val="0"/>
                  <w:rPr>
                    <w:rFonts w:asciiTheme="minorHAnsi" w:hAnsiTheme="minorHAnsi" w:cstheme="minorHAnsi"/>
                    <w:spacing w:val="9"/>
                  </w:rPr>
                </w:pPr>
              </w:p>
              <w:p w14:paraId="2E9812D9" w14:textId="77777777" w:rsidR="0012448D" w:rsidRPr="00BA3168" w:rsidRDefault="0012448D" w:rsidP="0012448D">
                <w:pPr>
                  <w:pStyle w:val="Naslov3"/>
                  <w:spacing w:before="0" w:line="240" w:lineRule="auto"/>
                  <w:rPr>
                    <w:rFonts w:asciiTheme="minorHAnsi" w:hAnsiTheme="minorHAnsi" w:cstheme="minorHAnsi"/>
                    <w:b/>
                    <w:bCs/>
                    <w:color w:val="auto"/>
                    <w:sz w:val="22"/>
                    <w:szCs w:val="22"/>
                  </w:rPr>
                </w:pPr>
                <w:r w:rsidRPr="00BA3168">
                  <w:rPr>
                    <w:rFonts w:asciiTheme="minorHAnsi" w:hAnsiTheme="minorHAnsi" w:cstheme="minorHAnsi"/>
                    <w:b/>
                    <w:bCs/>
                    <w:color w:val="auto"/>
                    <w:sz w:val="22"/>
                    <w:szCs w:val="22"/>
                  </w:rPr>
                  <w:t xml:space="preserve">Tema 3 – Tehnička osnovica (sklopovlje, programska podrška, umrežavanje, internet) </w:t>
                </w:r>
              </w:p>
              <w:p w14:paraId="41E35291" w14:textId="718047E9" w:rsidR="0012448D" w:rsidRPr="00BA3168" w:rsidRDefault="0012448D" w:rsidP="0012448D">
                <w:pPr>
                  <w:pStyle w:val="Naslov3"/>
                  <w:spacing w:before="0" w:line="240" w:lineRule="auto"/>
                  <w:rPr>
                    <w:rFonts w:asciiTheme="minorHAnsi" w:hAnsiTheme="minorHAnsi" w:cstheme="minorHAnsi"/>
                    <w:b/>
                    <w:bCs/>
                    <w:color w:val="auto"/>
                    <w:sz w:val="22"/>
                    <w:szCs w:val="22"/>
                  </w:rPr>
                </w:pPr>
                <w:r w:rsidRPr="00BA3168">
                  <w:rPr>
                    <w:rFonts w:asciiTheme="minorHAnsi" w:hAnsiTheme="minorHAnsi" w:cstheme="minorHAnsi"/>
                    <w:color w:val="auto"/>
                    <w:sz w:val="22"/>
                    <w:szCs w:val="22"/>
                  </w:rPr>
                  <w:t>Studenti će se upoznati s ustrojem osobnog računala kao tehničke osnove informatizacije zdravstvenih ustanova, kao i sa klasifikacijom računala prema namjeni. Upoznat će osnovnu</w:t>
                </w:r>
                <w:r>
                  <w:rPr>
                    <w:rFonts w:asciiTheme="minorHAnsi" w:hAnsiTheme="minorHAnsi" w:cstheme="minorHAnsi"/>
                  </w:rPr>
                  <w:t xml:space="preserve"> </w:t>
                </w:r>
                <w:r w:rsidRPr="00BA3168">
                  <w:rPr>
                    <w:rFonts w:asciiTheme="minorHAnsi" w:hAnsiTheme="minorHAnsi" w:cstheme="minorHAnsi"/>
                    <w:color w:val="auto"/>
                    <w:sz w:val="22"/>
                    <w:szCs w:val="22"/>
                  </w:rPr>
                  <w:t xml:space="preserve"> podjelu i primjenu pojedinih skupina programske podrške. Spoznat će osnove umrežavanja, kao i nastanak, organizaciju i osnovne vidove primjene interneta. </w:t>
                </w:r>
              </w:p>
              <w:p w14:paraId="48E36F60" w14:textId="77777777" w:rsidR="0012448D" w:rsidRPr="00BA3168" w:rsidRDefault="0012448D" w:rsidP="0012448D">
                <w:pPr>
                  <w:spacing w:after="0" w:line="240" w:lineRule="auto"/>
                  <w:rPr>
                    <w:rFonts w:asciiTheme="minorHAnsi" w:eastAsia="Arial Narrow" w:hAnsiTheme="minorHAnsi" w:cstheme="minorHAnsi"/>
                  </w:rPr>
                </w:pPr>
                <w:r w:rsidRPr="00BA3168">
                  <w:rPr>
                    <w:rFonts w:asciiTheme="minorHAnsi" w:hAnsiTheme="minorHAnsi" w:cstheme="minorHAnsi"/>
                    <w:i/>
                  </w:rPr>
                  <w:t>Ishodi</w:t>
                </w:r>
                <w:r w:rsidRPr="00BA3168">
                  <w:rPr>
                    <w:rFonts w:asciiTheme="minorHAnsi" w:hAnsiTheme="minorHAnsi" w:cstheme="minorHAnsi"/>
                    <w:i/>
                    <w:spacing w:val="15"/>
                  </w:rPr>
                  <w:t xml:space="preserve"> </w:t>
                </w:r>
                <w:r w:rsidRPr="00BA3168">
                  <w:rPr>
                    <w:rFonts w:asciiTheme="minorHAnsi" w:hAnsiTheme="minorHAnsi" w:cstheme="minorHAnsi"/>
                    <w:i/>
                  </w:rPr>
                  <w:t>učenja:</w:t>
                </w:r>
              </w:p>
              <w:p w14:paraId="3ECE80FA" w14:textId="124AA8B7" w:rsidR="0012448D" w:rsidRDefault="0012448D" w:rsidP="0012448D">
                <w:pPr>
                  <w:pStyle w:val="Podnoje"/>
                  <w:outlineLvl w:val="0"/>
                  <w:rPr>
                    <w:rFonts w:asciiTheme="minorHAnsi" w:hAnsiTheme="minorHAnsi" w:cstheme="minorHAnsi"/>
                  </w:rPr>
                </w:pPr>
                <w:r w:rsidRPr="00BA3168">
                  <w:rPr>
                    <w:rFonts w:asciiTheme="minorHAnsi" w:hAnsiTheme="minorHAnsi" w:cstheme="minorHAnsi"/>
                  </w:rPr>
                  <w:lastRenderedPageBreak/>
                  <w:t>Studenti će</w:t>
                </w:r>
                <w:r w:rsidR="000A5670">
                  <w:rPr>
                    <w:rFonts w:asciiTheme="minorHAnsi" w:hAnsiTheme="minorHAnsi" w:cstheme="minorHAnsi"/>
                  </w:rPr>
                  <w:t>:</w:t>
                </w:r>
                <w:r w:rsidRPr="00BA3168">
                  <w:rPr>
                    <w:rFonts w:asciiTheme="minorHAnsi" w:hAnsiTheme="minorHAnsi" w:cstheme="minorHAnsi"/>
                  </w:rPr>
                  <w:t xml:space="preserve"> </w:t>
                </w:r>
                <w:r w:rsidR="000A5670">
                  <w:t xml:space="preserve"> </w:t>
                </w:r>
                <w:r w:rsidR="000A5670" w:rsidRPr="000A5670">
                  <w:rPr>
                    <w:rFonts w:asciiTheme="minorHAnsi" w:hAnsiTheme="minorHAnsi" w:cstheme="minorHAnsi"/>
                  </w:rPr>
                  <w:t>koristiti suvremene informacijsko-komunikacijske tehnologije (IKT)</w:t>
                </w:r>
                <w:r w:rsidR="000A5670">
                  <w:rPr>
                    <w:rFonts w:asciiTheme="minorHAnsi" w:hAnsiTheme="minorHAnsi" w:cstheme="minorHAnsi"/>
                  </w:rPr>
                  <w:t xml:space="preserve">, </w:t>
                </w:r>
                <w:r w:rsidR="000A5670">
                  <w:t xml:space="preserve"> </w:t>
                </w:r>
                <w:r w:rsidR="000A5670" w:rsidRPr="000A5670">
                  <w:rPr>
                    <w:rFonts w:asciiTheme="minorHAnsi" w:hAnsiTheme="minorHAnsi" w:cstheme="minorHAnsi"/>
                  </w:rPr>
                  <w:t>primijeniti informatičku tehnologiju u svim komunikacijskim procesima u zdravstvenim</w:t>
                </w:r>
                <w:r w:rsidR="000A5670">
                  <w:rPr>
                    <w:rFonts w:asciiTheme="minorHAnsi" w:hAnsiTheme="minorHAnsi" w:cstheme="minorHAnsi"/>
                  </w:rPr>
                  <w:t xml:space="preserve"> </w:t>
                </w:r>
                <w:r w:rsidR="000A5670" w:rsidRPr="000A5670">
                  <w:rPr>
                    <w:rFonts w:asciiTheme="minorHAnsi" w:hAnsiTheme="minorHAnsi" w:cstheme="minorHAnsi"/>
                  </w:rPr>
                  <w:t xml:space="preserve"> ustanovama</w:t>
                </w:r>
                <w:r w:rsidR="000A5670">
                  <w:rPr>
                    <w:rFonts w:asciiTheme="minorHAnsi" w:hAnsiTheme="minorHAnsi" w:cstheme="minorHAnsi"/>
                  </w:rPr>
                  <w:t>, objasniti</w:t>
                </w:r>
                <w:r w:rsidRPr="00BA3168">
                  <w:rPr>
                    <w:rFonts w:asciiTheme="minorHAnsi" w:hAnsiTheme="minorHAnsi" w:cstheme="minorHAnsi"/>
                  </w:rPr>
                  <w:t xml:space="preserve"> osnove mrežne tehnologije i umrežavanja. </w:t>
                </w:r>
              </w:p>
              <w:p w14:paraId="6CE9CFC7" w14:textId="60D4F622" w:rsidR="0012448D" w:rsidRDefault="0012448D" w:rsidP="0012448D">
                <w:pPr>
                  <w:pStyle w:val="Podnoje"/>
                  <w:outlineLvl w:val="0"/>
                  <w:rPr>
                    <w:rFonts w:asciiTheme="minorHAnsi" w:hAnsiTheme="minorHAnsi" w:cstheme="minorHAnsi"/>
                  </w:rPr>
                </w:pPr>
              </w:p>
              <w:p w14:paraId="782B7563" w14:textId="77777777" w:rsidR="0012448D" w:rsidRPr="00BA3168" w:rsidRDefault="0012448D" w:rsidP="0012448D">
                <w:pPr>
                  <w:spacing w:after="0" w:line="240" w:lineRule="auto"/>
                  <w:rPr>
                    <w:rFonts w:asciiTheme="minorHAnsi" w:hAnsiTheme="minorHAnsi" w:cstheme="minorHAnsi"/>
                    <w:b/>
                    <w:bCs/>
                    <w:u w:val="single"/>
                  </w:rPr>
                </w:pPr>
                <w:r w:rsidRPr="00BA3168">
                  <w:rPr>
                    <w:rFonts w:asciiTheme="minorHAnsi" w:hAnsiTheme="minorHAnsi" w:cstheme="minorHAnsi"/>
                    <w:b/>
                    <w:bCs/>
                    <w:u w:val="single"/>
                  </w:rPr>
                  <w:t>P2- 2. Dan predavanja</w:t>
                </w:r>
              </w:p>
              <w:p w14:paraId="36434B8E" w14:textId="77777777" w:rsidR="0012448D" w:rsidRPr="00BA3168" w:rsidRDefault="0012448D" w:rsidP="0012448D">
                <w:pPr>
                  <w:pStyle w:val="Naslov3"/>
                  <w:spacing w:before="0" w:line="240" w:lineRule="auto"/>
                  <w:rPr>
                    <w:rFonts w:asciiTheme="minorHAnsi" w:hAnsiTheme="minorHAnsi" w:cstheme="minorHAnsi"/>
                    <w:b/>
                    <w:bCs/>
                    <w:color w:val="auto"/>
                    <w:sz w:val="22"/>
                    <w:szCs w:val="22"/>
                  </w:rPr>
                </w:pPr>
              </w:p>
              <w:p w14:paraId="4EB65256" w14:textId="77777777" w:rsidR="0012448D" w:rsidRPr="00BA3168" w:rsidRDefault="0012448D" w:rsidP="0012448D">
                <w:pPr>
                  <w:pStyle w:val="Naslov3"/>
                  <w:spacing w:before="0" w:line="240" w:lineRule="auto"/>
                  <w:rPr>
                    <w:rFonts w:asciiTheme="minorHAnsi" w:hAnsiTheme="minorHAnsi" w:cstheme="minorHAnsi"/>
                    <w:b/>
                    <w:bCs/>
                    <w:color w:val="auto"/>
                    <w:sz w:val="22"/>
                    <w:szCs w:val="22"/>
                  </w:rPr>
                </w:pPr>
                <w:r w:rsidRPr="00BA3168">
                  <w:rPr>
                    <w:rFonts w:asciiTheme="minorHAnsi" w:hAnsiTheme="minorHAnsi" w:cstheme="minorHAnsi"/>
                    <w:b/>
                    <w:bCs/>
                    <w:color w:val="auto"/>
                    <w:sz w:val="22"/>
                    <w:szCs w:val="22"/>
                  </w:rPr>
                  <w:t xml:space="preserve">Tema 4 -  Pretraživanje medicinske </w:t>
                </w:r>
                <w:r w:rsidRPr="00BA3168">
                  <w:rPr>
                    <w:rFonts w:asciiTheme="minorHAnsi" w:hAnsiTheme="minorHAnsi" w:cstheme="minorHAnsi"/>
                    <w:b/>
                    <w:bCs/>
                    <w:color w:val="auto"/>
                    <w:spacing w:val="14"/>
                    <w:sz w:val="22"/>
                    <w:szCs w:val="22"/>
                  </w:rPr>
                  <w:t xml:space="preserve"> </w:t>
                </w:r>
                <w:r w:rsidRPr="00BA3168">
                  <w:rPr>
                    <w:rFonts w:asciiTheme="minorHAnsi" w:hAnsiTheme="minorHAnsi" w:cstheme="minorHAnsi"/>
                    <w:b/>
                    <w:bCs/>
                    <w:color w:val="auto"/>
                    <w:sz w:val="22"/>
                    <w:szCs w:val="22"/>
                  </w:rPr>
                  <w:t>literature (upotreba interneta)</w:t>
                </w:r>
              </w:p>
              <w:p w14:paraId="43819F95" w14:textId="3970E778" w:rsidR="0012448D" w:rsidRPr="00BA3168" w:rsidRDefault="0012448D" w:rsidP="0012448D">
                <w:pPr>
                  <w:pStyle w:val="Tijeloteksta"/>
                  <w:ind w:left="0"/>
                  <w:jc w:val="both"/>
                  <w:rPr>
                    <w:rFonts w:asciiTheme="minorHAnsi" w:hAnsiTheme="minorHAnsi" w:cstheme="minorHAnsi"/>
                    <w:sz w:val="22"/>
                    <w:szCs w:val="22"/>
                    <w:lang w:val="hr-HR"/>
                  </w:rPr>
                </w:pPr>
                <w:r w:rsidRPr="00BA3168">
                  <w:rPr>
                    <w:rFonts w:asciiTheme="minorHAnsi" w:hAnsiTheme="minorHAnsi" w:cstheme="minorHAnsi"/>
                    <w:sz w:val="22"/>
                    <w:szCs w:val="22"/>
                    <w:lang w:val="hr-HR"/>
                  </w:rPr>
                  <w:t>Studenti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6"/>
                    <w:sz w:val="22"/>
                    <w:szCs w:val="22"/>
                    <w:lang w:val="hr-HR"/>
                  </w:rPr>
                  <w:t xml:space="preserve"> u</w:t>
                </w:r>
                <w:r w:rsidRPr="00BA3168">
                  <w:rPr>
                    <w:rFonts w:asciiTheme="minorHAnsi" w:hAnsiTheme="minorHAnsi" w:cstheme="minorHAnsi"/>
                    <w:sz w:val="22"/>
                    <w:szCs w:val="22"/>
                    <w:lang w:val="hr-HR"/>
                  </w:rPr>
                  <w:t>poznati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što</w:t>
                </w:r>
                <w:r w:rsidRPr="00BA3168">
                  <w:rPr>
                    <w:rFonts w:asciiTheme="minorHAnsi" w:hAnsiTheme="minorHAnsi" w:cstheme="minorHAnsi"/>
                    <w:spacing w:val="4"/>
                    <w:sz w:val="22"/>
                    <w:szCs w:val="22"/>
                    <w:lang w:val="hr-HR"/>
                  </w:rPr>
                  <w:t xml:space="preserve"> </w:t>
                </w:r>
                <w:r w:rsidRPr="00BA3168">
                  <w:rPr>
                    <w:rFonts w:asciiTheme="minorHAnsi" w:hAnsiTheme="minorHAnsi" w:cstheme="minorHAnsi"/>
                    <w:sz w:val="22"/>
                    <w:szCs w:val="22"/>
                    <w:lang w:val="hr-HR"/>
                  </w:rPr>
                  <w:t>se</w:t>
                </w:r>
                <w:r w:rsidRPr="00BA3168">
                  <w:rPr>
                    <w:rFonts w:asciiTheme="minorHAnsi" w:hAnsiTheme="minorHAnsi" w:cstheme="minorHAnsi"/>
                    <w:spacing w:val="-39"/>
                    <w:sz w:val="22"/>
                    <w:szCs w:val="22"/>
                    <w:lang w:val="hr-HR"/>
                  </w:rPr>
                  <w:t xml:space="preserve"> </w:t>
                </w:r>
                <w:r w:rsidRPr="00BA3168">
                  <w:rPr>
                    <w:rFonts w:asciiTheme="minorHAnsi" w:hAnsiTheme="minorHAnsi" w:cstheme="minorHAnsi"/>
                    <w:sz w:val="22"/>
                    <w:szCs w:val="22"/>
                    <w:lang w:val="hr-HR"/>
                  </w:rPr>
                  <w:t>sve</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može</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postići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uporabom</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interneta.</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Dobiti</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informacije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o</w:t>
                </w:r>
                <w:r w:rsidRPr="00BA3168">
                  <w:rPr>
                    <w:rFonts w:asciiTheme="minorHAnsi" w:hAnsiTheme="minorHAnsi" w:cstheme="minorHAnsi"/>
                    <w:spacing w:val="4"/>
                    <w:sz w:val="22"/>
                    <w:szCs w:val="22"/>
                    <w:lang w:val="hr-HR"/>
                  </w:rPr>
                  <w:t xml:space="preserve"> </w:t>
                </w:r>
                <w:r w:rsidRPr="00BA3168">
                  <w:rPr>
                    <w:rFonts w:asciiTheme="minorHAnsi" w:hAnsiTheme="minorHAnsi" w:cstheme="minorHAnsi"/>
                    <w:sz w:val="22"/>
                    <w:szCs w:val="22"/>
                    <w:lang w:val="hr-HR"/>
                  </w:rPr>
                  <w:t>ulozi</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interneta</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u</w:t>
                </w:r>
                <w:r w:rsidRPr="00BA3168">
                  <w:rPr>
                    <w:rFonts w:asciiTheme="minorHAnsi" w:hAnsiTheme="minorHAnsi" w:cstheme="minorHAnsi"/>
                    <w:spacing w:val="4"/>
                    <w:sz w:val="22"/>
                    <w:szCs w:val="22"/>
                    <w:lang w:val="hr-HR"/>
                  </w:rPr>
                  <w:t xml:space="preserve"> </w:t>
                </w:r>
                <w:r w:rsidRPr="00BA3168">
                  <w:rPr>
                    <w:rFonts w:asciiTheme="minorHAnsi" w:hAnsiTheme="minorHAnsi" w:cstheme="minorHAnsi"/>
                    <w:sz w:val="22"/>
                    <w:szCs w:val="22"/>
                    <w:lang w:val="hr-HR"/>
                  </w:rPr>
                  <w:t>znanosti,</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osobito</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u</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medicini</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 xml:space="preserve">i </w:t>
                </w:r>
                <w:r w:rsidRPr="00BA3168">
                  <w:rPr>
                    <w:rFonts w:asciiTheme="minorHAnsi" w:hAnsiTheme="minorHAnsi" w:cstheme="minorHAnsi"/>
                    <w:spacing w:val="-43"/>
                    <w:sz w:val="22"/>
                    <w:szCs w:val="22"/>
                    <w:lang w:val="hr-HR"/>
                  </w:rPr>
                  <w:t xml:space="preserve"> </w:t>
                </w:r>
                <w:r w:rsidRPr="00BA3168">
                  <w:rPr>
                    <w:rFonts w:asciiTheme="minorHAnsi" w:hAnsiTheme="minorHAnsi" w:cstheme="minorHAnsi"/>
                    <w:sz w:val="22"/>
                    <w:szCs w:val="22"/>
                    <w:lang w:val="hr-HR"/>
                  </w:rPr>
                  <w:t>sestrinstvu. Upoznati će se s osnovama pretraživanja medicinske literature koristeći mrežni servis PubMed. Spoznati će o važnosti uporabe interneta u dobivanju kvalitetnih medicinskih</w:t>
                </w:r>
                <w:r w:rsidR="004E33D6">
                  <w:rPr>
                    <w:rFonts w:asciiTheme="minorHAnsi" w:hAnsiTheme="minorHAnsi" w:cstheme="minorHAnsi"/>
                    <w:sz w:val="22"/>
                    <w:szCs w:val="22"/>
                    <w:lang w:val="hr-HR"/>
                  </w:rPr>
                  <w:t xml:space="preserve"> </w:t>
                </w:r>
                <w:r w:rsidRPr="00BA3168">
                  <w:rPr>
                    <w:rFonts w:asciiTheme="minorHAnsi" w:hAnsiTheme="minorHAnsi" w:cstheme="minorHAnsi"/>
                    <w:sz w:val="22"/>
                    <w:szCs w:val="22"/>
                    <w:lang w:val="hr-HR"/>
                  </w:rPr>
                  <w:t>informacija.</w:t>
                </w:r>
                <w:r w:rsidR="004E33D6">
                  <w:rPr>
                    <w:rFonts w:asciiTheme="minorHAnsi" w:hAnsiTheme="minorHAnsi" w:cstheme="minorHAnsi"/>
                    <w:sz w:val="22"/>
                    <w:szCs w:val="22"/>
                    <w:lang w:val="hr-HR"/>
                  </w:rPr>
                  <w:t xml:space="preserve"> </w:t>
                </w:r>
                <w:r w:rsidR="004E33D6" w:rsidRPr="004E33D6">
                  <w:rPr>
                    <w:rFonts w:asciiTheme="minorHAnsi" w:hAnsiTheme="minorHAnsi" w:cstheme="minorHAnsi"/>
                    <w:sz w:val="22"/>
                    <w:szCs w:val="22"/>
                    <w:lang w:val="hr-HR"/>
                  </w:rPr>
                  <w:t>Priprema znanstvenog/stručnog izvješća i seminarskog rada</w:t>
                </w:r>
                <w:r w:rsidR="004E33D6">
                  <w:rPr>
                    <w:rFonts w:asciiTheme="minorHAnsi" w:hAnsiTheme="minorHAnsi" w:cstheme="minorHAnsi"/>
                    <w:sz w:val="22"/>
                    <w:szCs w:val="22"/>
                    <w:lang w:val="hr-HR"/>
                  </w:rPr>
                  <w:t>. Vrste plagiranja i postupci otkrivanja plagiranja</w:t>
                </w:r>
              </w:p>
              <w:p w14:paraId="5ED3F802" w14:textId="77777777" w:rsidR="0012448D" w:rsidRPr="00BA3168" w:rsidRDefault="0012448D" w:rsidP="0012448D">
                <w:pPr>
                  <w:spacing w:after="0" w:line="240" w:lineRule="auto"/>
                  <w:rPr>
                    <w:rFonts w:asciiTheme="minorHAnsi" w:eastAsia="Arial Narrow" w:hAnsiTheme="minorHAnsi" w:cstheme="minorHAnsi"/>
                  </w:rPr>
                </w:pPr>
                <w:r w:rsidRPr="00BA3168">
                  <w:rPr>
                    <w:rFonts w:asciiTheme="minorHAnsi" w:hAnsiTheme="minorHAnsi" w:cstheme="minorHAnsi"/>
                    <w:i/>
                  </w:rPr>
                  <w:t>Ishodi</w:t>
                </w:r>
                <w:r w:rsidRPr="00BA3168">
                  <w:rPr>
                    <w:rFonts w:asciiTheme="minorHAnsi" w:hAnsiTheme="minorHAnsi" w:cstheme="minorHAnsi"/>
                    <w:i/>
                    <w:spacing w:val="15"/>
                  </w:rPr>
                  <w:t xml:space="preserve"> </w:t>
                </w:r>
                <w:r w:rsidRPr="00BA3168">
                  <w:rPr>
                    <w:rFonts w:asciiTheme="minorHAnsi" w:hAnsiTheme="minorHAnsi" w:cstheme="minorHAnsi"/>
                    <w:i/>
                  </w:rPr>
                  <w:t>učenja:</w:t>
                </w:r>
              </w:p>
              <w:p w14:paraId="64F36578" w14:textId="6C46EEBF" w:rsidR="0012448D" w:rsidRDefault="00DF1B6B" w:rsidP="00DF1B6B">
                <w:pPr>
                  <w:pStyle w:val="Tijeloteksta"/>
                  <w:ind w:left="0"/>
                  <w:jc w:val="both"/>
                  <w:rPr>
                    <w:rFonts w:asciiTheme="minorHAnsi" w:hAnsiTheme="minorHAnsi" w:cstheme="minorHAnsi"/>
                  </w:rPr>
                </w:pPr>
                <w:r>
                  <w:rPr>
                    <w:rFonts w:asciiTheme="minorHAnsi" w:hAnsiTheme="minorHAnsi" w:cstheme="minorHAnsi"/>
                    <w:sz w:val="22"/>
                    <w:szCs w:val="22"/>
                    <w:lang w:val="hr-HR"/>
                  </w:rPr>
                  <w:t>Ob</w:t>
                </w:r>
                <w:r w:rsidR="0012448D" w:rsidRPr="00BA3168">
                  <w:rPr>
                    <w:rFonts w:asciiTheme="minorHAnsi" w:hAnsiTheme="minorHAnsi" w:cstheme="minorHAnsi"/>
                    <w:sz w:val="22"/>
                    <w:szCs w:val="22"/>
                    <w:lang w:val="hr-HR"/>
                  </w:rPr>
                  <w:t>jasniti</w:t>
                </w:r>
                <w:r w:rsidR="0012448D" w:rsidRPr="00BA3168">
                  <w:rPr>
                    <w:rFonts w:asciiTheme="minorHAnsi" w:hAnsiTheme="minorHAnsi" w:cstheme="minorHAnsi"/>
                    <w:spacing w:val="5"/>
                    <w:sz w:val="22"/>
                    <w:szCs w:val="22"/>
                    <w:lang w:val="hr-HR"/>
                  </w:rPr>
                  <w:t xml:space="preserve"> </w:t>
                </w:r>
                <w:r w:rsidR="0012448D" w:rsidRPr="00BA3168">
                  <w:rPr>
                    <w:rFonts w:asciiTheme="minorHAnsi" w:hAnsiTheme="minorHAnsi" w:cstheme="minorHAnsi"/>
                    <w:sz w:val="22"/>
                    <w:szCs w:val="22"/>
                    <w:lang w:val="hr-HR"/>
                  </w:rPr>
                  <w:t>svrhu uporabe</w:t>
                </w:r>
                <w:r w:rsidR="0012448D" w:rsidRPr="00BA3168">
                  <w:rPr>
                    <w:rFonts w:asciiTheme="minorHAnsi" w:hAnsiTheme="minorHAnsi" w:cstheme="minorHAnsi"/>
                    <w:spacing w:val="6"/>
                    <w:sz w:val="22"/>
                    <w:szCs w:val="22"/>
                    <w:lang w:val="hr-HR"/>
                  </w:rPr>
                  <w:t xml:space="preserve"> </w:t>
                </w:r>
                <w:r w:rsidR="0012448D" w:rsidRPr="00BA3168">
                  <w:rPr>
                    <w:rFonts w:asciiTheme="minorHAnsi" w:hAnsiTheme="minorHAnsi" w:cstheme="minorHAnsi"/>
                    <w:sz w:val="22"/>
                    <w:szCs w:val="22"/>
                    <w:lang w:val="hr-HR"/>
                  </w:rPr>
                  <w:t>interneta</w:t>
                </w:r>
                <w:r w:rsidR="0012448D" w:rsidRPr="00BA3168">
                  <w:rPr>
                    <w:rFonts w:asciiTheme="minorHAnsi" w:hAnsiTheme="minorHAnsi" w:cstheme="minorHAnsi"/>
                    <w:spacing w:val="9"/>
                    <w:sz w:val="22"/>
                    <w:szCs w:val="22"/>
                    <w:lang w:val="hr-HR"/>
                  </w:rPr>
                  <w:t xml:space="preserve"> </w:t>
                </w:r>
                <w:r w:rsidR="0012448D" w:rsidRPr="00BA3168">
                  <w:rPr>
                    <w:rFonts w:asciiTheme="minorHAnsi" w:hAnsiTheme="minorHAnsi" w:cstheme="minorHAnsi"/>
                    <w:sz w:val="22"/>
                    <w:szCs w:val="22"/>
                    <w:lang w:val="hr-HR"/>
                  </w:rPr>
                  <w:t>u</w:t>
                </w:r>
                <w:r w:rsidR="0012448D" w:rsidRPr="00BA3168">
                  <w:rPr>
                    <w:rFonts w:asciiTheme="minorHAnsi" w:hAnsiTheme="minorHAnsi" w:cstheme="minorHAnsi"/>
                    <w:spacing w:val="6"/>
                    <w:sz w:val="22"/>
                    <w:szCs w:val="22"/>
                    <w:lang w:val="hr-HR"/>
                  </w:rPr>
                  <w:t xml:space="preserve"> </w:t>
                </w:r>
                <w:r w:rsidR="0012448D" w:rsidRPr="00BA3168">
                  <w:rPr>
                    <w:rFonts w:asciiTheme="minorHAnsi" w:hAnsiTheme="minorHAnsi" w:cstheme="minorHAnsi"/>
                    <w:sz w:val="22"/>
                    <w:szCs w:val="22"/>
                    <w:lang w:val="hr-HR"/>
                  </w:rPr>
                  <w:t>obrazovanju</w:t>
                </w:r>
                <w:r w:rsidR="0012448D" w:rsidRPr="00BA3168">
                  <w:rPr>
                    <w:rFonts w:asciiTheme="minorHAnsi" w:hAnsiTheme="minorHAnsi" w:cstheme="minorHAnsi"/>
                    <w:spacing w:val="8"/>
                    <w:sz w:val="22"/>
                    <w:szCs w:val="22"/>
                    <w:lang w:val="hr-HR"/>
                  </w:rPr>
                  <w:t xml:space="preserve"> </w:t>
                </w:r>
                <w:r w:rsidR="0012448D" w:rsidRPr="00BA3168">
                  <w:rPr>
                    <w:rFonts w:asciiTheme="minorHAnsi" w:hAnsiTheme="minorHAnsi" w:cstheme="minorHAnsi"/>
                    <w:sz w:val="22"/>
                    <w:szCs w:val="22"/>
                    <w:lang w:val="hr-HR"/>
                  </w:rPr>
                  <w:t>i</w:t>
                </w:r>
                <w:r w:rsidR="0012448D" w:rsidRPr="00BA3168">
                  <w:rPr>
                    <w:rFonts w:asciiTheme="minorHAnsi" w:hAnsiTheme="minorHAnsi" w:cstheme="minorHAnsi"/>
                    <w:spacing w:val="7"/>
                    <w:sz w:val="22"/>
                    <w:szCs w:val="22"/>
                    <w:lang w:val="hr-HR"/>
                  </w:rPr>
                  <w:t xml:space="preserve"> </w:t>
                </w:r>
                <w:r w:rsidR="0012448D" w:rsidRPr="00BA3168">
                  <w:rPr>
                    <w:rFonts w:asciiTheme="minorHAnsi" w:hAnsiTheme="minorHAnsi" w:cstheme="minorHAnsi"/>
                    <w:sz w:val="22"/>
                    <w:szCs w:val="22"/>
                    <w:lang w:val="hr-HR"/>
                  </w:rPr>
                  <w:t>u</w:t>
                </w:r>
                <w:r w:rsidR="0012448D" w:rsidRPr="00BA3168">
                  <w:rPr>
                    <w:rFonts w:asciiTheme="minorHAnsi" w:hAnsiTheme="minorHAnsi" w:cstheme="minorHAnsi"/>
                    <w:spacing w:val="6"/>
                    <w:sz w:val="22"/>
                    <w:szCs w:val="22"/>
                    <w:lang w:val="hr-HR"/>
                  </w:rPr>
                  <w:t xml:space="preserve"> </w:t>
                </w:r>
                <w:r w:rsidR="0012448D" w:rsidRPr="00BA3168">
                  <w:rPr>
                    <w:rFonts w:asciiTheme="minorHAnsi" w:hAnsiTheme="minorHAnsi" w:cstheme="minorHAnsi"/>
                    <w:sz w:val="22"/>
                    <w:szCs w:val="22"/>
                    <w:lang w:val="hr-HR"/>
                  </w:rPr>
                  <w:t>svakodnevnom</w:t>
                </w:r>
                <w:r w:rsidR="0012448D" w:rsidRPr="00BA3168">
                  <w:rPr>
                    <w:rFonts w:asciiTheme="minorHAnsi" w:hAnsiTheme="minorHAnsi" w:cstheme="minorHAnsi"/>
                    <w:spacing w:val="8"/>
                    <w:sz w:val="22"/>
                    <w:szCs w:val="22"/>
                    <w:lang w:val="hr-HR"/>
                  </w:rPr>
                  <w:t xml:space="preserve"> </w:t>
                </w:r>
                <w:r w:rsidR="0012448D" w:rsidRPr="00BA3168">
                  <w:rPr>
                    <w:rFonts w:asciiTheme="minorHAnsi" w:hAnsiTheme="minorHAnsi" w:cstheme="minorHAnsi"/>
                    <w:sz w:val="22"/>
                    <w:szCs w:val="22"/>
                    <w:lang w:val="hr-HR"/>
                  </w:rPr>
                  <w:t>sestrinskom</w:t>
                </w:r>
                <w:r w:rsidR="0012448D" w:rsidRPr="00BA3168">
                  <w:rPr>
                    <w:rFonts w:asciiTheme="minorHAnsi" w:hAnsiTheme="minorHAnsi" w:cstheme="minorHAnsi"/>
                    <w:spacing w:val="5"/>
                    <w:sz w:val="22"/>
                    <w:szCs w:val="22"/>
                    <w:lang w:val="hr-HR"/>
                  </w:rPr>
                  <w:t xml:space="preserve"> </w:t>
                </w:r>
                <w:r w:rsidR="0012448D" w:rsidRPr="00BA3168">
                  <w:rPr>
                    <w:rFonts w:asciiTheme="minorHAnsi" w:hAnsiTheme="minorHAnsi" w:cstheme="minorHAnsi"/>
                    <w:sz w:val="22"/>
                    <w:szCs w:val="22"/>
                    <w:lang w:val="hr-HR"/>
                  </w:rPr>
                  <w:t>radu.</w:t>
                </w:r>
                <w:r w:rsidR="0012448D" w:rsidRPr="00BA3168">
                  <w:rPr>
                    <w:rFonts w:asciiTheme="minorHAnsi" w:hAnsiTheme="minorHAnsi" w:cstheme="minorHAnsi"/>
                    <w:spacing w:val="-18"/>
                    <w:sz w:val="22"/>
                    <w:szCs w:val="22"/>
                    <w:lang w:val="hr-HR"/>
                  </w:rPr>
                  <w:t xml:space="preserve"> </w:t>
                </w:r>
                <w:r>
                  <w:rPr>
                    <w:rFonts w:asciiTheme="minorHAnsi" w:hAnsiTheme="minorHAnsi" w:cstheme="minorHAnsi"/>
                    <w:spacing w:val="-18"/>
                    <w:sz w:val="22"/>
                    <w:szCs w:val="22"/>
                    <w:lang w:val="hr-HR"/>
                  </w:rPr>
                  <w:t xml:space="preserve"> O</w:t>
                </w:r>
                <w:r w:rsidRPr="00DF1B6B">
                  <w:rPr>
                    <w:rFonts w:asciiTheme="minorHAnsi" w:hAnsiTheme="minorHAnsi" w:cstheme="minorHAnsi"/>
                    <w:sz w:val="22"/>
                    <w:szCs w:val="22"/>
                    <w:lang w:val="hr-HR"/>
                  </w:rPr>
                  <w:t>dabrati relevantne baze podataka koje su primjenjive u procesu zdravstvene njege te za</w:t>
                </w:r>
                <w:r>
                  <w:rPr>
                    <w:rFonts w:asciiTheme="minorHAnsi" w:hAnsiTheme="minorHAnsi" w:cstheme="minorHAnsi"/>
                    <w:sz w:val="22"/>
                    <w:szCs w:val="22"/>
                    <w:lang w:val="hr-HR"/>
                  </w:rPr>
                  <w:t xml:space="preserve"> </w:t>
                </w:r>
                <w:r w:rsidRPr="00DF1B6B">
                  <w:rPr>
                    <w:rFonts w:asciiTheme="minorHAnsi" w:hAnsiTheme="minorHAnsi" w:cstheme="minorHAnsi"/>
                    <w:sz w:val="22"/>
                    <w:szCs w:val="22"/>
                    <w:lang w:val="hr-HR"/>
                  </w:rPr>
                  <w:t>učenje i istraživanje</w:t>
                </w:r>
              </w:p>
              <w:p w14:paraId="55787B7F" w14:textId="77777777" w:rsidR="004E33D6" w:rsidRDefault="004E33D6" w:rsidP="0012448D">
                <w:pPr>
                  <w:pStyle w:val="Naslov3"/>
                  <w:spacing w:before="0" w:line="240" w:lineRule="auto"/>
                  <w:rPr>
                    <w:rFonts w:asciiTheme="minorHAnsi" w:hAnsiTheme="minorHAnsi" w:cstheme="minorHAnsi"/>
                    <w:b/>
                    <w:bCs/>
                    <w:color w:val="auto"/>
                    <w:sz w:val="22"/>
                    <w:szCs w:val="22"/>
                  </w:rPr>
                </w:pPr>
              </w:p>
              <w:p w14:paraId="0ED6E63A" w14:textId="3B6CBC16" w:rsidR="0012448D" w:rsidRPr="00BA3168" w:rsidRDefault="0012448D" w:rsidP="0012448D">
                <w:pPr>
                  <w:pStyle w:val="Naslov3"/>
                  <w:spacing w:before="0" w:line="240" w:lineRule="auto"/>
                  <w:rPr>
                    <w:rFonts w:asciiTheme="minorHAnsi" w:hAnsiTheme="minorHAnsi" w:cstheme="minorHAnsi"/>
                    <w:b/>
                    <w:bCs/>
                    <w:color w:val="auto"/>
                    <w:sz w:val="22"/>
                    <w:szCs w:val="22"/>
                  </w:rPr>
                </w:pPr>
                <w:r w:rsidRPr="00BA3168">
                  <w:rPr>
                    <w:rFonts w:asciiTheme="minorHAnsi" w:hAnsiTheme="minorHAnsi" w:cstheme="minorHAnsi"/>
                    <w:b/>
                    <w:bCs/>
                    <w:color w:val="auto"/>
                    <w:sz w:val="22"/>
                    <w:szCs w:val="22"/>
                  </w:rPr>
                  <w:t>Tema 5 – Podaci o pacijentu (podaci, biomedicinski signali, medicinske slike)</w:t>
                </w:r>
              </w:p>
              <w:p w14:paraId="654AF684" w14:textId="77777777" w:rsidR="0012448D" w:rsidRPr="00BA3168" w:rsidRDefault="0012448D" w:rsidP="0012448D">
                <w:pPr>
                  <w:pStyle w:val="Tijeloteksta"/>
                  <w:ind w:left="0"/>
                  <w:jc w:val="both"/>
                  <w:rPr>
                    <w:rFonts w:asciiTheme="minorHAnsi" w:hAnsiTheme="minorHAnsi" w:cstheme="minorHAnsi"/>
                    <w:sz w:val="22"/>
                    <w:szCs w:val="22"/>
                    <w:lang w:val="hr-HR"/>
                  </w:rPr>
                </w:pPr>
                <w:r w:rsidRPr="00BA3168">
                  <w:rPr>
                    <w:rFonts w:asciiTheme="minorHAnsi" w:hAnsiTheme="minorHAnsi" w:cstheme="minorHAnsi"/>
                    <w:sz w:val="22"/>
                    <w:szCs w:val="22"/>
                    <w:lang w:val="hr-HR"/>
                  </w:rPr>
                  <w:t>Studenti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6"/>
                    <w:sz w:val="22"/>
                    <w:szCs w:val="22"/>
                    <w:lang w:val="hr-HR"/>
                  </w:rPr>
                  <w:t xml:space="preserve"> naučiti što su podaci, kako se prikupljaju i modeliraju, što je kodeks atributa i kako se oblikuje.</w:t>
                </w:r>
                <w:r w:rsidRPr="00BA3168">
                  <w:rPr>
                    <w:rFonts w:asciiTheme="minorHAnsi" w:hAnsiTheme="minorHAnsi" w:cstheme="minorHAnsi"/>
                    <w:spacing w:val="8"/>
                    <w:sz w:val="22"/>
                    <w:szCs w:val="22"/>
                    <w:lang w:val="hr-HR"/>
                  </w:rPr>
                  <w:t xml:space="preserve"> U</w:t>
                </w:r>
                <w:r w:rsidRPr="00BA3168">
                  <w:rPr>
                    <w:rFonts w:asciiTheme="minorHAnsi" w:hAnsiTheme="minorHAnsi" w:cstheme="minorHAnsi"/>
                    <w:sz w:val="22"/>
                    <w:szCs w:val="22"/>
                    <w:lang w:val="hr-HR"/>
                  </w:rPr>
                  <w:t>poznati</w:t>
                </w:r>
                <w:r w:rsidRPr="00BA3168">
                  <w:rPr>
                    <w:rFonts w:asciiTheme="minorHAnsi" w:hAnsiTheme="minorHAnsi" w:cstheme="minorHAnsi"/>
                    <w:spacing w:val="5"/>
                    <w:sz w:val="22"/>
                    <w:szCs w:val="22"/>
                    <w:lang w:val="hr-HR"/>
                  </w:rPr>
                  <w:t xml:space="preserve"> će se </w:t>
                </w:r>
                <w:r w:rsidRPr="00BA3168">
                  <w:rPr>
                    <w:rFonts w:asciiTheme="minorHAnsi" w:hAnsiTheme="minorHAnsi" w:cstheme="minorHAnsi"/>
                    <w:sz w:val="22"/>
                    <w:szCs w:val="22"/>
                    <w:lang w:val="hr-HR"/>
                  </w:rPr>
                  <w:t>s</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podacima</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o</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bolesniku</w:t>
                </w:r>
                <w:r w:rsidRPr="00BA3168">
                  <w:rPr>
                    <w:rFonts w:asciiTheme="minorHAnsi" w:hAnsiTheme="minorHAnsi" w:cstheme="minorHAnsi"/>
                    <w:spacing w:val="4"/>
                    <w:sz w:val="22"/>
                    <w:szCs w:val="22"/>
                    <w:lang w:val="hr-HR"/>
                  </w:rPr>
                  <w:t xml:space="preserve"> </w:t>
                </w:r>
                <w:r w:rsidRPr="00BA3168">
                  <w:rPr>
                    <w:rFonts w:asciiTheme="minorHAnsi" w:hAnsiTheme="minorHAnsi" w:cstheme="minorHAnsi"/>
                    <w:sz w:val="22"/>
                    <w:szCs w:val="22"/>
                    <w:lang w:val="hr-HR"/>
                  </w:rPr>
                  <w:t>koji</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se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prikupljaju</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u</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zdravstvenim</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ustanovama</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i</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o</w:t>
                </w:r>
                <w:r w:rsidRPr="00BA3168">
                  <w:rPr>
                    <w:rFonts w:asciiTheme="minorHAnsi" w:hAnsiTheme="minorHAnsi" w:cstheme="minorHAnsi"/>
                    <w:spacing w:val="4"/>
                    <w:sz w:val="22"/>
                    <w:szCs w:val="22"/>
                    <w:lang w:val="hr-HR"/>
                  </w:rPr>
                  <w:t xml:space="preserve"> </w:t>
                </w:r>
                <w:r w:rsidRPr="00BA3168">
                  <w:rPr>
                    <w:rFonts w:asciiTheme="minorHAnsi" w:hAnsiTheme="minorHAnsi" w:cstheme="minorHAnsi"/>
                    <w:sz w:val="22"/>
                    <w:szCs w:val="22"/>
                    <w:lang w:val="hr-HR"/>
                  </w:rPr>
                  <w:t>načinima</w:t>
                </w:r>
                <w:r w:rsidRPr="00BA3168">
                  <w:rPr>
                    <w:rFonts w:asciiTheme="minorHAnsi" w:hAnsiTheme="minorHAnsi" w:cstheme="minorHAnsi"/>
                    <w:spacing w:val="-42"/>
                    <w:sz w:val="22"/>
                    <w:szCs w:val="22"/>
                    <w:lang w:val="hr-HR"/>
                  </w:rPr>
                  <w:t xml:space="preserve"> </w:t>
                </w:r>
                <w:r w:rsidRPr="00BA3168">
                  <w:rPr>
                    <w:rFonts w:asciiTheme="minorHAnsi" w:hAnsiTheme="minorHAnsi" w:cstheme="minorHAnsi"/>
                    <w:sz w:val="22"/>
                    <w:szCs w:val="22"/>
                    <w:lang w:val="hr-HR"/>
                  </w:rPr>
                  <w:t>pohrane</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tih</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podataka</w:t>
                </w:r>
                <w:r w:rsidRPr="00BA3168">
                  <w:rPr>
                    <w:rFonts w:asciiTheme="minorHAnsi" w:hAnsiTheme="minorHAnsi" w:cstheme="minorHAnsi"/>
                    <w:spacing w:val="10"/>
                    <w:sz w:val="22"/>
                    <w:szCs w:val="22"/>
                    <w:lang w:val="hr-HR"/>
                  </w:rPr>
                  <w:t xml:space="preserve"> </w:t>
                </w:r>
                <w:r w:rsidRPr="00BA3168">
                  <w:rPr>
                    <w:rFonts w:asciiTheme="minorHAnsi" w:hAnsiTheme="minorHAnsi" w:cstheme="minorHAnsi"/>
                    <w:sz w:val="22"/>
                    <w:szCs w:val="22"/>
                    <w:lang w:val="hr-HR"/>
                  </w:rPr>
                  <w:t>u</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medicinsku</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dokumentaciju.</w:t>
                </w:r>
                <w:r w:rsidRPr="00BA3168">
                  <w:rPr>
                    <w:rFonts w:asciiTheme="minorHAnsi" w:hAnsiTheme="minorHAnsi" w:cstheme="minorHAnsi"/>
                    <w:spacing w:val="11"/>
                    <w:sz w:val="22"/>
                    <w:szCs w:val="22"/>
                    <w:lang w:val="hr-HR"/>
                  </w:rPr>
                  <w:t xml:space="preserve"> </w:t>
                </w:r>
                <w:r w:rsidRPr="00BA3168">
                  <w:rPr>
                    <w:rFonts w:asciiTheme="minorHAnsi" w:hAnsiTheme="minorHAnsi" w:cstheme="minorHAnsi"/>
                    <w:sz w:val="22"/>
                    <w:szCs w:val="22"/>
                    <w:lang w:val="hr-HR"/>
                  </w:rPr>
                  <w:t>Spoznati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što</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je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medicinska</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dokumentacija.</w:t>
                </w:r>
                <w:r w:rsidRPr="00BA3168">
                  <w:rPr>
                    <w:rFonts w:asciiTheme="minorHAnsi" w:hAnsiTheme="minorHAnsi" w:cstheme="minorHAnsi"/>
                    <w:spacing w:val="11"/>
                    <w:sz w:val="22"/>
                    <w:szCs w:val="22"/>
                    <w:lang w:val="hr-HR"/>
                  </w:rPr>
                  <w:t xml:space="preserve"> </w:t>
                </w:r>
                <w:r w:rsidRPr="00BA3168">
                  <w:rPr>
                    <w:rFonts w:asciiTheme="minorHAnsi" w:hAnsiTheme="minorHAnsi" w:cstheme="minorHAnsi"/>
                    <w:sz w:val="22"/>
                    <w:szCs w:val="22"/>
                    <w:lang w:val="hr-HR"/>
                  </w:rPr>
                  <w:t>Upoznati</w:t>
                </w:r>
                <w:r w:rsidRPr="00BA3168">
                  <w:rPr>
                    <w:rFonts w:asciiTheme="minorHAnsi" w:hAnsiTheme="minorHAnsi" w:cstheme="minorHAnsi"/>
                    <w:spacing w:val="4"/>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se</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s</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bitnim</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obilježjima</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kliničkih</w:t>
                </w:r>
                <w:r w:rsidRPr="00BA3168">
                  <w:rPr>
                    <w:rFonts w:asciiTheme="minorHAnsi" w:hAnsiTheme="minorHAnsi" w:cstheme="minorHAnsi"/>
                    <w:spacing w:val="11"/>
                    <w:sz w:val="22"/>
                    <w:szCs w:val="22"/>
                    <w:lang w:val="hr-HR"/>
                  </w:rPr>
                  <w:t xml:space="preserve"> </w:t>
                </w:r>
                <w:r w:rsidRPr="00BA3168">
                  <w:rPr>
                    <w:rFonts w:asciiTheme="minorHAnsi" w:hAnsiTheme="minorHAnsi" w:cstheme="minorHAnsi"/>
                    <w:sz w:val="22"/>
                    <w:szCs w:val="22"/>
                    <w:lang w:val="hr-HR"/>
                  </w:rPr>
                  <w:t>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laboratorijskih</w:t>
                </w:r>
                <w:r w:rsidRPr="00BA3168">
                  <w:rPr>
                    <w:rFonts w:asciiTheme="minorHAnsi" w:hAnsiTheme="minorHAnsi" w:cstheme="minorHAnsi"/>
                    <w:spacing w:val="-31"/>
                    <w:sz w:val="22"/>
                    <w:szCs w:val="22"/>
                    <w:lang w:val="hr-HR"/>
                  </w:rPr>
                  <w:t xml:space="preserve"> </w:t>
                </w:r>
                <w:r w:rsidRPr="00BA3168">
                  <w:rPr>
                    <w:rFonts w:asciiTheme="minorHAnsi" w:hAnsiTheme="minorHAnsi" w:cstheme="minorHAnsi"/>
                    <w:sz w:val="22"/>
                    <w:szCs w:val="22"/>
                    <w:lang w:val="hr-HR"/>
                  </w:rPr>
                  <w:t>podataka i biomedicinskih</w:t>
                </w:r>
                <w:r w:rsidRPr="00BA3168">
                  <w:rPr>
                    <w:rFonts w:asciiTheme="minorHAnsi" w:hAnsiTheme="minorHAnsi" w:cstheme="minorHAnsi"/>
                    <w:spacing w:val="37"/>
                    <w:sz w:val="22"/>
                    <w:szCs w:val="22"/>
                    <w:lang w:val="hr-HR"/>
                  </w:rPr>
                  <w:t xml:space="preserve"> </w:t>
                </w:r>
                <w:r w:rsidRPr="00BA3168">
                  <w:rPr>
                    <w:rFonts w:asciiTheme="minorHAnsi" w:hAnsiTheme="minorHAnsi" w:cstheme="minorHAnsi"/>
                    <w:sz w:val="22"/>
                    <w:szCs w:val="22"/>
                    <w:lang w:val="hr-HR"/>
                  </w:rPr>
                  <w:t>signala. Studenti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se</w:t>
                </w:r>
                <w:r w:rsidRPr="00BA3168">
                  <w:rPr>
                    <w:rFonts w:asciiTheme="minorHAnsi" w:hAnsiTheme="minorHAnsi" w:cstheme="minorHAnsi"/>
                    <w:spacing w:val="10"/>
                    <w:sz w:val="22"/>
                    <w:szCs w:val="22"/>
                    <w:lang w:val="hr-HR"/>
                  </w:rPr>
                  <w:t xml:space="preserve"> </w:t>
                </w:r>
                <w:r w:rsidRPr="00BA3168">
                  <w:rPr>
                    <w:rFonts w:asciiTheme="minorHAnsi" w:hAnsiTheme="minorHAnsi" w:cstheme="minorHAnsi"/>
                    <w:sz w:val="22"/>
                    <w:szCs w:val="22"/>
                    <w:lang w:val="hr-HR"/>
                  </w:rPr>
                  <w:t>upoznati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s</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osobinama</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formata</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medicinskih</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slika.</w:t>
                </w:r>
                <w:r w:rsidRPr="00BA3168">
                  <w:rPr>
                    <w:rFonts w:asciiTheme="minorHAnsi" w:hAnsiTheme="minorHAnsi" w:cstheme="minorHAnsi"/>
                    <w:spacing w:val="11"/>
                    <w:sz w:val="22"/>
                    <w:szCs w:val="22"/>
                    <w:lang w:val="hr-HR"/>
                  </w:rPr>
                  <w:t xml:space="preserve"> </w:t>
                </w:r>
                <w:r w:rsidRPr="00BA3168">
                  <w:rPr>
                    <w:rFonts w:asciiTheme="minorHAnsi" w:hAnsiTheme="minorHAnsi" w:cstheme="minorHAnsi"/>
                    <w:sz w:val="22"/>
                    <w:szCs w:val="22"/>
                    <w:lang w:val="hr-HR"/>
                  </w:rPr>
                  <w:t>Spoznati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informatičke</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vještine</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znanja</w:t>
                </w:r>
                <w:r w:rsidRPr="00BA3168">
                  <w:rPr>
                    <w:rFonts w:asciiTheme="minorHAnsi" w:hAnsiTheme="minorHAnsi" w:cstheme="minorHAnsi"/>
                    <w:spacing w:val="-40"/>
                    <w:sz w:val="22"/>
                    <w:szCs w:val="22"/>
                    <w:lang w:val="hr-HR"/>
                  </w:rPr>
                  <w:t xml:space="preserve"> </w:t>
                </w:r>
                <w:r w:rsidRPr="00BA3168">
                  <w:rPr>
                    <w:rFonts w:asciiTheme="minorHAnsi" w:hAnsiTheme="minorHAnsi" w:cstheme="minorHAnsi"/>
                    <w:sz w:val="22"/>
                    <w:szCs w:val="22"/>
                    <w:lang w:val="hr-HR"/>
                  </w:rPr>
                  <w:t>kada</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koristiti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koji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format.</w:t>
                </w:r>
                <w:r w:rsidRPr="00BA3168">
                  <w:rPr>
                    <w:rFonts w:asciiTheme="minorHAnsi" w:hAnsiTheme="minorHAnsi" w:cstheme="minorHAnsi"/>
                    <w:spacing w:val="11"/>
                    <w:sz w:val="22"/>
                    <w:szCs w:val="22"/>
                    <w:lang w:val="hr-HR"/>
                  </w:rPr>
                  <w:t xml:space="preserve"> </w:t>
                </w:r>
                <w:r w:rsidRPr="00BA3168">
                  <w:rPr>
                    <w:rFonts w:asciiTheme="minorHAnsi" w:hAnsiTheme="minorHAnsi" w:cstheme="minorHAnsi"/>
                    <w:sz w:val="22"/>
                    <w:szCs w:val="22"/>
                    <w:lang w:val="hr-HR"/>
                  </w:rPr>
                  <w:t>Upoznati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načine</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sažimanja</w:t>
                </w:r>
                <w:r w:rsidRPr="00BA3168">
                  <w:rPr>
                    <w:rFonts w:asciiTheme="minorHAnsi" w:hAnsiTheme="minorHAnsi" w:cstheme="minorHAnsi"/>
                    <w:spacing w:val="10"/>
                    <w:sz w:val="22"/>
                    <w:szCs w:val="22"/>
                    <w:lang w:val="hr-HR"/>
                  </w:rPr>
                  <w:t xml:space="preserve"> </w:t>
                </w:r>
                <w:r w:rsidRPr="00BA3168">
                  <w:rPr>
                    <w:rFonts w:asciiTheme="minorHAnsi" w:hAnsiTheme="minorHAnsi" w:cstheme="minorHAnsi"/>
                    <w:sz w:val="22"/>
                    <w:szCs w:val="22"/>
                    <w:lang w:val="hr-HR"/>
                  </w:rPr>
                  <w:t>medicinske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slike,</w:t>
                </w:r>
                <w:r w:rsidRPr="00BA3168">
                  <w:rPr>
                    <w:rFonts w:asciiTheme="minorHAnsi" w:hAnsiTheme="minorHAnsi" w:cstheme="minorHAnsi"/>
                    <w:spacing w:val="11"/>
                    <w:sz w:val="22"/>
                    <w:szCs w:val="22"/>
                    <w:lang w:val="hr-HR"/>
                  </w:rPr>
                  <w:t xml:space="preserve"> </w:t>
                </w:r>
                <w:r w:rsidRPr="00BA3168">
                  <w:rPr>
                    <w:rFonts w:asciiTheme="minorHAnsi" w:hAnsiTheme="minorHAnsi" w:cstheme="minorHAnsi"/>
                    <w:sz w:val="22"/>
                    <w:szCs w:val="22"/>
                    <w:lang w:val="hr-HR"/>
                  </w:rPr>
                  <w:t>pohrane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i</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razmjene</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u</w:t>
                </w:r>
                <w:r w:rsidRPr="00BA3168">
                  <w:rPr>
                    <w:rFonts w:asciiTheme="minorHAnsi" w:hAnsiTheme="minorHAnsi" w:cstheme="minorHAnsi"/>
                    <w:spacing w:val="8"/>
                    <w:sz w:val="22"/>
                    <w:szCs w:val="22"/>
                    <w:lang w:val="hr-HR"/>
                  </w:rPr>
                  <w:t xml:space="preserve"> </w:t>
                </w:r>
                <w:r w:rsidRPr="00BA3168">
                  <w:rPr>
                    <w:rFonts w:asciiTheme="minorHAnsi" w:hAnsiTheme="minorHAnsi" w:cstheme="minorHAnsi"/>
                    <w:sz w:val="22"/>
                    <w:szCs w:val="22"/>
                    <w:lang w:val="hr-HR"/>
                  </w:rPr>
                  <w:t>računalnoj</w:t>
                </w:r>
                <w:r w:rsidRPr="00BA3168">
                  <w:rPr>
                    <w:rFonts w:asciiTheme="minorHAnsi" w:hAnsiTheme="minorHAnsi" w:cstheme="minorHAnsi"/>
                    <w:spacing w:val="-41"/>
                    <w:sz w:val="22"/>
                    <w:szCs w:val="22"/>
                    <w:lang w:val="hr-HR"/>
                  </w:rPr>
                  <w:t xml:space="preserve"> </w:t>
                </w:r>
                <w:r w:rsidRPr="00BA3168">
                  <w:rPr>
                    <w:rFonts w:asciiTheme="minorHAnsi" w:hAnsiTheme="minorHAnsi" w:cstheme="minorHAnsi"/>
                    <w:sz w:val="22"/>
                    <w:szCs w:val="22"/>
                    <w:lang w:val="hr-HR"/>
                  </w:rPr>
                  <w:t>komunikaciji.</w:t>
                </w:r>
              </w:p>
              <w:p w14:paraId="07E00FAE" w14:textId="77777777" w:rsidR="0012448D" w:rsidRPr="00BA3168" w:rsidRDefault="0012448D" w:rsidP="0012448D">
                <w:pPr>
                  <w:spacing w:after="0" w:line="240" w:lineRule="auto"/>
                  <w:rPr>
                    <w:rFonts w:asciiTheme="minorHAnsi" w:eastAsia="Arial Narrow" w:hAnsiTheme="minorHAnsi" w:cstheme="minorHAnsi"/>
                  </w:rPr>
                </w:pPr>
                <w:r w:rsidRPr="00BA3168">
                  <w:rPr>
                    <w:rFonts w:asciiTheme="minorHAnsi" w:hAnsiTheme="minorHAnsi" w:cstheme="minorHAnsi"/>
                    <w:i/>
                  </w:rPr>
                  <w:t>Ishodi</w:t>
                </w:r>
                <w:r w:rsidRPr="00BA3168">
                  <w:rPr>
                    <w:rFonts w:asciiTheme="minorHAnsi" w:hAnsiTheme="minorHAnsi" w:cstheme="minorHAnsi"/>
                    <w:i/>
                    <w:spacing w:val="15"/>
                  </w:rPr>
                  <w:t xml:space="preserve"> </w:t>
                </w:r>
                <w:r w:rsidRPr="00BA3168">
                  <w:rPr>
                    <w:rFonts w:asciiTheme="minorHAnsi" w:hAnsiTheme="minorHAnsi" w:cstheme="minorHAnsi"/>
                    <w:i/>
                  </w:rPr>
                  <w:t>učenja:</w:t>
                </w:r>
              </w:p>
              <w:p w14:paraId="39C64500" w14:textId="203F1314" w:rsidR="0012448D" w:rsidRPr="00BA3168" w:rsidRDefault="00296810" w:rsidP="007D47A0">
                <w:pPr>
                  <w:pStyle w:val="Tijeloteksta"/>
                  <w:ind w:left="0"/>
                  <w:jc w:val="both"/>
                  <w:rPr>
                    <w:rFonts w:asciiTheme="minorHAnsi" w:hAnsiTheme="minorHAnsi" w:cstheme="minorHAnsi"/>
                    <w:sz w:val="22"/>
                    <w:szCs w:val="22"/>
                    <w:lang w:val="hr-HR"/>
                  </w:rPr>
                </w:pPr>
                <w:r>
                  <w:rPr>
                    <w:rFonts w:asciiTheme="minorHAnsi" w:hAnsiTheme="minorHAnsi" w:cstheme="minorHAnsi"/>
                    <w:sz w:val="22"/>
                    <w:szCs w:val="22"/>
                    <w:lang w:val="hr-HR"/>
                  </w:rPr>
                  <w:t>Objasniti</w:t>
                </w:r>
                <w:r w:rsidR="0012448D" w:rsidRPr="00BA3168">
                  <w:rPr>
                    <w:rFonts w:asciiTheme="minorHAnsi" w:hAnsiTheme="minorHAnsi" w:cstheme="minorHAnsi"/>
                    <w:spacing w:val="5"/>
                    <w:sz w:val="22"/>
                    <w:szCs w:val="22"/>
                    <w:lang w:val="hr-HR"/>
                  </w:rPr>
                  <w:t xml:space="preserve"> </w:t>
                </w:r>
                <w:r w:rsidR="0012448D" w:rsidRPr="00BA3168">
                  <w:rPr>
                    <w:rFonts w:asciiTheme="minorHAnsi" w:hAnsiTheme="minorHAnsi" w:cstheme="minorHAnsi"/>
                    <w:sz w:val="22"/>
                    <w:szCs w:val="22"/>
                    <w:lang w:val="hr-HR"/>
                  </w:rPr>
                  <w:t>što</w:t>
                </w:r>
                <w:r w:rsidR="0012448D" w:rsidRPr="00BA3168">
                  <w:rPr>
                    <w:rFonts w:asciiTheme="minorHAnsi" w:hAnsiTheme="minorHAnsi" w:cstheme="minorHAnsi"/>
                    <w:spacing w:val="8"/>
                    <w:sz w:val="22"/>
                    <w:szCs w:val="22"/>
                    <w:lang w:val="hr-HR"/>
                  </w:rPr>
                  <w:t xml:space="preserve"> </w:t>
                </w:r>
                <w:r w:rsidR="0012448D" w:rsidRPr="00BA3168">
                  <w:rPr>
                    <w:rFonts w:asciiTheme="minorHAnsi" w:hAnsiTheme="minorHAnsi" w:cstheme="minorHAnsi"/>
                    <w:sz w:val="22"/>
                    <w:szCs w:val="22"/>
                    <w:lang w:val="hr-HR"/>
                  </w:rPr>
                  <w:t>su</w:t>
                </w:r>
                <w:r w:rsidR="0012448D" w:rsidRPr="00BA3168">
                  <w:rPr>
                    <w:rFonts w:asciiTheme="minorHAnsi" w:hAnsiTheme="minorHAnsi" w:cstheme="minorHAnsi"/>
                    <w:spacing w:val="4"/>
                    <w:sz w:val="22"/>
                    <w:szCs w:val="22"/>
                    <w:lang w:val="hr-HR"/>
                  </w:rPr>
                  <w:t xml:space="preserve"> </w:t>
                </w:r>
                <w:r w:rsidR="0012448D" w:rsidRPr="00BA3168">
                  <w:rPr>
                    <w:rFonts w:asciiTheme="minorHAnsi" w:hAnsiTheme="minorHAnsi" w:cstheme="minorHAnsi"/>
                    <w:sz w:val="22"/>
                    <w:szCs w:val="22"/>
                    <w:lang w:val="hr-HR"/>
                  </w:rPr>
                  <w:t>podaci</w:t>
                </w:r>
                <w:r w:rsidR="0012448D" w:rsidRPr="00BA3168">
                  <w:rPr>
                    <w:rFonts w:asciiTheme="minorHAnsi" w:hAnsiTheme="minorHAnsi" w:cstheme="minorHAnsi"/>
                    <w:spacing w:val="7"/>
                    <w:sz w:val="22"/>
                    <w:szCs w:val="22"/>
                    <w:lang w:val="hr-HR"/>
                  </w:rPr>
                  <w:t xml:space="preserve"> </w:t>
                </w:r>
                <w:r w:rsidR="0012448D" w:rsidRPr="00BA3168">
                  <w:rPr>
                    <w:rFonts w:asciiTheme="minorHAnsi" w:hAnsiTheme="minorHAnsi" w:cstheme="minorHAnsi"/>
                    <w:sz w:val="22"/>
                    <w:szCs w:val="22"/>
                    <w:lang w:val="hr-HR"/>
                  </w:rPr>
                  <w:t>o</w:t>
                </w:r>
                <w:r w:rsidR="0012448D" w:rsidRPr="00BA3168">
                  <w:rPr>
                    <w:rFonts w:asciiTheme="minorHAnsi" w:hAnsiTheme="minorHAnsi" w:cstheme="minorHAnsi"/>
                    <w:spacing w:val="6"/>
                    <w:sz w:val="22"/>
                    <w:szCs w:val="22"/>
                    <w:lang w:val="hr-HR"/>
                  </w:rPr>
                  <w:t xml:space="preserve"> </w:t>
                </w:r>
                <w:r w:rsidR="0012448D" w:rsidRPr="00BA3168">
                  <w:rPr>
                    <w:rFonts w:asciiTheme="minorHAnsi" w:hAnsiTheme="minorHAnsi" w:cstheme="minorHAnsi"/>
                    <w:sz w:val="22"/>
                    <w:szCs w:val="22"/>
                    <w:lang w:val="hr-HR"/>
                  </w:rPr>
                  <w:t>bolesniku, kako se modeliraju i prikupljaju te</w:t>
                </w:r>
                <w:r w:rsidR="0012448D" w:rsidRPr="00BA3168">
                  <w:rPr>
                    <w:rFonts w:asciiTheme="minorHAnsi" w:hAnsiTheme="minorHAnsi" w:cstheme="minorHAnsi"/>
                    <w:spacing w:val="5"/>
                    <w:sz w:val="22"/>
                    <w:szCs w:val="22"/>
                    <w:lang w:val="hr-HR"/>
                  </w:rPr>
                  <w:t xml:space="preserve"> </w:t>
                </w:r>
                <w:r>
                  <w:rPr>
                    <w:rFonts w:asciiTheme="minorHAnsi" w:hAnsiTheme="minorHAnsi" w:cstheme="minorHAnsi"/>
                    <w:spacing w:val="5"/>
                    <w:sz w:val="22"/>
                    <w:szCs w:val="22"/>
                    <w:lang w:val="hr-HR"/>
                  </w:rPr>
                  <w:t xml:space="preserve">primijeniti </w:t>
                </w:r>
                <w:r w:rsidR="0012448D" w:rsidRPr="00BA3168">
                  <w:rPr>
                    <w:rFonts w:asciiTheme="minorHAnsi" w:hAnsiTheme="minorHAnsi" w:cstheme="minorHAnsi"/>
                    <w:sz w:val="22"/>
                    <w:szCs w:val="22"/>
                    <w:lang w:val="hr-HR"/>
                  </w:rPr>
                  <w:t>zna</w:t>
                </w:r>
                <w:r>
                  <w:rPr>
                    <w:rFonts w:asciiTheme="minorHAnsi" w:hAnsiTheme="minorHAnsi" w:cstheme="minorHAnsi"/>
                    <w:sz w:val="22"/>
                    <w:szCs w:val="22"/>
                    <w:lang w:val="hr-HR"/>
                  </w:rPr>
                  <w:t xml:space="preserve">nje o tome </w:t>
                </w:r>
                <w:r w:rsidR="0012448D" w:rsidRPr="00BA3168">
                  <w:rPr>
                    <w:rFonts w:asciiTheme="minorHAnsi" w:hAnsiTheme="minorHAnsi" w:cstheme="minorHAnsi"/>
                    <w:sz w:val="22"/>
                    <w:szCs w:val="22"/>
                    <w:lang w:val="hr-HR"/>
                  </w:rPr>
                  <w:t>koji</w:t>
                </w:r>
                <w:r w:rsidR="0012448D" w:rsidRPr="00BA3168">
                  <w:rPr>
                    <w:rFonts w:asciiTheme="minorHAnsi" w:hAnsiTheme="minorHAnsi" w:cstheme="minorHAnsi"/>
                    <w:spacing w:val="7"/>
                    <w:sz w:val="22"/>
                    <w:szCs w:val="22"/>
                    <w:lang w:val="hr-HR"/>
                  </w:rPr>
                  <w:t xml:space="preserve"> </w:t>
                </w:r>
                <w:r w:rsidR="0012448D" w:rsidRPr="00BA3168">
                  <w:rPr>
                    <w:rFonts w:asciiTheme="minorHAnsi" w:hAnsiTheme="minorHAnsi" w:cstheme="minorHAnsi"/>
                    <w:sz w:val="22"/>
                    <w:szCs w:val="22"/>
                    <w:lang w:val="hr-HR"/>
                  </w:rPr>
                  <w:t>se</w:t>
                </w:r>
                <w:r w:rsidR="0012448D" w:rsidRPr="00BA3168">
                  <w:rPr>
                    <w:rFonts w:asciiTheme="minorHAnsi" w:hAnsiTheme="minorHAnsi" w:cstheme="minorHAnsi"/>
                    <w:spacing w:val="8"/>
                    <w:sz w:val="22"/>
                    <w:szCs w:val="22"/>
                    <w:lang w:val="hr-HR"/>
                  </w:rPr>
                  <w:t xml:space="preserve"> </w:t>
                </w:r>
                <w:r w:rsidR="0012448D" w:rsidRPr="00BA3168">
                  <w:rPr>
                    <w:rFonts w:asciiTheme="minorHAnsi" w:hAnsiTheme="minorHAnsi" w:cstheme="minorHAnsi"/>
                    <w:sz w:val="22"/>
                    <w:szCs w:val="22"/>
                    <w:lang w:val="hr-HR"/>
                  </w:rPr>
                  <w:t>podaci</w:t>
                </w:r>
                <w:r w:rsidR="0012448D" w:rsidRPr="00BA3168">
                  <w:rPr>
                    <w:rFonts w:asciiTheme="minorHAnsi" w:hAnsiTheme="minorHAnsi" w:cstheme="minorHAnsi"/>
                    <w:spacing w:val="5"/>
                    <w:sz w:val="22"/>
                    <w:szCs w:val="22"/>
                    <w:lang w:val="hr-HR"/>
                  </w:rPr>
                  <w:t xml:space="preserve"> </w:t>
                </w:r>
                <w:r w:rsidR="0012448D" w:rsidRPr="00BA3168">
                  <w:rPr>
                    <w:rFonts w:asciiTheme="minorHAnsi" w:hAnsiTheme="minorHAnsi" w:cstheme="minorHAnsi"/>
                    <w:sz w:val="22"/>
                    <w:szCs w:val="22"/>
                    <w:lang w:val="hr-HR"/>
                  </w:rPr>
                  <w:t>upisuju</w:t>
                </w:r>
                <w:r w:rsidR="0012448D" w:rsidRPr="00BA3168">
                  <w:rPr>
                    <w:rFonts w:asciiTheme="minorHAnsi" w:hAnsiTheme="minorHAnsi" w:cstheme="minorHAnsi"/>
                    <w:spacing w:val="6"/>
                    <w:sz w:val="22"/>
                    <w:szCs w:val="22"/>
                    <w:lang w:val="hr-HR"/>
                  </w:rPr>
                  <w:t xml:space="preserve"> </w:t>
                </w:r>
                <w:r w:rsidR="0012448D" w:rsidRPr="00BA3168">
                  <w:rPr>
                    <w:rFonts w:asciiTheme="minorHAnsi" w:hAnsiTheme="minorHAnsi" w:cstheme="minorHAnsi"/>
                    <w:sz w:val="22"/>
                    <w:szCs w:val="22"/>
                    <w:lang w:val="hr-HR"/>
                  </w:rPr>
                  <w:t>u</w:t>
                </w:r>
                <w:r w:rsidR="0012448D" w:rsidRPr="00BA3168">
                  <w:rPr>
                    <w:rFonts w:asciiTheme="minorHAnsi" w:hAnsiTheme="minorHAnsi" w:cstheme="minorHAnsi"/>
                    <w:spacing w:val="6"/>
                    <w:sz w:val="22"/>
                    <w:szCs w:val="22"/>
                    <w:lang w:val="hr-HR"/>
                  </w:rPr>
                  <w:t xml:space="preserve"> </w:t>
                </w:r>
                <w:r w:rsidR="0012448D" w:rsidRPr="00BA3168">
                  <w:rPr>
                    <w:rFonts w:asciiTheme="minorHAnsi" w:hAnsiTheme="minorHAnsi" w:cstheme="minorHAnsi"/>
                    <w:sz w:val="22"/>
                    <w:szCs w:val="22"/>
                    <w:lang w:val="hr-HR"/>
                  </w:rPr>
                  <w:t>koju</w:t>
                </w:r>
                <w:r w:rsidR="0012448D" w:rsidRPr="00BA3168">
                  <w:rPr>
                    <w:rFonts w:asciiTheme="minorHAnsi" w:hAnsiTheme="minorHAnsi" w:cstheme="minorHAnsi"/>
                    <w:spacing w:val="6"/>
                    <w:sz w:val="22"/>
                    <w:szCs w:val="22"/>
                    <w:lang w:val="hr-HR"/>
                  </w:rPr>
                  <w:t xml:space="preserve"> </w:t>
                </w:r>
                <w:r w:rsidR="0012448D" w:rsidRPr="00BA3168">
                  <w:rPr>
                    <w:rFonts w:asciiTheme="minorHAnsi" w:hAnsiTheme="minorHAnsi" w:cstheme="minorHAnsi"/>
                    <w:sz w:val="22"/>
                    <w:szCs w:val="22"/>
                    <w:lang w:val="hr-HR"/>
                  </w:rPr>
                  <w:t>medicinsku</w:t>
                </w:r>
                <w:r w:rsidR="0012448D" w:rsidRPr="00BA3168">
                  <w:rPr>
                    <w:rFonts w:asciiTheme="minorHAnsi" w:hAnsiTheme="minorHAnsi" w:cstheme="minorHAnsi"/>
                    <w:spacing w:val="6"/>
                    <w:sz w:val="22"/>
                    <w:szCs w:val="22"/>
                    <w:lang w:val="hr-HR"/>
                  </w:rPr>
                  <w:t xml:space="preserve"> </w:t>
                </w:r>
                <w:r w:rsidR="0012448D" w:rsidRPr="00BA3168">
                  <w:rPr>
                    <w:rFonts w:asciiTheme="minorHAnsi" w:hAnsiTheme="minorHAnsi" w:cstheme="minorHAnsi"/>
                    <w:sz w:val="22"/>
                    <w:szCs w:val="22"/>
                    <w:lang w:val="hr-HR"/>
                  </w:rPr>
                  <w:t xml:space="preserve">dokumentaciju. </w:t>
                </w:r>
                <w:r w:rsidR="007D47A0">
                  <w:t xml:space="preserve"> P</w:t>
                </w:r>
                <w:r w:rsidR="007D47A0" w:rsidRPr="007D47A0">
                  <w:rPr>
                    <w:rFonts w:asciiTheme="minorHAnsi" w:hAnsiTheme="minorHAnsi" w:cstheme="minorHAnsi"/>
                    <w:sz w:val="22"/>
                    <w:szCs w:val="22"/>
                    <w:lang w:val="hr-HR"/>
                  </w:rPr>
                  <w:t>rimijeniti informatiku u procesu unapređenja sestrinske dokumentacije i zaštiti</w:t>
                </w:r>
                <w:r w:rsidR="007D47A0">
                  <w:rPr>
                    <w:rFonts w:asciiTheme="minorHAnsi" w:hAnsiTheme="minorHAnsi" w:cstheme="minorHAnsi"/>
                    <w:sz w:val="22"/>
                    <w:szCs w:val="22"/>
                    <w:lang w:val="hr-HR"/>
                  </w:rPr>
                  <w:t xml:space="preserve"> </w:t>
                </w:r>
                <w:r w:rsidR="007D47A0" w:rsidRPr="007D47A0">
                  <w:rPr>
                    <w:rFonts w:asciiTheme="minorHAnsi" w:hAnsiTheme="minorHAnsi" w:cstheme="minorHAnsi"/>
                    <w:sz w:val="22"/>
                    <w:szCs w:val="22"/>
                    <w:lang w:val="hr-HR"/>
                  </w:rPr>
                  <w:t>zdravstvenih i osobnih podataka bolesnika</w:t>
                </w:r>
              </w:p>
              <w:p w14:paraId="22A4BBCE" w14:textId="12312AA9" w:rsidR="0012448D" w:rsidRDefault="0012448D" w:rsidP="0012448D">
                <w:pPr>
                  <w:pStyle w:val="Podnoje"/>
                  <w:outlineLvl w:val="0"/>
                  <w:rPr>
                    <w:rFonts w:asciiTheme="minorHAnsi" w:hAnsiTheme="minorHAnsi" w:cstheme="minorHAnsi"/>
                  </w:rPr>
                </w:pPr>
              </w:p>
              <w:p w14:paraId="5C072694" w14:textId="77777777" w:rsidR="0012448D" w:rsidRPr="00BA3168" w:rsidRDefault="0012448D" w:rsidP="0012448D">
                <w:pPr>
                  <w:spacing w:after="0" w:line="240" w:lineRule="auto"/>
                  <w:rPr>
                    <w:rFonts w:asciiTheme="minorHAnsi" w:eastAsia="Arial Narrow" w:hAnsiTheme="minorHAnsi" w:cstheme="minorHAnsi"/>
                    <w:b/>
                    <w:bCs/>
                  </w:rPr>
                </w:pPr>
                <w:r w:rsidRPr="00BA3168">
                  <w:rPr>
                    <w:rFonts w:asciiTheme="minorHAnsi" w:eastAsia="Arial Narrow" w:hAnsiTheme="minorHAnsi" w:cstheme="minorHAnsi"/>
                    <w:b/>
                    <w:bCs/>
                  </w:rPr>
                  <w:t>Tema 6 – Elektronički zdravstveni zapis (EZZ)</w:t>
                </w:r>
              </w:p>
              <w:p w14:paraId="195FF574" w14:textId="77777777" w:rsidR="0012448D" w:rsidRPr="00BA3168" w:rsidRDefault="0012448D" w:rsidP="0012448D">
                <w:pPr>
                  <w:spacing w:after="0" w:line="240" w:lineRule="auto"/>
                  <w:jc w:val="both"/>
                  <w:rPr>
                    <w:rFonts w:asciiTheme="minorHAnsi" w:hAnsiTheme="minorHAnsi" w:cstheme="minorHAnsi"/>
                  </w:rPr>
                </w:pPr>
                <w:r w:rsidRPr="00BA3168">
                  <w:rPr>
                    <w:rFonts w:asciiTheme="minorHAnsi" w:eastAsia="Arial Narrow" w:hAnsiTheme="minorHAnsi" w:cstheme="minorHAnsi"/>
                  </w:rPr>
                  <w:t xml:space="preserve">Studenti će se upoznati izvedbama i strukturom zdravstvenih zapisa o pacijentu koji se prikupljaju u zdravstvenim ustanovama, </w:t>
                </w:r>
                <w:r w:rsidRPr="00BA3168">
                  <w:rPr>
                    <w:rFonts w:asciiTheme="minorHAnsi" w:hAnsiTheme="minorHAnsi" w:cstheme="minorHAnsi"/>
                  </w:rPr>
                  <w:t>a</w:t>
                </w:r>
                <w:r w:rsidRPr="00BA3168">
                  <w:rPr>
                    <w:rFonts w:asciiTheme="minorHAnsi" w:hAnsiTheme="minorHAnsi" w:cstheme="minorHAnsi"/>
                    <w:spacing w:val="10"/>
                  </w:rPr>
                  <w:t xml:space="preserve"> </w:t>
                </w:r>
                <w:r w:rsidRPr="00BA3168">
                  <w:rPr>
                    <w:rFonts w:asciiTheme="minorHAnsi" w:hAnsiTheme="minorHAnsi" w:cstheme="minorHAnsi"/>
                  </w:rPr>
                  <w:t>osobito</w:t>
                </w:r>
                <w:r w:rsidRPr="00BA3168">
                  <w:rPr>
                    <w:rFonts w:asciiTheme="minorHAnsi" w:hAnsiTheme="minorHAnsi" w:cstheme="minorHAnsi"/>
                    <w:spacing w:val="-39"/>
                  </w:rPr>
                  <w:t xml:space="preserve"> </w:t>
                </w:r>
                <w:r w:rsidRPr="00BA3168">
                  <w:rPr>
                    <w:rFonts w:asciiTheme="minorHAnsi" w:hAnsiTheme="minorHAnsi" w:cstheme="minorHAnsi"/>
                  </w:rPr>
                  <w:t>će</w:t>
                </w:r>
                <w:r w:rsidRPr="00BA3168">
                  <w:rPr>
                    <w:rFonts w:asciiTheme="minorHAnsi" w:hAnsiTheme="minorHAnsi" w:cstheme="minorHAnsi"/>
                    <w:spacing w:val="8"/>
                  </w:rPr>
                  <w:t xml:space="preserve"> </w:t>
                </w:r>
                <w:r w:rsidRPr="00BA3168">
                  <w:rPr>
                    <w:rFonts w:asciiTheme="minorHAnsi" w:hAnsiTheme="minorHAnsi" w:cstheme="minorHAnsi"/>
                  </w:rPr>
                  <w:t>se</w:t>
                </w:r>
                <w:r w:rsidRPr="00BA3168">
                  <w:rPr>
                    <w:rFonts w:asciiTheme="minorHAnsi" w:hAnsiTheme="minorHAnsi" w:cstheme="minorHAnsi"/>
                    <w:spacing w:val="8"/>
                  </w:rPr>
                  <w:t xml:space="preserve"> </w:t>
                </w:r>
                <w:r w:rsidRPr="00BA3168">
                  <w:rPr>
                    <w:rFonts w:asciiTheme="minorHAnsi" w:hAnsiTheme="minorHAnsi" w:cstheme="minorHAnsi"/>
                  </w:rPr>
                  <w:t>upoznati</w:t>
                </w:r>
                <w:r w:rsidRPr="00BA3168">
                  <w:rPr>
                    <w:rFonts w:asciiTheme="minorHAnsi" w:hAnsiTheme="minorHAnsi" w:cstheme="minorHAnsi"/>
                    <w:spacing w:val="7"/>
                  </w:rPr>
                  <w:t xml:space="preserve"> </w:t>
                </w:r>
                <w:r w:rsidRPr="00BA3168">
                  <w:rPr>
                    <w:rFonts w:asciiTheme="minorHAnsi" w:hAnsiTheme="minorHAnsi" w:cstheme="minorHAnsi"/>
                  </w:rPr>
                  <w:t>s</w:t>
                </w:r>
                <w:r w:rsidRPr="00BA3168">
                  <w:rPr>
                    <w:rFonts w:asciiTheme="minorHAnsi" w:hAnsiTheme="minorHAnsi" w:cstheme="minorHAnsi"/>
                    <w:spacing w:val="11"/>
                  </w:rPr>
                  <w:t xml:space="preserve"> </w:t>
                </w:r>
                <w:r w:rsidRPr="00BA3168">
                  <w:rPr>
                    <w:rFonts w:asciiTheme="minorHAnsi" w:hAnsiTheme="minorHAnsi" w:cstheme="minorHAnsi"/>
                  </w:rPr>
                  <w:t>elektroničkim</w:t>
                </w:r>
                <w:r w:rsidRPr="00BA3168">
                  <w:rPr>
                    <w:rFonts w:asciiTheme="minorHAnsi" w:hAnsiTheme="minorHAnsi" w:cstheme="minorHAnsi"/>
                    <w:spacing w:val="10"/>
                  </w:rPr>
                  <w:t xml:space="preserve"> </w:t>
                </w:r>
                <w:r w:rsidRPr="00BA3168">
                  <w:rPr>
                    <w:rFonts w:asciiTheme="minorHAnsi" w:hAnsiTheme="minorHAnsi" w:cstheme="minorHAnsi"/>
                  </w:rPr>
                  <w:t>zdravstvenim</w:t>
                </w:r>
                <w:r w:rsidRPr="00BA3168">
                  <w:rPr>
                    <w:rFonts w:asciiTheme="minorHAnsi" w:hAnsiTheme="minorHAnsi" w:cstheme="minorHAnsi"/>
                    <w:spacing w:val="7"/>
                  </w:rPr>
                  <w:t xml:space="preserve"> </w:t>
                </w:r>
                <w:r w:rsidRPr="00BA3168">
                  <w:rPr>
                    <w:rFonts w:asciiTheme="minorHAnsi" w:hAnsiTheme="minorHAnsi" w:cstheme="minorHAnsi"/>
                  </w:rPr>
                  <w:t>zapisom.</w:t>
                </w:r>
                <w:r w:rsidRPr="00BA3168">
                  <w:rPr>
                    <w:rFonts w:asciiTheme="minorHAnsi" w:hAnsiTheme="minorHAnsi" w:cstheme="minorHAnsi"/>
                    <w:spacing w:val="11"/>
                  </w:rPr>
                  <w:t xml:space="preserve"> </w:t>
                </w:r>
                <w:r w:rsidRPr="00BA3168">
                  <w:rPr>
                    <w:rFonts w:asciiTheme="minorHAnsi" w:hAnsiTheme="minorHAnsi" w:cstheme="minorHAnsi"/>
                  </w:rPr>
                  <w:t>Uvidjeti</w:t>
                </w:r>
                <w:r w:rsidRPr="00BA3168">
                  <w:rPr>
                    <w:rFonts w:asciiTheme="minorHAnsi" w:hAnsiTheme="minorHAnsi" w:cstheme="minorHAnsi"/>
                    <w:spacing w:val="7"/>
                  </w:rPr>
                  <w:t xml:space="preserve"> </w:t>
                </w:r>
                <w:r w:rsidRPr="00BA3168">
                  <w:rPr>
                    <w:rFonts w:asciiTheme="minorHAnsi" w:hAnsiTheme="minorHAnsi" w:cstheme="minorHAnsi"/>
                  </w:rPr>
                  <w:t>će</w:t>
                </w:r>
                <w:r w:rsidRPr="00BA3168">
                  <w:rPr>
                    <w:rFonts w:asciiTheme="minorHAnsi" w:hAnsiTheme="minorHAnsi" w:cstheme="minorHAnsi"/>
                    <w:spacing w:val="5"/>
                  </w:rPr>
                  <w:t xml:space="preserve"> </w:t>
                </w:r>
                <w:r w:rsidRPr="00BA3168">
                  <w:rPr>
                    <w:rFonts w:asciiTheme="minorHAnsi" w:hAnsiTheme="minorHAnsi" w:cstheme="minorHAnsi"/>
                  </w:rPr>
                  <w:t>razlike</w:t>
                </w:r>
                <w:r w:rsidRPr="00BA3168">
                  <w:rPr>
                    <w:rFonts w:asciiTheme="minorHAnsi" w:hAnsiTheme="minorHAnsi" w:cstheme="minorHAnsi"/>
                    <w:spacing w:val="14"/>
                  </w:rPr>
                  <w:t xml:space="preserve"> </w:t>
                </w:r>
                <w:r w:rsidRPr="00BA3168">
                  <w:rPr>
                    <w:rFonts w:asciiTheme="minorHAnsi" w:hAnsiTheme="minorHAnsi" w:cstheme="minorHAnsi"/>
                  </w:rPr>
                  <w:t>između</w:t>
                </w:r>
                <w:r w:rsidRPr="00BA3168">
                  <w:rPr>
                    <w:rFonts w:asciiTheme="minorHAnsi" w:hAnsiTheme="minorHAnsi" w:cstheme="minorHAnsi"/>
                    <w:spacing w:val="8"/>
                  </w:rPr>
                  <w:t xml:space="preserve"> </w:t>
                </w:r>
                <w:r w:rsidRPr="00BA3168">
                  <w:rPr>
                    <w:rFonts w:asciiTheme="minorHAnsi" w:hAnsiTheme="minorHAnsi" w:cstheme="minorHAnsi"/>
                  </w:rPr>
                  <w:t>medicinske</w:t>
                </w:r>
                <w:r w:rsidRPr="00BA3168">
                  <w:rPr>
                    <w:rFonts w:asciiTheme="minorHAnsi" w:hAnsiTheme="minorHAnsi" w:cstheme="minorHAnsi"/>
                    <w:spacing w:val="10"/>
                  </w:rPr>
                  <w:t xml:space="preserve"> </w:t>
                </w:r>
                <w:r w:rsidRPr="00BA3168">
                  <w:rPr>
                    <w:rFonts w:asciiTheme="minorHAnsi" w:hAnsiTheme="minorHAnsi" w:cstheme="minorHAnsi"/>
                  </w:rPr>
                  <w:t>dokumentacije</w:t>
                </w:r>
                <w:r w:rsidRPr="00BA3168">
                  <w:rPr>
                    <w:rFonts w:asciiTheme="minorHAnsi" w:hAnsiTheme="minorHAnsi" w:cstheme="minorHAnsi"/>
                    <w:spacing w:val="-40"/>
                  </w:rPr>
                  <w:t xml:space="preserve"> </w:t>
                </w:r>
                <w:r w:rsidRPr="00BA3168">
                  <w:rPr>
                    <w:rFonts w:asciiTheme="minorHAnsi" w:hAnsiTheme="minorHAnsi" w:cstheme="minorHAnsi"/>
                  </w:rPr>
                  <w:t>na</w:t>
                </w:r>
                <w:r w:rsidRPr="00BA3168">
                  <w:rPr>
                    <w:rFonts w:asciiTheme="minorHAnsi" w:hAnsiTheme="minorHAnsi" w:cstheme="minorHAnsi"/>
                    <w:spacing w:val="5"/>
                  </w:rPr>
                  <w:t xml:space="preserve"> </w:t>
                </w:r>
                <w:r w:rsidRPr="00BA3168">
                  <w:rPr>
                    <w:rFonts w:asciiTheme="minorHAnsi" w:hAnsiTheme="minorHAnsi" w:cstheme="minorHAnsi"/>
                  </w:rPr>
                  <w:t>papiru</w:t>
                </w:r>
                <w:r w:rsidRPr="00BA3168">
                  <w:rPr>
                    <w:rFonts w:asciiTheme="minorHAnsi" w:hAnsiTheme="minorHAnsi" w:cstheme="minorHAnsi"/>
                    <w:spacing w:val="5"/>
                  </w:rPr>
                  <w:t xml:space="preserve"> </w:t>
                </w:r>
                <w:r w:rsidRPr="00BA3168">
                  <w:rPr>
                    <w:rFonts w:asciiTheme="minorHAnsi" w:hAnsiTheme="minorHAnsi" w:cstheme="minorHAnsi"/>
                  </w:rPr>
                  <w:t>i</w:t>
                </w:r>
                <w:r w:rsidRPr="00BA3168">
                  <w:rPr>
                    <w:rFonts w:asciiTheme="minorHAnsi" w:hAnsiTheme="minorHAnsi" w:cstheme="minorHAnsi"/>
                    <w:spacing w:val="6"/>
                  </w:rPr>
                  <w:t xml:space="preserve"> </w:t>
                </w:r>
                <w:r w:rsidRPr="00BA3168">
                  <w:rPr>
                    <w:rFonts w:asciiTheme="minorHAnsi" w:hAnsiTheme="minorHAnsi" w:cstheme="minorHAnsi"/>
                  </w:rPr>
                  <w:t>elektronički</w:t>
                </w:r>
                <w:r w:rsidRPr="00BA3168">
                  <w:rPr>
                    <w:rFonts w:asciiTheme="minorHAnsi" w:hAnsiTheme="minorHAnsi" w:cstheme="minorHAnsi"/>
                    <w:spacing w:val="6"/>
                  </w:rPr>
                  <w:t xml:space="preserve"> </w:t>
                </w:r>
                <w:r w:rsidRPr="00BA3168">
                  <w:rPr>
                    <w:rFonts w:asciiTheme="minorHAnsi" w:hAnsiTheme="minorHAnsi" w:cstheme="minorHAnsi"/>
                  </w:rPr>
                  <w:t>vođene</w:t>
                </w:r>
                <w:r w:rsidRPr="00BA3168">
                  <w:rPr>
                    <w:rFonts w:asciiTheme="minorHAnsi" w:hAnsiTheme="minorHAnsi" w:cstheme="minorHAnsi"/>
                    <w:spacing w:val="5"/>
                  </w:rPr>
                  <w:t xml:space="preserve"> </w:t>
                </w:r>
                <w:r w:rsidRPr="00BA3168">
                  <w:rPr>
                    <w:rFonts w:asciiTheme="minorHAnsi" w:hAnsiTheme="minorHAnsi" w:cstheme="minorHAnsi"/>
                  </w:rPr>
                  <w:t xml:space="preserve">dokumentacije. Upoznat će se sa metodama osiguranja konzistencije EZZ, kao i sa regulativom i metodama zaštite podataka u EZZ. </w:t>
                </w:r>
              </w:p>
              <w:p w14:paraId="11581605" w14:textId="77777777" w:rsidR="0012448D" w:rsidRPr="00BA3168" w:rsidRDefault="0012448D" w:rsidP="0012448D">
                <w:pPr>
                  <w:spacing w:after="0" w:line="240" w:lineRule="auto"/>
                  <w:rPr>
                    <w:rFonts w:asciiTheme="minorHAnsi" w:eastAsia="Arial Narrow" w:hAnsiTheme="minorHAnsi" w:cstheme="minorHAnsi"/>
                  </w:rPr>
                </w:pPr>
                <w:r w:rsidRPr="00BA3168">
                  <w:rPr>
                    <w:rFonts w:asciiTheme="minorHAnsi" w:hAnsiTheme="minorHAnsi" w:cstheme="minorHAnsi"/>
                    <w:i/>
                  </w:rPr>
                  <w:t>Ishodi</w:t>
                </w:r>
                <w:r w:rsidRPr="00BA3168">
                  <w:rPr>
                    <w:rFonts w:asciiTheme="minorHAnsi" w:hAnsiTheme="minorHAnsi" w:cstheme="minorHAnsi"/>
                    <w:i/>
                    <w:spacing w:val="15"/>
                  </w:rPr>
                  <w:t xml:space="preserve"> </w:t>
                </w:r>
                <w:r w:rsidRPr="00BA3168">
                  <w:rPr>
                    <w:rFonts w:asciiTheme="minorHAnsi" w:hAnsiTheme="minorHAnsi" w:cstheme="minorHAnsi"/>
                    <w:i/>
                  </w:rPr>
                  <w:t>učenja:</w:t>
                </w:r>
              </w:p>
              <w:p w14:paraId="7B517E1A" w14:textId="5231144D" w:rsidR="0012448D" w:rsidRPr="00BA3168" w:rsidRDefault="00296810" w:rsidP="0012448D">
                <w:pPr>
                  <w:spacing w:after="0" w:line="240" w:lineRule="auto"/>
                  <w:jc w:val="both"/>
                  <w:rPr>
                    <w:rFonts w:asciiTheme="minorHAnsi" w:hAnsiTheme="minorHAnsi" w:cstheme="minorHAnsi"/>
                  </w:rPr>
                </w:pPr>
                <w:r>
                  <w:rPr>
                    <w:rFonts w:asciiTheme="minorHAnsi" w:hAnsiTheme="minorHAnsi" w:cstheme="minorHAnsi"/>
                  </w:rPr>
                  <w:t>Objasniti</w:t>
                </w:r>
                <w:r w:rsidR="0012448D" w:rsidRPr="00BA3168">
                  <w:rPr>
                    <w:rFonts w:asciiTheme="minorHAnsi" w:hAnsiTheme="minorHAnsi" w:cstheme="minorHAnsi"/>
                    <w:spacing w:val="5"/>
                  </w:rPr>
                  <w:t xml:space="preserve"> </w:t>
                </w:r>
                <w:r w:rsidR="0012448D" w:rsidRPr="00BA3168">
                  <w:rPr>
                    <w:rFonts w:asciiTheme="minorHAnsi" w:hAnsiTheme="minorHAnsi" w:cstheme="minorHAnsi"/>
                  </w:rPr>
                  <w:t>što</w:t>
                </w:r>
                <w:r w:rsidR="0012448D" w:rsidRPr="00BA3168">
                  <w:rPr>
                    <w:rFonts w:asciiTheme="minorHAnsi" w:hAnsiTheme="minorHAnsi" w:cstheme="minorHAnsi"/>
                    <w:spacing w:val="8"/>
                  </w:rPr>
                  <w:t xml:space="preserve"> je </w:t>
                </w:r>
                <w:r w:rsidR="007D47A0">
                  <w:rPr>
                    <w:rFonts w:asciiTheme="minorHAnsi" w:hAnsiTheme="minorHAnsi" w:cstheme="minorHAnsi"/>
                    <w:spacing w:val="8"/>
                  </w:rPr>
                  <w:t>EZZ</w:t>
                </w:r>
                <w:r w:rsidR="0012448D" w:rsidRPr="00BA3168">
                  <w:rPr>
                    <w:rFonts w:asciiTheme="minorHAnsi" w:hAnsiTheme="minorHAnsi" w:cstheme="minorHAnsi"/>
                    <w:spacing w:val="8"/>
                  </w:rPr>
                  <w:t xml:space="preserve">. </w:t>
                </w:r>
                <w:r w:rsidR="007D47A0">
                  <w:rPr>
                    <w:rFonts w:asciiTheme="minorHAnsi" w:hAnsiTheme="minorHAnsi" w:cstheme="minorHAnsi"/>
                    <w:spacing w:val="8"/>
                  </w:rPr>
                  <w:t>Objasniti</w:t>
                </w:r>
                <w:r w:rsidR="0012448D" w:rsidRPr="00BA3168">
                  <w:rPr>
                    <w:rFonts w:asciiTheme="minorHAnsi" w:hAnsiTheme="minorHAnsi" w:cstheme="minorHAnsi"/>
                  </w:rPr>
                  <w:t xml:space="preserve"> važnost elektronički vođene medicinske dokumentaciju i neupitnost prednosti uporabe</w:t>
                </w:r>
                <w:r w:rsidR="0012448D" w:rsidRPr="00BA3168">
                  <w:rPr>
                    <w:rFonts w:asciiTheme="minorHAnsi" w:hAnsiTheme="minorHAnsi" w:cstheme="minorHAnsi"/>
                    <w:spacing w:val="20"/>
                  </w:rPr>
                  <w:t xml:space="preserve"> </w:t>
                </w:r>
                <w:r w:rsidR="0012448D" w:rsidRPr="00BA3168">
                  <w:rPr>
                    <w:rFonts w:asciiTheme="minorHAnsi" w:hAnsiTheme="minorHAnsi" w:cstheme="minorHAnsi"/>
                  </w:rPr>
                  <w:t xml:space="preserve">elektroničkog zdravstvenog zapisa. </w:t>
                </w:r>
                <w:r w:rsidR="007D47A0">
                  <w:rPr>
                    <w:rFonts w:asciiTheme="minorHAnsi" w:hAnsiTheme="minorHAnsi" w:cstheme="minorHAnsi"/>
                  </w:rPr>
                  <w:t>P</w:t>
                </w:r>
                <w:r>
                  <w:rPr>
                    <w:rFonts w:asciiTheme="minorHAnsi" w:hAnsiTheme="minorHAnsi" w:cstheme="minorHAnsi"/>
                  </w:rPr>
                  <w:t>rimijeniti</w:t>
                </w:r>
                <w:r w:rsidR="0012448D" w:rsidRPr="00BA3168">
                  <w:rPr>
                    <w:rFonts w:asciiTheme="minorHAnsi" w:hAnsiTheme="minorHAnsi" w:cstheme="minorHAnsi"/>
                  </w:rPr>
                  <w:t xml:space="preserve"> informacijsk</w:t>
                </w:r>
                <w:r>
                  <w:rPr>
                    <w:rFonts w:asciiTheme="minorHAnsi" w:hAnsiTheme="minorHAnsi" w:cstheme="minorHAnsi"/>
                  </w:rPr>
                  <w:t>u</w:t>
                </w:r>
                <w:r w:rsidR="0012448D" w:rsidRPr="00BA3168">
                  <w:rPr>
                    <w:rFonts w:asciiTheme="minorHAnsi" w:hAnsiTheme="minorHAnsi" w:cstheme="minorHAnsi"/>
                  </w:rPr>
                  <w:t xml:space="preserve"> i komunikacijsk</w:t>
                </w:r>
                <w:r>
                  <w:rPr>
                    <w:rFonts w:asciiTheme="minorHAnsi" w:hAnsiTheme="minorHAnsi" w:cstheme="minorHAnsi"/>
                  </w:rPr>
                  <w:t>u</w:t>
                </w:r>
                <w:r w:rsidR="0012448D" w:rsidRPr="00BA3168">
                  <w:rPr>
                    <w:rFonts w:asciiTheme="minorHAnsi" w:hAnsiTheme="minorHAnsi" w:cstheme="minorHAnsi"/>
                  </w:rPr>
                  <w:t xml:space="preserve"> tehnologija u</w:t>
                </w:r>
                <w:r w:rsidR="0012448D" w:rsidRPr="00BA3168">
                  <w:rPr>
                    <w:rFonts w:asciiTheme="minorHAnsi" w:hAnsiTheme="minorHAnsi" w:cstheme="minorHAnsi"/>
                    <w:spacing w:val="9"/>
                  </w:rPr>
                  <w:t xml:space="preserve"> </w:t>
                </w:r>
                <w:r w:rsidR="0012448D" w:rsidRPr="00BA3168">
                  <w:rPr>
                    <w:rFonts w:asciiTheme="minorHAnsi" w:hAnsiTheme="minorHAnsi" w:cstheme="minorHAnsi"/>
                  </w:rPr>
                  <w:t xml:space="preserve">prikupljanju, pohrani, obradi i višestruku upotrebljivost podataka u elektroničkom zdravstvenom zapisu. </w:t>
                </w:r>
              </w:p>
              <w:p w14:paraId="033E401C" w14:textId="78147C9B" w:rsidR="0012448D" w:rsidRDefault="0012448D" w:rsidP="0012448D">
                <w:pPr>
                  <w:pStyle w:val="Podnoje"/>
                  <w:outlineLvl w:val="0"/>
                  <w:rPr>
                    <w:rFonts w:asciiTheme="minorHAnsi" w:hAnsiTheme="minorHAnsi" w:cstheme="minorHAnsi"/>
                  </w:rPr>
                </w:pPr>
              </w:p>
              <w:p w14:paraId="44FD4E4E" w14:textId="44B1D3E3" w:rsidR="0012448D" w:rsidRDefault="0012448D" w:rsidP="0012448D">
                <w:pPr>
                  <w:pStyle w:val="Podnoje"/>
                  <w:outlineLvl w:val="0"/>
                  <w:rPr>
                    <w:rFonts w:asciiTheme="minorHAnsi" w:hAnsiTheme="minorHAnsi" w:cstheme="minorHAnsi"/>
                  </w:rPr>
                </w:pPr>
              </w:p>
              <w:p w14:paraId="7D95189D" w14:textId="77777777" w:rsidR="0012448D" w:rsidRPr="00BA3168" w:rsidRDefault="0012448D" w:rsidP="0012448D">
                <w:pPr>
                  <w:spacing w:after="0" w:line="240" w:lineRule="auto"/>
                  <w:rPr>
                    <w:rFonts w:asciiTheme="minorHAnsi" w:eastAsia="Arial Narrow" w:hAnsiTheme="minorHAnsi" w:cstheme="minorHAnsi"/>
                    <w:b/>
                    <w:bCs/>
                  </w:rPr>
                </w:pPr>
                <w:r w:rsidRPr="00BA3168">
                  <w:rPr>
                    <w:rFonts w:asciiTheme="minorHAnsi" w:eastAsia="Arial Narrow" w:hAnsiTheme="minorHAnsi" w:cstheme="minorHAnsi"/>
                    <w:b/>
                    <w:bCs/>
                  </w:rPr>
                  <w:t>Tema 7 – Nacionalni zdravstveni informacijski sustav (NZIS)</w:t>
                </w:r>
              </w:p>
              <w:p w14:paraId="5BDE3C9D" w14:textId="77777777" w:rsidR="0012448D" w:rsidRPr="00BA3168" w:rsidRDefault="0012448D" w:rsidP="0012448D">
                <w:pPr>
                  <w:spacing w:after="0" w:line="240" w:lineRule="auto"/>
                  <w:rPr>
                    <w:rFonts w:asciiTheme="minorHAnsi" w:eastAsia="Arial Narrow" w:hAnsiTheme="minorHAnsi" w:cstheme="minorHAnsi"/>
                  </w:rPr>
                </w:pPr>
              </w:p>
              <w:p w14:paraId="77C83D5B" w14:textId="77777777" w:rsidR="0012448D" w:rsidRPr="00BA3168" w:rsidRDefault="0012448D" w:rsidP="0012448D">
                <w:pPr>
                  <w:pStyle w:val="Tijeloteksta"/>
                  <w:ind w:left="0"/>
                  <w:jc w:val="both"/>
                  <w:rPr>
                    <w:rFonts w:asciiTheme="minorHAnsi" w:hAnsiTheme="minorHAnsi" w:cstheme="minorHAnsi"/>
                    <w:sz w:val="22"/>
                    <w:szCs w:val="22"/>
                    <w:lang w:val="hr-HR"/>
                  </w:rPr>
                </w:pPr>
                <w:r w:rsidRPr="00BA3168">
                  <w:rPr>
                    <w:rFonts w:asciiTheme="minorHAnsi" w:hAnsiTheme="minorHAnsi" w:cstheme="minorHAnsi"/>
                    <w:sz w:val="22"/>
                    <w:szCs w:val="22"/>
                    <w:lang w:val="hr-HR"/>
                  </w:rPr>
                  <w:t>Studenti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se</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upoznati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s</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akcijskim</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planom</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vlade</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Republike</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Hrvatske</w:t>
                </w:r>
                <w:r w:rsidRPr="00BA3168">
                  <w:rPr>
                    <w:rFonts w:asciiTheme="minorHAnsi" w:hAnsiTheme="minorHAnsi" w:cstheme="minorHAnsi"/>
                    <w:spacing w:val="4"/>
                    <w:sz w:val="22"/>
                    <w:szCs w:val="22"/>
                    <w:lang w:val="hr-HR"/>
                  </w:rPr>
                  <w:t xml:space="preserve"> </w:t>
                </w:r>
                <w:r w:rsidRPr="00BA3168">
                  <w:rPr>
                    <w:rFonts w:asciiTheme="minorHAnsi" w:hAnsiTheme="minorHAnsi" w:cstheme="minorHAnsi"/>
                    <w:sz w:val="22"/>
                    <w:szCs w:val="22"/>
                    <w:lang w:val="hr-HR"/>
                  </w:rPr>
                  <w:t>o</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uspostavi</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nacionalnog</w:t>
                </w:r>
                <w:r w:rsidRPr="00BA3168">
                  <w:rPr>
                    <w:rFonts w:asciiTheme="minorHAnsi" w:hAnsiTheme="minorHAnsi" w:cstheme="minorHAnsi"/>
                    <w:spacing w:val="-20"/>
                    <w:sz w:val="22"/>
                    <w:szCs w:val="22"/>
                    <w:lang w:val="hr-HR"/>
                  </w:rPr>
                  <w:t xml:space="preserve"> </w:t>
                </w:r>
                <w:r w:rsidRPr="00BA3168">
                  <w:rPr>
                    <w:rFonts w:asciiTheme="minorHAnsi" w:hAnsiTheme="minorHAnsi" w:cstheme="minorHAnsi"/>
                    <w:sz w:val="22"/>
                    <w:szCs w:val="22"/>
                    <w:lang w:val="hr-HR"/>
                  </w:rPr>
                  <w:t>zdravstvenog</w:t>
                </w:r>
                <w:r w:rsidRPr="00BA3168">
                  <w:rPr>
                    <w:rFonts w:asciiTheme="minorHAnsi" w:hAnsiTheme="minorHAnsi" w:cstheme="minorHAnsi"/>
                    <w:spacing w:val="12"/>
                    <w:sz w:val="22"/>
                    <w:szCs w:val="22"/>
                    <w:lang w:val="hr-HR"/>
                  </w:rPr>
                  <w:t xml:space="preserve"> </w:t>
                </w:r>
                <w:r w:rsidRPr="00BA3168">
                  <w:rPr>
                    <w:rFonts w:asciiTheme="minorHAnsi" w:hAnsiTheme="minorHAnsi" w:cstheme="minorHAnsi"/>
                    <w:sz w:val="22"/>
                    <w:szCs w:val="22"/>
                    <w:lang w:val="hr-HR"/>
                  </w:rPr>
                  <w:t>informacijskog</w:t>
                </w:r>
                <w:r w:rsidRPr="00BA3168">
                  <w:rPr>
                    <w:rFonts w:asciiTheme="minorHAnsi" w:hAnsiTheme="minorHAnsi" w:cstheme="minorHAnsi"/>
                    <w:spacing w:val="12"/>
                    <w:sz w:val="22"/>
                    <w:szCs w:val="22"/>
                    <w:lang w:val="hr-HR"/>
                  </w:rPr>
                  <w:t xml:space="preserve"> </w:t>
                </w:r>
                <w:r w:rsidRPr="00BA3168">
                  <w:rPr>
                    <w:rFonts w:asciiTheme="minorHAnsi" w:hAnsiTheme="minorHAnsi" w:cstheme="minorHAnsi"/>
                    <w:sz w:val="22"/>
                    <w:szCs w:val="22"/>
                    <w:lang w:val="hr-HR"/>
                  </w:rPr>
                  <w:t>sustava.</w:t>
                </w:r>
                <w:r w:rsidRPr="00BA3168">
                  <w:rPr>
                    <w:rFonts w:asciiTheme="minorHAnsi" w:hAnsiTheme="minorHAnsi" w:cstheme="minorHAnsi"/>
                    <w:spacing w:val="13"/>
                    <w:sz w:val="22"/>
                    <w:szCs w:val="22"/>
                    <w:lang w:val="hr-HR"/>
                  </w:rPr>
                  <w:t xml:space="preserve"> </w:t>
                </w:r>
                <w:r w:rsidRPr="00BA3168">
                  <w:rPr>
                    <w:rFonts w:asciiTheme="minorHAnsi" w:hAnsiTheme="minorHAnsi" w:cstheme="minorHAnsi"/>
                    <w:sz w:val="22"/>
                    <w:szCs w:val="22"/>
                    <w:lang w:val="hr-HR"/>
                  </w:rPr>
                  <w:t>Spoznati</w:t>
                </w:r>
                <w:r w:rsidRPr="00BA3168">
                  <w:rPr>
                    <w:rFonts w:asciiTheme="minorHAnsi" w:hAnsiTheme="minorHAnsi" w:cstheme="minorHAnsi"/>
                    <w:spacing w:val="10"/>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12"/>
                    <w:sz w:val="22"/>
                    <w:szCs w:val="22"/>
                    <w:lang w:val="hr-HR"/>
                  </w:rPr>
                  <w:t xml:space="preserve"> </w:t>
                </w:r>
                <w:r w:rsidRPr="00BA3168">
                  <w:rPr>
                    <w:rFonts w:asciiTheme="minorHAnsi" w:hAnsiTheme="minorHAnsi" w:cstheme="minorHAnsi"/>
                    <w:sz w:val="22"/>
                    <w:szCs w:val="22"/>
                    <w:lang w:val="hr-HR"/>
                  </w:rPr>
                  <w:t>važnost</w:t>
                </w:r>
                <w:r w:rsidRPr="00BA3168">
                  <w:rPr>
                    <w:rFonts w:asciiTheme="minorHAnsi" w:hAnsiTheme="minorHAnsi" w:cstheme="minorHAnsi"/>
                    <w:spacing w:val="15"/>
                    <w:sz w:val="22"/>
                    <w:szCs w:val="22"/>
                    <w:lang w:val="hr-HR"/>
                  </w:rPr>
                  <w:t xml:space="preserve"> </w:t>
                </w:r>
                <w:r w:rsidRPr="00BA3168">
                  <w:rPr>
                    <w:rFonts w:asciiTheme="minorHAnsi" w:hAnsiTheme="minorHAnsi" w:cstheme="minorHAnsi"/>
                    <w:sz w:val="22"/>
                    <w:szCs w:val="22"/>
                    <w:lang w:val="hr-HR"/>
                  </w:rPr>
                  <w:t>postojanja</w:t>
                </w:r>
                <w:r w:rsidRPr="00BA3168">
                  <w:rPr>
                    <w:rFonts w:asciiTheme="minorHAnsi" w:hAnsiTheme="minorHAnsi" w:cstheme="minorHAnsi"/>
                    <w:spacing w:val="14"/>
                    <w:sz w:val="22"/>
                    <w:szCs w:val="22"/>
                    <w:lang w:val="hr-HR"/>
                  </w:rPr>
                  <w:t xml:space="preserve"> </w:t>
                </w:r>
                <w:r w:rsidRPr="00BA3168">
                  <w:rPr>
                    <w:rFonts w:asciiTheme="minorHAnsi" w:hAnsiTheme="minorHAnsi" w:cstheme="minorHAnsi"/>
                    <w:sz w:val="22"/>
                    <w:szCs w:val="22"/>
                    <w:lang w:val="hr-HR"/>
                  </w:rPr>
                  <w:t>nacionalnog</w:t>
                </w:r>
                <w:r w:rsidRPr="00BA3168">
                  <w:rPr>
                    <w:rFonts w:asciiTheme="minorHAnsi" w:hAnsiTheme="minorHAnsi" w:cstheme="minorHAnsi"/>
                    <w:spacing w:val="12"/>
                    <w:sz w:val="22"/>
                    <w:szCs w:val="22"/>
                    <w:lang w:val="hr-HR"/>
                  </w:rPr>
                  <w:t xml:space="preserve"> </w:t>
                </w:r>
                <w:r w:rsidRPr="00BA3168">
                  <w:rPr>
                    <w:rFonts w:asciiTheme="minorHAnsi" w:hAnsiTheme="minorHAnsi" w:cstheme="minorHAnsi"/>
                    <w:sz w:val="22"/>
                    <w:szCs w:val="22"/>
                    <w:lang w:val="hr-HR"/>
                  </w:rPr>
                  <w:t>zdravstvenog</w:t>
                </w:r>
                <w:r w:rsidRPr="00BA3168">
                  <w:rPr>
                    <w:rFonts w:asciiTheme="minorHAnsi" w:hAnsiTheme="minorHAnsi" w:cstheme="minorHAnsi"/>
                    <w:spacing w:val="-38"/>
                    <w:sz w:val="22"/>
                    <w:szCs w:val="22"/>
                    <w:lang w:val="hr-HR"/>
                  </w:rPr>
                  <w:t xml:space="preserve"> </w:t>
                </w:r>
                <w:r w:rsidRPr="00BA3168">
                  <w:rPr>
                    <w:rFonts w:asciiTheme="minorHAnsi" w:hAnsiTheme="minorHAnsi" w:cstheme="minorHAnsi"/>
                    <w:sz w:val="22"/>
                    <w:szCs w:val="22"/>
                    <w:lang w:val="hr-HR"/>
                  </w:rPr>
                  <w:t xml:space="preserve">informacijskog sustava i njegove prednosti i </w:t>
                </w:r>
                <w:r w:rsidRPr="00BA3168">
                  <w:rPr>
                    <w:rFonts w:asciiTheme="minorHAnsi" w:hAnsiTheme="minorHAnsi" w:cstheme="minorHAnsi"/>
                    <w:spacing w:val="15"/>
                    <w:sz w:val="22"/>
                    <w:szCs w:val="22"/>
                    <w:lang w:val="hr-HR"/>
                  </w:rPr>
                  <w:t xml:space="preserve"> </w:t>
                </w:r>
                <w:r w:rsidRPr="00BA3168">
                  <w:rPr>
                    <w:rFonts w:asciiTheme="minorHAnsi" w:hAnsiTheme="minorHAnsi" w:cstheme="minorHAnsi"/>
                    <w:sz w:val="22"/>
                    <w:szCs w:val="22"/>
                    <w:lang w:val="hr-HR"/>
                  </w:rPr>
                  <w:t>nedostatke.</w:t>
                </w:r>
              </w:p>
              <w:p w14:paraId="57E6C298" w14:textId="77777777" w:rsidR="0012448D" w:rsidRPr="00BA3168" w:rsidRDefault="0012448D" w:rsidP="0012448D">
                <w:pPr>
                  <w:spacing w:after="0" w:line="240" w:lineRule="auto"/>
                  <w:jc w:val="both"/>
                  <w:rPr>
                    <w:rFonts w:asciiTheme="minorHAnsi" w:eastAsia="Arial Narrow" w:hAnsiTheme="minorHAnsi" w:cstheme="minorHAnsi"/>
                  </w:rPr>
                </w:pPr>
                <w:r w:rsidRPr="00BA3168">
                  <w:rPr>
                    <w:rFonts w:asciiTheme="minorHAnsi" w:hAnsiTheme="minorHAnsi" w:cstheme="minorHAnsi"/>
                    <w:i/>
                  </w:rPr>
                  <w:lastRenderedPageBreak/>
                  <w:t>Ishodi</w:t>
                </w:r>
                <w:r w:rsidRPr="00BA3168">
                  <w:rPr>
                    <w:rFonts w:asciiTheme="minorHAnsi" w:hAnsiTheme="minorHAnsi" w:cstheme="minorHAnsi"/>
                    <w:i/>
                    <w:spacing w:val="15"/>
                  </w:rPr>
                  <w:t xml:space="preserve"> </w:t>
                </w:r>
                <w:r w:rsidRPr="00BA3168">
                  <w:rPr>
                    <w:rFonts w:asciiTheme="minorHAnsi" w:hAnsiTheme="minorHAnsi" w:cstheme="minorHAnsi"/>
                    <w:i/>
                  </w:rPr>
                  <w:t>učenja:</w:t>
                </w:r>
              </w:p>
              <w:p w14:paraId="4AC428D8" w14:textId="03998230" w:rsidR="0012448D" w:rsidRPr="00BA3168" w:rsidRDefault="005E7F13" w:rsidP="0012448D">
                <w:pPr>
                  <w:pStyle w:val="Tijeloteksta"/>
                  <w:ind w:left="0"/>
                  <w:jc w:val="both"/>
                  <w:rPr>
                    <w:rFonts w:asciiTheme="minorHAnsi" w:hAnsiTheme="minorHAnsi" w:cstheme="minorHAnsi"/>
                    <w:sz w:val="22"/>
                    <w:szCs w:val="22"/>
                    <w:lang w:val="hr-HR"/>
                  </w:rPr>
                </w:pPr>
                <w:r>
                  <w:rPr>
                    <w:rFonts w:asciiTheme="minorHAnsi" w:hAnsiTheme="minorHAnsi" w:cstheme="minorHAnsi"/>
                    <w:sz w:val="22"/>
                    <w:szCs w:val="22"/>
                    <w:lang w:val="hr-HR"/>
                  </w:rPr>
                  <w:t>Studenti će moći</w:t>
                </w:r>
                <w:r w:rsidR="00A74301">
                  <w:rPr>
                    <w:rFonts w:asciiTheme="minorHAnsi" w:hAnsiTheme="minorHAnsi" w:cstheme="minorHAnsi"/>
                    <w:sz w:val="22"/>
                    <w:szCs w:val="22"/>
                    <w:lang w:val="hr-HR"/>
                  </w:rPr>
                  <w:t xml:space="preserve"> </w:t>
                </w:r>
                <w:r w:rsidR="00646E4F">
                  <w:rPr>
                    <w:rFonts w:asciiTheme="minorHAnsi" w:hAnsiTheme="minorHAnsi" w:cstheme="minorHAnsi"/>
                    <w:sz w:val="22"/>
                    <w:szCs w:val="22"/>
                    <w:lang w:val="hr-HR"/>
                  </w:rPr>
                  <w:t xml:space="preserve">objasniti </w:t>
                </w:r>
                <w:r w:rsidR="00A74301">
                  <w:rPr>
                    <w:rFonts w:asciiTheme="minorHAnsi" w:hAnsiTheme="minorHAnsi" w:cstheme="minorHAnsi"/>
                    <w:sz w:val="22"/>
                    <w:szCs w:val="22"/>
                    <w:lang w:val="hr-HR"/>
                  </w:rPr>
                  <w:t xml:space="preserve">što je </w:t>
                </w:r>
                <w:r w:rsidR="0012448D" w:rsidRPr="00BA3168">
                  <w:rPr>
                    <w:rFonts w:asciiTheme="minorHAnsi" w:hAnsiTheme="minorHAnsi" w:cstheme="minorHAnsi"/>
                    <w:sz w:val="22"/>
                    <w:szCs w:val="22"/>
                    <w:lang w:val="hr-HR"/>
                  </w:rPr>
                  <w:t>nacionalni</w:t>
                </w:r>
                <w:r w:rsidR="0012448D" w:rsidRPr="00BA3168">
                  <w:rPr>
                    <w:rFonts w:asciiTheme="minorHAnsi" w:hAnsiTheme="minorHAnsi" w:cstheme="minorHAnsi"/>
                    <w:spacing w:val="8"/>
                    <w:sz w:val="22"/>
                    <w:szCs w:val="22"/>
                    <w:lang w:val="hr-HR"/>
                  </w:rPr>
                  <w:t xml:space="preserve"> </w:t>
                </w:r>
                <w:r w:rsidR="0012448D" w:rsidRPr="00BA3168">
                  <w:rPr>
                    <w:rFonts w:asciiTheme="minorHAnsi" w:hAnsiTheme="minorHAnsi" w:cstheme="minorHAnsi"/>
                    <w:sz w:val="22"/>
                    <w:szCs w:val="22"/>
                    <w:lang w:val="hr-HR"/>
                  </w:rPr>
                  <w:t>zdravstveni</w:t>
                </w:r>
                <w:r w:rsidR="0012448D" w:rsidRPr="00BA3168">
                  <w:rPr>
                    <w:rFonts w:asciiTheme="minorHAnsi" w:hAnsiTheme="minorHAnsi" w:cstheme="minorHAnsi"/>
                    <w:spacing w:val="8"/>
                    <w:sz w:val="22"/>
                    <w:szCs w:val="22"/>
                    <w:lang w:val="hr-HR"/>
                  </w:rPr>
                  <w:t xml:space="preserve"> </w:t>
                </w:r>
                <w:r w:rsidR="0012448D" w:rsidRPr="00BA3168">
                  <w:rPr>
                    <w:rFonts w:asciiTheme="minorHAnsi" w:hAnsiTheme="minorHAnsi" w:cstheme="minorHAnsi"/>
                    <w:sz w:val="22"/>
                    <w:szCs w:val="22"/>
                    <w:lang w:val="hr-HR"/>
                  </w:rPr>
                  <w:t>informacijski</w:t>
                </w:r>
                <w:r w:rsidR="0012448D" w:rsidRPr="00BA3168">
                  <w:rPr>
                    <w:rFonts w:asciiTheme="minorHAnsi" w:hAnsiTheme="minorHAnsi" w:cstheme="minorHAnsi"/>
                    <w:spacing w:val="8"/>
                    <w:sz w:val="22"/>
                    <w:szCs w:val="22"/>
                    <w:lang w:val="hr-HR"/>
                  </w:rPr>
                  <w:t xml:space="preserve"> </w:t>
                </w:r>
                <w:r w:rsidR="0012448D" w:rsidRPr="00BA3168">
                  <w:rPr>
                    <w:rFonts w:asciiTheme="minorHAnsi" w:hAnsiTheme="minorHAnsi" w:cstheme="minorHAnsi"/>
                    <w:sz w:val="22"/>
                    <w:szCs w:val="22"/>
                    <w:lang w:val="hr-HR"/>
                  </w:rPr>
                  <w:t>sustav,</w:t>
                </w:r>
                <w:r w:rsidR="0012448D" w:rsidRPr="00BA3168">
                  <w:rPr>
                    <w:rFonts w:asciiTheme="minorHAnsi" w:hAnsiTheme="minorHAnsi" w:cstheme="minorHAnsi"/>
                    <w:spacing w:val="8"/>
                    <w:sz w:val="22"/>
                    <w:szCs w:val="22"/>
                    <w:lang w:val="hr-HR"/>
                  </w:rPr>
                  <w:t xml:space="preserve"> </w:t>
                </w:r>
                <w:r w:rsidR="0012448D" w:rsidRPr="00BA3168">
                  <w:rPr>
                    <w:rFonts w:asciiTheme="minorHAnsi" w:hAnsiTheme="minorHAnsi" w:cstheme="minorHAnsi"/>
                    <w:sz w:val="22"/>
                    <w:szCs w:val="22"/>
                    <w:lang w:val="hr-HR"/>
                  </w:rPr>
                  <w:t>koje</w:t>
                </w:r>
                <w:r w:rsidR="0012448D" w:rsidRPr="00BA3168">
                  <w:rPr>
                    <w:rFonts w:asciiTheme="minorHAnsi" w:hAnsiTheme="minorHAnsi" w:cstheme="minorHAnsi"/>
                    <w:spacing w:val="9"/>
                    <w:sz w:val="22"/>
                    <w:szCs w:val="22"/>
                    <w:lang w:val="hr-HR"/>
                  </w:rPr>
                  <w:t xml:space="preserve"> </w:t>
                </w:r>
                <w:r w:rsidR="0012448D" w:rsidRPr="00BA3168">
                  <w:rPr>
                    <w:rFonts w:asciiTheme="minorHAnsi" w:hAnsiTheme="minorHAnsi" w:cstheme="minorHAnsi"/>
                    <w:sz w:val="22"/>
                    <w:szCs w:val="22"/>
                    <w:lang w:val="hr-HR"/>
                  </w:rPr>
                  <w:t>su</w:t>
                </w:r>
                <w:r w:rsidR="0012448D" w:rsidRPr="00BA3168">
                  <w:rPr>
                    <w:rFonts w:asciiTheme="minorHAnsi" w:hAnsiTheme="minorHAnsi" w:cstheme="minorHAnsi"/>
                    <w:spacing w:val="5"/>
                    <w:sz w:val="22"/>
                    <w:szCs w:val="22"/>
                    <w:lang w:val="hr-HR"/>
                  </w:rPr>
                  <w:t xml:space="preserve"> </w:t>
                </w:r>
                <w:r w:rsidR="0012448D" w:rsidRPr="00BA3168">
                  <w:rPr>
                    <w:rFonts w:asciiTheme="minorHAnsi" w:hAnsiTheme="minorHAnsi" w:cstheme="minorHAnsi"/>
                    <w:sz w:val="22"/>
                    <w:szCs w:val="22"/>
                    <w:lang w:val="hr-HR"/>
                  </w:rPr>
                  <w:t>njegove</w:t>
                </w:r>
                <w:r w:rsidR="0012448D" w:rsidRPr="00BA3168">
                  <w:rPr>
                    <w:rFonts w:asciiTheme="minorHAnsi" w:hAnsiTheme="minorHAnsi" w:cstheme="minorHAnsi"/>
                    <w:spacing w:val="7"/>
                    <w:sz w:val="22"/>
                    <w:szCs w:val="22"/>
                    <w:lang w:val="hr-HR"/>
                  </w:rPr>
                  <w:t xml:space="preserve"> </w:t>
                </w:r>
                <w:r w:rsidR="0012448D" w:rsidRPr="00BA3168">
                  <w:rPr>
                    <w:rFonts w:asciiTheme="minorHAnsi" w:hAnsiTheme="minorHAnsi" w:cstheme="minorHAnsi"/>
                    <w:sz w:val="22"/>
                    <w:szCs w:val="22"/>
                    <w:lang w:val="hr-HR"/>
                  </w:rPr>
                  <w:t>sastavnice</w:t>
                </w:r>
                <w:r w:rsidR="0012448D" w:rsidRPr="00BA3168">
                  <w:rPr>
                    <w:rFonts w:asciiTheme="minorHAnsi" w:hAnsiTheme="minorHAnsi" w:cstheme="minorHAnsi"/>
                    <w:spacing w:val="9"/>
                    <w:sz w:val="22"/>
                    <w:szCs w:val="22"/>
                    <w:lang w:val="hr-HR"/>
                  </w:rPr>
                  <w:t xml:space="preserve"> </w:t>
                </w:r>
                <w:r w:rsidR="0012448D" w:rsidRPr="00BA3168">
                  <w:rPr>
                    <w:rFonts w:asciiTheme="minorHAnsi" w:hAnsiTheme="minorHAnsi" w:cstheme="minorHAnsi"/>
                    <w:sz w:val="22"/>
                    <w:szCs w:val="22"/>
                    <w:lang w:val="hr-HR"/>
                  </w:rPr>
                  <w:t>i</w:t>
                </w:r>
                <w:r w:rsidR="0012448D" w:rsidRPr="00BA3168">
                  <w:rPr>
                    <w:rFonts w:asciiTheme="minorHAnsi" w:hAnsiTheme="minorHAnsi" w:cstheme="minorHAnsi"/>
                    <w:spacing w:val="6"/>
                    <w:sz w:val="22"/>
                    <w:szCs w:val="22"/>
                    <w:lang w:val="hr-HR"/>
                  </w:rPr>
                  <w:t xml:space="preserve"> </w:t>
                </w:r>
                <w:r w:rsidR="0012448D" w:rsidRPr="00BA3168">
                  <w:rPr>
                    <w:rFonts w:asciiTheme="minorHAnsi" w:hAnsiTheme="minorHAnsi" w:cstheme="minorHAnsi"/>
                    <w:sz w:val="22"/>
                    <w:szCs w:val="22"/>
                    <w:lang w:val="hr-HR"/>
                  </w:rPr>
                  <w:t>osnovne</w:t>
                </w:r>
                <w:r w:rsidR="0012448D" w:rsidRPr="00BA3168">
                  <w:rPr>
                    <w:rFonts w:asciiTheme="minorHAnsi" w:hAnsiTheme="minorHAnsi" w:cstheme="minorHAnsi"/>
                    <w:spacing w:val="-41"/>
                    <w:sz w:val="22"/>
                    <w:szCs w:val="22"/>
                    <w:lang w:val="hr-HR"/>
                  </w:rPr>
                  <w:t xml:space="preserve"> </w:t>
                </w:r>
                <w:r w:rsidR="0012448D" w:rsidRPr="00BA3168">
                  <w:rPr>
                    <w:rFonts w:asciiTheme="minorHAnsi" w:hAnsiTheme="minorHAnsi" w:cstheme="minorHAnsi"/>
                    <w:sz w:val="22"/>
                    <w:szCs w:val="22"/>
                    <w:lang w:val="hr-HR"/>
                  </w:rPr>
                  <w:t>uloge pojedinih sastavnica</w:t>
                </w:r>
                <w:r w:rsidR="00A74301">
                  <w:rPr>
                    <w:rFonts w:asciiTheme="minorHAnsi" w:hAnsiTheme="minorHAnsi" w:cstheme="minorHAnsi"/>
                    <w:sz w:val="22"/>
                    <w:szCs w:val="22"/>
                    <w:lang w:val="hr-HR"/>
                  </w:rPr>
                  <w:t xml:space="preserve"> </w:t>
                </w:r>
                <w:r w:rsidR="00646E4F">
                  <w:rPr>
                    <w:rFonts w:asciiTheme="minorHAnsi" w:hAnsiTheme="minorHAnsi" w:cstheme="minorHAnsi"/>
                    <w:sz w:val="22"/>
                    <w:szCs w:val="22"/>
                    <w:lang w:val="hr-HR"/>
                  </w:rPr>
                  <w:t>te</w:t>
                </w:r>
                <w:r w:rsidR="00A74301">
                  <w:rPr>
                    <w:rFonts w:asciiTheme="minorHAnsi" w:hAnsiTheme="minorHAnsi" w:cstheme="minorHAnsi"/>
                    <w:sz w:val="22"/>
                    <w:szCs w:val="22"/>
                    <w:lang w:val="hr-HR"/>
                  </w:rPr>
                  <w:t xml:space="preserve"> znati koristiti pojedine njegove sastavnice</w:t>
                </w:r>
                <w:r w:rsidR="0012448D" w:rsidRPr="00BA3168">
                  <w:rPr>
                    <w:rFonts w:asciiTheme="minorHAnsi" w:hAnsiTheme="minorHAnsi" w:cstheme="minorHAnsi"/>
                    <w:sz w:val="22"/>
                    <w:szCs w:val="22"/>
                    <w:lang w:val="hr-HR"/>
                  </w:rPr>
                  <w:t xml:space="preserve">. </w:t>
                </w:r>
                <w:r>
                  <w:rPr>
                    <w:rFonts w:asciiTheme="minorHAnsi" w:hAnsiTheme="minorHAnsi" w:cstheme="minorHAnsi"/>
                    <w:sz w:val="22"/>
                    <w:szCs w:val="22"/>
                    <w:lang w:val="hr-HR"/>
                  </w:rPr>
                  <w:t>Objasniti</w:t>
                </w:r>
                <w:r w:rsidR="0012448D" w:rsidRPr="00BA3168">
                  <w:rPr>
                    <w:rFonts w:asciiTheme="minorHAnsi" w:hAnsiTheme="minorHAnsi" w:cstheme="minorHAnsi"/>
                    <w:sz w:val="22"/>
                    <w:szCs w:val="22"/>
                    <w:lang w:val="hr-HR"/>
                  </w:rPr>
                  <w:t xml:space="preserve"> strategiju i važnost uspostave nacionalnog zdravstvenog</w:t>
                </w:r>
                <w:r w:rsidR="0012448D" w:rsidRPr="00BA3168">
                  <w:rPr>
                    <w:rFonts w:asciiTheme="minorHAnsi" w:hAnsiTheme="minorHAnsi" w:cstheme="minorHAnsi"/>
                    <w:spacing w:val="16"/>
                    <w:sz w:val="22"/>
                    <w:szCs w:val="22"/>
                    <w:lang w:val="hr-HR"/>
                  </w:rPr>
                  <w:t xml:space="preserve"> </w:t>
                </w:r>
                <w:r w:rsidR="0012448D" w:rsidRPr="00BA3168">
                  <w:rPr>
                    <w:rFonts w:asciiTheme="minorHAnsi" w:hAnsiTheme="minorHAnsi" w:cstheme="minorHAnsi"/>
                    <w:sz w:val="22"/>
                    <w:szCs w:val="22"/>
                    <w:lang w:val="hr-HR"/>
                  </w:rPr>
                  <w:t>informacijskog sustava čiji je najvažniji zadatak kvalitetna zdravstvena skrb građana Hrvatske.</w:t>
                </w:r>
              </w:p>
              <w:p w14:paraId="751A853A" w14:textId="615C2033" w:rsidR="0012448D" w:rsidRDefault="0012448D" w:rsidP="0012448D">
                <w:pPr>
                  <w:pStyle w:val="Podnoje"/>
                  <w:outlineLvl w:val="0"/>
                  <w:rPr>
                    <w:rFonts w:asciiTheme="minorHAnsi" w:hAnsiTheme="minorHAnsi" w:cstheme="minorHAnsi"/>
                  </w:rPr>
                </w:pPr>
              </w:p>
              <w:p w14:paraId="1A269429" w14:textId="77777777" w:rsidR="002629A4" w:rsidRPr="00BA3168" w:rsidRDefault="002629A4" w:rsidP="002629A4">
                <w:pPr>
                  <w:spacing w:after="0" w:line="240" w:lineRule="auto"/>
                  <w:rPr>
                    <w:rFonts w:asciiTheme="minorHAnsi" w:hAnsiTheme="minorHAnsi" w:cstheme="minorHAnsi"/>
                    <w:b/>
                    <w:bCs/>
                    <w:u w:val="single"/>
                  </w:rPr>
                </w:pPr>
                <w:r w:rsidRPr="00BA3168">
                  <w:rPr>
                    <w:rFonts w:asciiTheme="minorHAnsi" w:hAnsiTheme="minorHAnsi" w:cstheme="minorHAnsi"/>
                    <w:b/>
                    <w:bCs/>
                    <w:u w:val="single"/>
                  </w:rPr>
                  <w:t>P3- 3. Dan predavanja</w:t>
                </w:r>
              </w:p>
              <w:p w14:paraId="550EB53F" w14:textId="77777777" w:rsidR="002629A4" w:rsidRPr="00BA3168" w:rsidRDefault="002629A4" w:rsidP="002629A4">
                <w:pPr>
                  <w:spacing w:after="0" w:line="240" w:lineRule="auto"/>
                  <w:rPr>
                    <w:rFonts w:asciiTheme="minorHAnsi" w:eastAsia="Arial Narrow" w:hAnsiTheme="minorHAnsi" w:cstheme="minorHAnsi"/>
                  </w:rPr>
                </w:pPr>
              </w:p>
              <w:p w14:paraId="304C0F40" w14:textId="77777777" w:rsidR="002629A4" w:rsidRPr="00BA3168" w:rsidRDefault="002629A4" w:rsidP="002629A4">
                <w:pPr>
                  <w:pStyle w:val="Naslov3"/>
                  <w:spacing w:before="0" w:line="240" w:lineRule="auto"/>
                  <w:rPr>
                    <w:rFonts w:asciiTheme="minorHAnsi" w:hAnsiTheme="minorHAnsi" w:cstheme="minorHAnsi"/>
                    <w:b/>
                    <w:bCs/>
                    <w:color w:val="auto"/>
                    <w:sz w:val="22"/>
                    <w:szCs w:val="22"/>
                  </w:rPr>
                </w:pPr>
                <w:r w:rsidRPr="00BA3168">
                  <w:rPr>
                    <w:rFonts w:asciiTheme="minorHAnsi" w:hAnsiTheme="minorHAnsi" w:cstheme="minorHAnsi"/>
                    <w:b/>
                    <w:bCs/>
                    <w:color w:val="auto"/>
                    <w:sz w:val="22"/>
                    <w:szCs w:val="22"/>
                  </w:rPr>
                  <w:t xml:space="preserve">Tema 8 - Informacijski sustav u primarnoj zdravstvenoj </w:t>
                </w:r>
                <w:r w:rsidRPr="00BA3168">
                  <w:rPr>
                    <w:rFonts w:asciiTheme="minorHAnsi" w:hAnsiTheme="minorHAnsi" w:cstheme="minorHAnsi"/>
                    <w:b/>
                    <w:bCs/>
                    <w:color w:val="auto"/>
                    <w:spacing w:val="25"/>
                    <w:sz w:val="22"/>
                    <w:szCs w:val="22"/>
                  </w:rPr>
                  <w:t xml:space="preserve"> </w:t>
                </w:r>
                <w:r w:rsidRPr="00BA3168">
                  <w:rPr>
                    <w:rFonts w:asciiTheme="minorHAnsi" w:hAnsiTheme="minorHAnsi" w:cstheme="minorHAnsi"/>
                    <w:b/>
                    <w:bCs/>
                    <w:color w:val="auto"/>
                    <w:sz w:val="22"/>
                    <w:szCs w:val="22"/>
                  </w:rPr>
                  <w:t>zaštiti (CEZIH PZZ)</w:t>
                </w:r>
              </w:p>
              <w:p w14:paraId="70F1CA29" w14:textId="77777777" w:rsidR="002629A4" w:rsidRPr="00BA3168" w:rsidRDefault="002629A4" w:rsidP="001913AE">
                <w:pPr>
                  <w:pStyle w:val="Tijeloteksta"/>
                  <w:ind w:left="0"/>
                  <w:jc w:val="both"/>
                  <w:rPr>
                    <w:rFonts w:asciiTheme="minorHAnsi" w:hAnsiTheme="minorHAnsi" w:cstheme="minorHAnsi"/>
                    <w:sz w:val="22"/>
                    <w:szCs w:val="22"/>
                    <w:lang w:val="hr-HR"/>
                  </w:rPr>
                </w:pPr>
                <w:r w:rsidRPr="00BA3168">
                  <w:rPr>
                    <w:rFonts w:asciiTheme="minorHAnsi" w:hAnsiTheme="minorHAnsi" w:cstheme="minorHAnsi"/>
                    <w:sz w:val="22"/>
                    <w:szCs w:val="22"/>
                    <w:lang w:val="hr-HR"/>
                  </w:rPr>
                  <w:t>Studenti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će</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spoznati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koji</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se</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podaci</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prikupljaju</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i</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kako</w:t>
                </w:r>
                <w:r w:rsidRPr="00BA3168">
                  <w:rPr>
                    <w:rFonts w:asciiTheme="minorHAnsi" w:hAnsiTheme="minorHAnsi" w:cstheme="minorHAnsi"/>
                    <w:spacing w:val="4"/>
                    <w:sz w:val="22"/>
                    <w:szCs w:val="22"/>
                    <w:lang w:val="hr-HR"/>
                  </w:rPr>
                  <w:t xml:space="preserve"> </w:t>
                </w:r>
                <w:r w:rsidRPr="00BA3168">
                  <w:rPr>
                    <w:rFonts w:asciiTheme="minorHAnsi" w:hAnsiTheme="minorHAnsi" w:cstheme="minorHAnsi"/>
                    <w:sz w:val="22"/>
                    <w:szCs w:val="22"/>
                    <w:lang w:val="hr-HR"/>
                  </w:rPr>
                  <w:t>se</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njima</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koriste</w:t>
                </w:r>
                <w:r w:rsidRPr="00BA3168">
                  <w:rPr>
                    <w:rFonts w:asciiTheme="minorHAnsi" w:hAnsiTheme="minorHAnsi" w:cstheme="minorHAnsi"/>
                    <w:spacing w:val="9"/>
                    <w:sz w:val="22"/>
                    <w:szCs w:val="22"/>
                    <w:lang w:val="hr-HR"/>
                  </w:rPr>
                  <w:t xml:space="preserve"> </w:t>
                </w:r>
                <w:r w:rsidRPr="00BA3168">
                  <w:rPr>
                    <w:rFonts w:asciiTheme="minorHAnsi" w:hAnsiTheme="minorHAnsi" w:cstheme="minorHAnsi"/>
                    <w:sz w:val="22"/>
                    <w:szCs w:val="22"/>
                    <w:lang w:val="hr-HR"/>
                  </w:rPr>
                  <w:t>u</w:t>
                </w:r>
                <w:r w:rsidRPr="00BA3168">
                  <w:rPr>
                    <w:rFonts w:asciiTheme="minorHAnsi" w:hAnsiTheme="minorHAnsi" w:cstheme="minorHAnsi"/>
                    <w:spacing w:val="6"/>
                    <w:sz w:val="22"/>
                    <w:szCs w:val="22"/>
                    <w:lang w:val="hr-HR"/>
                  </w:rPr>
                  <w:t xml:space="preserve"> </w:t>
                </w:r>
                <w:r w:rsidRPr="00BA3168">
                  <w:rPr>
                    <w:rFonts w:asciiTheme="minorHAnsi" w:hAnsiTheme="minorHAnsi" w:cstheme="minorHAnsi"/>
                    <w:sz w:val="22"/>
                    <w:szCs w:val="22"/>
                    <w:lang w:val="hr-HR"/>
                  </w:rPr>
                  <w:t>primarnoj</w:t>
                </w:r>
                <w:r w:rsidRPr="00BA3168">
                  <w:rPr>
                    <w:rFonts w:asciiTheme="minorHAnsi" w:hAnsiTheme="minorHAnsi" w:cstheme="minorHAnsi"/>
                    <w:spacing w:val="5"/>
                    <w:sz w:val="22"/>
                    <w:szCs w:val="22"/>
                    <w:lang w:val="hr-HR"/>
                  </w:rPr>
                  <w:t xml:space="preserve"> </w:t>
                </w:r>
                <w:r w:rsidRPr="00BA3168">
                  <w:rPr>
                    <w:rFonts w:asciiTheme="minorHAnsi" w:hAnsiTheme="minorHAnsi" w:cstheme="minorHAnsi"/>
                    <w:sz w:val="22"/>
                    <w:szCs w:val="22"/>
                    <w:lang w:val="hr-HR"/>
                  </w:rPr>
                  <w:t>zdravstvenoj</w:t>
                </w:r>
                <w:r w:rsidRPr="00BA3168">
                  <w:rPr>
                    <w:rFonts w:asciiTheme="minorHAnsi" w:hAnsiTheme="minorHAnsi" w:cstheme="minorHAnsi"/>
                    <w:spacing w:val="7"/>
                    <w:sz w:val="22"/>
                    <w:szCs w:val="22"/>
                    <w:lang w:val="hr-HR"/>
                  </w:rPr>
                  <w:t xml:space="preserve"> </w:t>
                </w:r>
                <w:r w:rsidRPr="00BA3168">
                  <w:rPr>
                    <w:rFonts w:asciiTheme="minorHAnsi" w:hAnsiTheme="minorHAnsi" w:cstheme="minorHAnsi"/>
                    <w:sz w:val="22"/>
                    <w:szCs w:val="22"/>
                    <w:lang w:val="hr-HR"/>
                  </w:rPr>
                  <w:t xml:space="preserve">zaštiti kao i važnost ovih podataka za cijeli nacionalni integrirani ZIS. Upoznati će se s organizacijskim i informacijskim značajkama </w:t>
                </w:r>
                <w:r w:rsidRPr="00BA3168">
                  <w:rPr>
                    <w:rFonts w:asciiTheme="minorHAnsi" w:hAnsiTheme="minorHAnsi" w:cstheme="minorHAnsi"/>
                    <w:spacing w:val="32"/>
                    <w:sz w:val="22"/>
                    <w:szCs w:val="22"/>
                    <w:lang w:val="hr-HR"/>
                  </w:rPr>
                  <w:t xml:space="preserve"> </w:t>
                </w:r>
                <w:r w:rsidRPr="00BA3168">
                  <w:rPr>
                    <w:rFonts w:asciiTheme="minorHAnsi" w:hAnsiTheme="minorHAnsi" w:cstheme="minorHAnsi"/>
                    <w:sz w:val="22"/>
                    <w:szCs w:val="22"/>
                    <w:lang w:val="hr-HR"/>
                  </w:rPr>
                  <w:t>sustava. Upoznat će se s problemima koji su postojali u vrijeme uvođenja ovog sustava, kao i metodama i ciljevima daljnjeg razvoja</w:t>
                </w:r>
              </w:p>
              <w:p w14:paraId="06E584C7" w14:textId="77777777" w:rsidR="002629A4" w:rsidRPr="00BA3168" w:rsidRDefault="002629A4" w:rsidP="001913AE">
                <w:pPr>
                  <w:spacing w:after="0" w:line="240" w:lineRule="auto"/>
                  <w:jc w:val="both"/>
                  <w:rPr>
                    <w:rFonts w:asciiTheme="minorHAnsi" w:eastAsia="Arial Narrow" w:hAnsiTheme="minorHAnsi" w:cstheme="minorHAnsi"/>
                  </w:rPr>
                </w:pPr>
                <w:r w:rsidRPr="00BA3168">
                  <w:rPr>
                    <w:rFonts w:asciiTheme="minorHAnsi" w:hAnsiTheme="minorHAnsi" w:cstheme="minorHAnsi"/>
                    <w:i/>
                  </w:rPr>
                  <w:t>Ishodi</w:t>
                </w:r>
                <w:r w:rsidRPr="00BA3168">
                  <w:rPr>
                    <w:rFonts w:asciiTheme="minorHAnsi" w:hAnsiTheme="minorHAnsi" w:cstheme="minorHAnsi"/>
                    <w:i/>
                    <w:spacing w:val="15"/>
                  </w:rPr>
                  <w:t xml:space="preserve"> </w:t>
                </w:r>
                <w:r w:rsidRPr="00BA3168">
                  <w:rPr>
                    <w:rFonts w:asciiTheme="minorHAnsi" w:hAnsiTheme="minorHAnsi" w:cstheme="minorHAnsi"/>
                    <w:i/>
                  </w:rPr>
                  <w:t>učenja:</w:t>
                </w:r>
              </w:p>
              <w:p w14:paraId="264C3AD7" w14:textId="2A5B1054" w:rsidR="0012448D" w:rsidRDefault="005E7F13" w:rsidP="005E7F13">
                <w:pPr>
                  <w:pStyle w:val="Tijeloteksta"/>
                  <w:ind w:left="0"/>
                  <w:jc w:val="both"/>
                  <w:rPr>
                    <w:rFonts w:asciiTheme="minorHAnsi" w:hAnsiTheme="minorHAnsi" w:cstheme="minorHAnsi"/>
                    <w:sz w:val="22"/>
                    <w:szCs w:val="22"/>
                    <w:lang w:val="hr-HR"/>
                  </w:rPr>
                </w:pPr>
                <w:r>
                  <w:rPr>
                    <w:rFonts w:asciiTheme="minorHAnsi" w:hAnsiTheme="minorHAnsi" w:cstheme="minorHAnsi"/>
                    <w:sz w:val="22"/>
                    <w:szCs w:val="22"/>
                    <w:lang w:val="hr-HR"/>
                  </w:rPr>
                  <w:t>Studenti će moći objasniti</w:t>
                </w:r>
                <w:r w:rsidR="002629A4" w:rsidRPr="00BA3168">
                  <w:rPr>
                    <w:rFonts w:asciiTheme="minorHAnsi" w:hAnsiTheme="minorHAnsi" w:cstheme="minorHAnsi"/>
                    <w:spacing w:val="4"/>
                    <w:sz w:val="22"/>
                    <w:szCs w:val="22"/>
                    <w:lang w:val="hr-HR"/>
                  </w:rPr>
                  <w:t xml:space="preserve"> </w:t>
                </w:r>
                <w:r w:rsidR="002629A4" w:rsidRPr="00BA3168">
                  <w:rPr>
                    <w:rFonts w:asciiTheme="minorHAnsi" w:hAnsiTheme="minorHAnsi" w:cstheme="minorHAnsi"/>
                    <w:sz w:val="22"/>
                    <w:szCs w:val="22"/>
                    <w:lang w:val="hr-HR"/>
                  </w:rPr>
                  <w:t>kako</w:t>
                </w:r>
                <w:r w:rsidR="002629A4" w:rsidRPr="00BA3168">
                  <w:rPr>
                    <w:rFonts w:asciiTheme="minorHAnsi" w:hAnsiTheme="minorHAnsi" w:cstheme="minorHAnsi"/>
                    <w:spacing w:val="4"/>
                    <w:sz w:val="22"/>
                    <w:szCs w:val="22"/>
                    <w:lang w:val="hr-HR"/>
                  </w:rPr>
                  <w:t xml:space="preserve"> </w:t>
                </w:r>
                <w:r w:rsidR="002629A4" w:rsidRPr="00BA3168">
                  <w:rPr>
                    <w:rFonts w:asciiTheme="minorHAnsi" w:hAnsiTheme="minorHAnsi" w:cstheme="minorHAnsi"/>
                    <w:sz w:val="22"/>
                    <w:szCs w:val="22"/>
                    <w:lang w:val="hr-HR"/>
                  </w:rPr>
                  <w:t>pravilno</w:t>
                </w:r>
                <w:r w:rsidR="002629A4" w:rsidRPr="00BA3168">
                  <w:rPr>
                    <w:rFonts w:asciiTheme="minorHAnsi" w:hAnsiTheme="minorHAnsi" w:cstheme="minorHAnsi"/>
                    <w:spacing w:val="6"/>
                    <w:sz w:val="22"/>
                    <w:szCs w:val="22"/>
                    <w:lang w:val="hr-HR"/>
                  </w:rPr>
                  <w:t xml:space="preserve"> </w:t>
                </w:r>
                <w:r w:rsidR="002629A4" w:rsidRPr="00BA3168">
                  <w:rPr>
                    <w:rFonts w:asciiTheme="minorHAnsi" w:hAnsiTheme="minorHAnsi" w:cstheme="minorHAnsi"/>
                    <w:sz w:val="22"/>
                    <w:szCs w:val="22"/>
                    <w:lang w:val="hr-HR"/>
                  </w:rPr>
                  <w:t>prikupiti</w:t>
                </w:r>
                <w:r w:rsidR="002629A4" w:rsidRPr="00BA3168">
                  <w:rPr>
                    <w:rFonts w:asciiTheme="minorHAnsi" w:hAnsiTheme="minorHAnsi" w:cstheme="minorHAnsi"/>
                    <w:spacing w:val="3"/>
                    <w:sz w:val="22"/>
                    <w:szCs w:val="22"/>
                    <w:lang w:val="hr-HR"/>
                  </w:rPr>
                  <w:t xml:space="preserve"> </w:t>
                </w:r>
                <w:r w:rsidR="002629A4" w:rsidRPr="00BA3168">
                  <w:rPr>
                    <w:rFonts w:asciiTheme="minorHAnsi" w:hAnsiTheme="minorHAnsi" w:cstheme="minorHAnsi"/>
                    <w:sz w:val="22"/>
                    <w:szCs w:val="22"/>
                    <w:lang w:val="hr-HR"/>
                  </w:rPr>
                  <w:t>podatke</w:t>
                </w:r>
                <w:r>
                  <w:rPr>
                    <w:rFonts w:asciiTheme="minorHAnsi" w:hAnsiTheme="minorHAnsi" w:cstheme="minorHAnsi"/>
                    <w:sz w:val="22"/>
                    <w:szCs w:val="22"/>
                    <w:lang w:val="hr-HR"/>
                  </w:rPr>
                  <w:t>,</w:t>
                </w:r>
                <w:r w:rsidR="002629A4" w:rsidRPr="00BA3168">
                  <w:rPr>
                    <w:rFonts w:asciiTheme="minorHAnsi" w:hAnsiTheme="minorHAnsi" w:cstheme="minorHAnsi"/>
                    <w:spacing w:val="5"/>
                    <w:sz w:val="22"/>
                    <w:szCs w:val="22"/>
                    <w:lang w:val="hr-HR"/>
                  </w:rPr>
                  <w:t xml:space="preserve"> </w:t>
                </w:r>
                <w:r w:rsidR="002629A4" w:rsidRPr="00BA3168">
                  <w:rPr>
                    <w:rFonts w:asciiTheme="minorHAnsi" w:hAnsiTheme="minorHAnsi" w:cstheme="minorHAnsi"/>
                    <w:sz w:val="22"/>
                    <w:szCs w:val="22"/>
                    <w:lang w:val="hr-HR"/>
                  </w:rPr>
                  <w:t>kako</w:t>
                </w:r>
                <w:r w:rsidR="002629A4" w:rsidRPr="00BA3168">
                  <w:rPr>
                    <w:rFonts w:asciiTheme="minorHAnsi" w:hAnsiTheme="minorHAnsi" w:cstheme="minorHAnsi"/>
                    <w:spacing w:val="2"/>
                    <w:sz w:val="22"/>
                    <w:szCs w:val="22"/>
                    <w:lang w:val="hr-HR"/>
                  </w:rPr>
                  <w:t xml:space="preserve"> </w:t>
                </w:r>
                <w:r w:rsidR="002629A4" w:rsidRPr="00BA3168">
                  <w:rPr>
                    <w:rFonts w:asciiTheme="minorHAnsi" w:hAnsiTheme="minorHAnsi" w:cstheme="minorHAnsi"/>
                    <w:sz w:val="22"/>
                    <w:szCs w:val="22"/>
                    <w:lang w:val="hr-HR"/>
                  </w:rPr>
                  <w:t>se</w:t>
                </w:r>
                <w:r w:rsidR="002629A4" w:rsidRPr="00BA3168">
                  <w:rPr>
                    <w:rFonts w:asciiTheme="minorHAnsi" w:hAnsiTheme="minorHAnsi" w:cstheme="minorHAnsi"/>
                    <w:spacing w:val="5"/>
                    <w:sz w:val="22"/>
                    <w:szCs w:val="22"/>
                    <w:lang w:val="hr-HR"/>
                  </w:rPr>
                  <w:t xml:space="preserve"> </w:t>
                </w:r>
                <w:r w:rsidR="002629A4" w:rsidRPr="00BA3168">
                  <w:rPr>
                    <w:rFonts w:asciiTheme="minorHAnsi" w:hAnsiTheme="minorHAnsi" w:cstheme="minorHAnsi"/>
                    <w:sz w:val="22"/>
                    <w:szCs w:val="22"/>
                    <w:lang w:val="hr-HR"/>
                  </w:rPr>
                  <w:t>s</w:t>
                </w:r>
                <w:r w:rsidR="002629A4" w:rsidRPr="00BA3168">
                  <w:rPr>
                    <w:rFonts w:asciiTheme="minorHAnsi" w:hAnsiTheme="minorHAnsi" w:cstheme="minorHAnsi"/>
                    <w:spacing w:val="4"/>
                    <w:sz w:val="22"/>
                    <w:szCs w:val="22"/>
                    <w:lang w:val="hr-HR"/>
                  </w:rPr>
                  <w:t xml:space="preserve"> </w:t>
                </w:r>
                <w:r w:rsidR="002629A4" w:rsidRPr="00BA3168">
                  <w:rPr>
                    <w:rFonts w:asciiTheme="minorHAnsi" w:hAnsiTheme="minorHAnsi" w:cstheme="minorHAnsi"/>
                    <w:sz w:val="22"/>
                    <w:szCs w:val="22"/>
                    <w:lang w:val="hr-HR"/>
                  </w:rPr>
                  <w:t>njima</w:t>
                </w:r>
                <w:r w:rsidR="002629A4" w:rsidRPr="00BA3168">
                  <w:rPr>
                    <w:rFonts w:asciiTheme="minorHAnsi" w:hAnsiTheme="minorHAnsi" w:cstheme="minorHAnsi"/>
                    <w:spacing w:val="6"/>
                    <w:sz w:val="22"/>
                    <w:szCs w:val="22"/>
                    <w:lang w:val="hr-HR"/>
                  </w:rPr>
                  <w:t xml:space="preserve"> </w:t>
                </w:r>
                <w:r w:rsidR="002629A4" w:rsidRPr="00BA3168">
                  <w:rPr>
                    <w:rFonts w:asciiTheme="minorHAnsi" w:hAnsiTheme="minorHAnsi" w:cstheme="minorHAnsi"/>
                    <w:sz w:val="22"/>
                    <w:szCs w:val="22"/>
                    <w:lang w:val="hr-HR"/>
                  </w:rPr>
                  <w:t>koristiti</w:t>
                </w:r>
                <w:r>
                  <w:rPr>
                    <w:rFonts w:asciiTheme="minorHAnsi" w:hAnsiTheme="minorHAnsi" w:cstheme="minorHAnsi"/>
                    <w:sz w:val="22"/>
                    <w:szCs w:val="22"/>
                    <w:lang w:val="hr-HR"/>
                  </w:rPr>
                  <w:t xml:space="preserve"> te važnost prikupljanja podataka u PZZ za višestruku primjenu </w:t>
                </w:r>
                <w:r w:rsidR="00646E4F">
                  <w:rPr>
                    <w:rFonts w:asciiTheme="minorHAnsi" w:hAnsiTheme="minorHAnsi" w:cstheme="minorHAnsi"/>
                    <w:sz w:val="22"/>
                    <w:szCs w:val="22"/>
                    <w:lang w:val="hr-HR"/>
                  </w:rPr>
                  <w:t>u NZIS-u</w:t>
                </w:r>
                <w:r w:rsidR="002629A4" w:rsidRPr="00BA3168">
                  <w:rPr>
                    <w:rFonts w:asciiTheme="minorHAnsi" w:hAnsiTheme="minorHAnsi" w:cstheme="minorHAnsi"/>
                    <w:sz w:val="22"/>
                    <w:szCs w:val="22"/>
                    <w:lang w:val="hr-HR"/>
                  </w:rPr>
                  <w:t>.</w:t>
                </w:r>
                <w:r w:rsidR="002629A4" w:rsidRPr="00BA3168">
                  <w:rPr>
                    <w:rFonts w:asciiTheme="minorHAnsi" w:hAnsiTheme="minorHAnsi" w:cstheme="minorHAnsi"/>
                    <w:spacing w:val="7"/>
                    <w:sz w:val="22"/>
                    <w:szCs w:val="22"/>
                    <w:lang w:val="hr-HR"/>
                  </w:rPr>
                  <w:t xml:space="preserve"> </w:t>
                </w:r>
                <w:r>
                  <w:t xml:space="preserve"> </w:t>
                </w:r>
                <w:r>
                  <w:rPr>
                    <w:rFonts w:asciiTheme="minorHAnsi" w:hAnsiTheme="minorHAnsi" w:cstheme="minorHAnsi"/>
                    <w:sz w:val="22"/>
                    <w:szCs w:val="22"/>
                    <w:lang w:val="hr-HR"/>
                  </w:rPr>
                  <w:t>Moći p</w:t>
                </w:r>
                <w:r w:rsidRPr="005E7F13">
                  <w:rPr>
                    <w:rFonts w:asciiTheme="minorHAnsi" w:hAnsiTheme="minorHAnsi" w:cstheme="minorHAnsi"/>
                    <w:sz w:val="22"/>
                    <w:szCs w:val="22"/>
                    <w:lang w:val="hr-HR"/>
                  </w:rPr>
                  <w:t>rimijeniti informatiku u procesu unapređenja sestrinske dokumentacije i zaštiti</w:t>
                </w:r>
                <w:r>
                  <w:rPr>
                    <w:rFonts w:asciiTheme="minorHAnsi" w:hAnsiTheme="minorHAnsi" w:cstheme="minorHAnsi"/>
                    <w:sz w:val="22"/>
                    <w:szCs w:val="22"/>
                    <w:lang w:val="hr-HR"/>
                  </w:rPr>
                  <w:t xml:space="preserve"> </w:t>
                </w:r>
                <w:r w:rsidRPr="005E7F13">
                  <w:rPr>
                    <w:rFonts w:asciiTheme="minorHAnsi" w:hAnsiTheme="minorHAnsi" w:cstheme="minorHAnsi"/>
                    <w:sz w:val="22"/>
                    <w:szCs w:val="22"/>
                    <w:lang w:val="hr-HR"/>
                  </w:rPr>
                  <w:t>zdravstvenih i osobnih podataka bolesnika</w:t>
                </w:r>
                <w:r w:rsidR="00646E4F">
                  <w:rPr>
                    <w:rFonts w:asciiTheme="minorHAnsi" w:hAnsiTheme="minorHAnsi" w:cstheme="minorHAnsi"/>
                    <w:sz w:val="22"/>
                    <w:szCs w:val="22"/>
                    <w:lang w:val="hr-HR"/>
                  </w:rPr>
                  <w:t>.</w:t>
                </w:r>
              </w:p>
              <w:p w14:paraId="028E3857" w14:textId="77777777" w:rsidR="00646E4F" w:rsidRDefault="00646E4F" w:rsidP="005E7F13">
                <w:pPr>
                  <w:pStyle w:val="Tijeloteksta"/>
                  <w:ind w:left="0"/>
                  <w:jc w:val="both"/>
                  <w:rPr>
                    <w:rFonts w:asciiTheme="minorHAnsi" w:hAnsiTheme="minorHAnsi" w:cstheme="minorHAnsi"/>
                  </w:rPr>
                </w:pPr>
              </w:p>
              <w:p w14:paraId="22621D6C" w14:textId="77777777" w:rsidR="002629A4" w:rsidRPr="00BA3168" w:rsidRDefault="002629A4" w:rsidP="002629A4">
                <w:pPr>
                  <w:spacing w:after="0" w:line="240" w:lineRule="auto"/>
                  <w:rPr>
                    <w:rFonts w:asciiTheme="minorHAnsi" w:hAnsiTheme="minorHAnsi" w:cstheme="minorHAnsi"/>
                    <w:b/>
                    <w:bCs/>
                  </w:rPr>
                </w:pPr>
                <w:r w:rsidRPr="00BA3168">
                  <w:rPr>
                    <w:rFonts w:asciiTheme="minorHAnsi" w:hAnsiTheme="minorHAnsi" w:cstheme="minorHAnsi"/>
                    <w:b/>
                    <w:bCs/>
                  </w:rPr>
                  <w:t>Tema 9 - Bolnički informacijski sustav (BIS)</w:t>
                </w:r>
              </w:p>
              <w:p w14:paraId="290F8CE8" w14:textId="77777777" w:rsidR="002629A4" w:rsidRPr="00BA3168" w:rsidRDefault="002629A4" w:rsidP="001913AE">
                <w:pPr>
                  <w:spacing w:after="0" w:line="240" w:lineRule="auto"/>
                  <w:jc w:val="both"/>
                  <w:rPr>
                    <w:rFonts w:asciiTheme="minorHAnsi" w:hAnsiTheme="minorHAnsi" w:cstheme="minorHAnsi"/>
                  </w:rPr>
                </w:pPr>
                <w:r w:rsidRPr="00BA3168">
                  <w:rPr>
                    <w:rFonts w:asciiTheme="minorHAnsi" w:hAnsiTheme="minorHAnsi" w:cstheme="minorHAnsi"/>
                  </w:rPr>
                  <w:t>Studenti će se upoznati s organizacijskim i informacijskim značajkama bolničkog informacijskog sustava i s ulogom  BIS-a u nacionalnom  zdravstvenom informacijskom sustavu. Spoznati će što je to administracija pacijenata, i kako se provodi medicinsko zbrinjavanje pacijenata. Upoznati će se s uspostavom, primjenom i razvojem BIS-a.</w:t>
                </w:r>
              </w:p>
              <w:p w14:paraId="549D5D7F" w14:textId="77777777" w:rsidR="002629A4" w:rsidRPr="00BA3168" w:rsidRDefault="002629A4" w:rsidP="001913AE">
                <w:pPr>
                  <w:spacing w:after="0" w:line="240" w:lineRule="auto"/>
                  <w:jc w:val="both"/>
                  <w:rPr>
                    <w:rFonts w:asciiTheme="minorHAnsi" w:hAnsiTheme="minorHAnsi" w:cstheme="minorHAnsi"/>
                  </w:rPr>
                </w:pPr>
                <w:r w:rsidRPr="00BA3168">
                  <w:rPr>
                    <w:rFonts w:asciiTheme="minorHAnsi" w:hAnsiTheme="minorHAnsi" w:cstheme="minorHAnsi"/>
                  </w:rPr>
                  <w:t>Ishodi učenja:</w:t>
                </w:r>
              </w:p>
              <w:p w14:paraId="3418BA56" w14:textId="1597CFDA" w:rsidR="002629A4" w:rsidRPr="00BA3168" w:rsidRDefault="00646E4F" w:rsidP="001913AE">
                <w:pPr>
                  <w:spacing w:after="0" w:line="240" w:lineRule="auto"/>
                  <w:jc w:val="both"/>
                  <w:rPr>
                    <w:rFonts w:asciiTheme="minorHAnsi" w:hAnsiTheme="minorHAnsi" w:cstheme="minorHAnsi"/>
                  </w:rPr>
                </w:pPr>
                <w:r>
                  <w:rPr>
                    <w:rFonts w:asciiTheme="minorHAnsi" w:hAnsiTheme="minorHAnsi" w:cstheme="minorHAnsi"/>
                  </w:rPr>
                  <w:t>Studenti će moći objasniti</w:t>
                </w:r>
                <w:r w:rsidR="002629A4" w:rsidRPr="00BA3168">
                  <w:rPr>
                    <w:rFonts w:asciiTheme="minorHAnsi" w:hAnsiTheme="minorHAnsi" w:cstheme="minorHAnsi"/>
                  </w:rPr>
                  <w:t xml:space="preserve"> ustroj i važnost bolničkog informacijskog sustava unutar nacionalnog informacijskog sustava. </w:t>
                </w:r>
                <w:r>
                  <w:rPr>
                    <w:rFonts w:asciiTheme="minorHAnsi" w:hAnsiTheme="minorHAnsi" w:cstheme="minorHAnsi"/>
                  </w:rPr>
                  <w:t>Moći će objasniti</w:t>
                </w:r>
                <w:r w:rsidR="002629A4" w:rsidRPr="00BA3168">
                  <w:rPr>
                    <w:rFonts w:asciiTheme="minorHAnsi" w:hAnsiTheme="minorHAnsi" w:cstheme="minorHAnsi"/>
                  </w:rPr>
                  <w:t xml:space="preserve"> kako u osnovnim značajkama administrirati podatke o pacijentu</w:t>
                </w:r>
                <w:r w:rsidR="00A74301">
                  <w:rPr>
                    <w:rFonts w:asciiTheme="minorHAnsi" w:hAnsiTheme="minorHAnsi" w:cstheme="minorHAnsi"/>
                  </w:rPr>
                  <w:t xml:space="preserve"> i primijeniti u praksi</w:t>
                </w:r>
                <w:r w:rsidR="002629A4" w:rsidRPr="00BA3168">
                  <w:rPr>
                    <w:rFonts w:asciiTheme="minorHAnsi" w:hAnsiTheme="minorHAnsi" w:cstheme="minorHAnsi"/>
                  </w:rPr>
                  <w:t>.</w:t>
                </w:r>
              </w:p>
              <w:p w14:paraId="33B14FFB" w14:textId="77777777" w:rsidR="002629A4" w:rsidRPr="00BA3168" w:rsidRDefault="002629A4" w:rsidP="002629A4">
                <w:pPr>
                  <w:spacing w:after="0" w:line="240" w:lineRule="auto"/>
                  <w:rPr>
                    <w:rFonts w:asciiTheme="minorHAnsi" w:hAnsiTheme="minorHAnsi" w:cstheme="minorHAnsi"/>
                  </w:rPr>
                </w:pPr>
              </w:p>
              <w:p w14:paraId="345628C0" w14:textId="77777777" w:rsidR="002629A4" w:rsidRPr="00BA3168" w:rsidRDefault="002629A4" w:rsidP="002629A4">
                <w:pPr>
                  <w:spacing w:after="0" w:line="240" w:lineRule="auto"/>
                  <w:rPr>
                    <w:rFonts w:asciiTheme="minorHAnsi" w:hAnsiTheme="minorHAnsi" w:cstheme="minorHAnsi"/>
                    <w:b/>
                    <w:bCs/>
                  </w:rPr>
                </w:pPr>
                <w:r w:rsidRPr="00BA3168">
                  <w:rPr>
                    <w:rFonts w:asciiTheme="minorHAnsi" w:hAnsiTheme="minorHAnsi" w:cstheme="minorHAnsi"/>
                    <w:b/>
                    <w:bCs/>
                  </w:rPr>
                  <w:t>Tema 10 – Ostali informacijski sustavi u zdravstvenoj zaštiti</w:t>
                </w:r>
              </w:p>
              <w:p w14:paraId="68661C0C" w14:textId="65C07F20" w:rsidR="002629A4" w:rsidRPr="00BA3168" w:rsidRDefault="002629A4" w:rsidP="002629A4">
                <w:pPr>
                  <w:spacing w:after="0" w:line="240" w:lineRule="auto"/>
                  <w:jc w:val="both"/>
                  <w:rPr>
                    <w:rFonts w:asciiTheme="minorHAnsi" w:hAnsiTheme="minorHAnsi" w:cstheme="minorHAnsi"/>
                  </w:rPr>
                </w:pPr>
                <w:r w:rsidRPr="00BA3168">
                  <w:rPr>
                    <w:rFonts w:asciiTheme="minorHAnsi" w:hAnsiTheme="minorHAnsi" w:cstheme="minorHAnsi"/>
                  </w:rPr>
                  <w:t>Informacijski sustavi u PKZZ, laboratorijski informacijski sustav (LIS), radiološki informacijski sustav (RIS), javnozdravstveni informacijski sustav, registri bolesnika, infromacijski sustav HZZO-a, osnove telemedicinskih sustava</w:t>
                </w:r>
                <w:r>
                  <w:rPr>
                    <w:rFonts w:asciiTheme="minorHAnsi" w:hAnsiTheme="minorHAnsi" w:cstheme="minorHAnsi"/>
                  </w:rPr>
                  <w:t xml:space="preserve"> i njihov razvoj i uloga u pandemijskom periodu</w:t>
                </w:r>
                <w:r w:rsidRPr="00BA3168">
                  <w:rPr>
                    <w:rFonts w:asciiTheme="minorHAnsi" w:hAnsiTheme="minorHAnsi" w:cstheme="minorHAnsi"/>
                  </w:rPr>
                  <w:t>.</w:t>
                </w:r>
              </w:p>
              <w:p w14:paraId="304EF172" w14:textId="77777777" w:rsidR="002629A4" w:rsidRPr="00BA3168" w:rsidRDefault="002629A4" w:rsidP="002629A4">
                <w:pPr>
                  <w:spacing w:after="0" w:line="240" w:lineRule="auto"/>
                  <w:jc w:val="both"/>
                  <w:rPr>
                    <w:rFonts w:asciiTheme="minorHAnsi" w:hAnsiTheme="minorHAnsi" w:cstheme="minorHAnsi"/>
                  </w:rPr>
                </w:pPr>
                <w:r w:rsidRPr="00BA3168">
                  <w:rPr>
                    <w:rFonts w:asciiTheme="minorHAnsi" w:hAnsiTheme="minorHAnsi" w:cstheme="minorHAnsi"/>
                  </w:rPr>
                  <w:t>Ishodi učenja:</w:t>
                </w:r>
              </w:p>
              <w:p w14:paraId="36AC490D" w14:textId="69AC40BA" w:rsidR="002629A4" w:rsidRDefault="001A0B73" w:rsidP="001913AE">
                <w:pPr>
                  <w:pStyle w:val="Podnoje"/>
                  <w:jc w:val="both"/>
                  <w:outlineLvl w:val="0"/>
                  <w:rPr>
                    <w:rFonts w:asciiTheme="minorHAnsi" w:hAnsiTheme="minorHAnsi" w:cstheme="minorHAnsi"/>
                  </w:rPr>
                </w:pPr>
                <w:r>
                  <w:rPr>
                    <w:rFonts w:asciiTheme="minorHAnsi" w:hAnsiTheme="minorHAnsi" w:cstheme="minorHAnsi"/>
                  </w:rPr>
                  <w:t>Studenti će m</w:t>
                </w:r>
                <w:r w:rsidR="0014018A">
                  <w:rPr>
                    <w:rFonts w:asciiTheme="minorHAnsi" w:hAnsiTheme="minorHAnsi" w:cstheme="minorHAnsi"/>
                  </w:rPr>
                  <w:t>oći o</w:t>
                </w:r>
                <w:r>
                  <w:rPr>
                    <w:rFonts w:asciiTheme="minorHAnsi" w:hAnsiTheme="minorHAnsi" w:cstheme="minorHAnsi"/>
                  </w:rPr>
                  <w:t>bjasniti</w:t>
                </w:r>
                <w:r w:rsidR="002629A4" w:rsidRPr="00BA3168">
                  <w:rPr>
                    <w:rFonts w:asciiTheme="minorHAnsi" w:hAnsiTheme="minorHAnsi" w:cstheme="minorHAnsi"/>
                  </w:rPr>
                  <w:t xml:space="preserve"> ustroj ostalih informacijskih sustava i njihovu važnost unutar nacionalnog informacijskog sustava.</w:t>
                </w:r>
                <w:r w:rsidR="0014018A">
                  <w:rPr>
                    <w:rFonts w:asciiTheme="minorHAnsi" w:hAnsiTheme="minorHAnsi" w:cstheme="minorHAnsi"/>
                  </w:rPr>
                  <w:t xml:space="preserve"> </w:t>
                </w:r>
                <w:r>
                  <w:rPr>
                    <w:rFonts w:asciiTheme="minorHAnsi" w:hAnsiTheme="minorHAnsi" w:cstheme="minorHAnsi"/>
                  </w:rPr>
                  <w:t>Moći će objasni</w:t>
                </w:r>
                <w:r w:rsidR="002629A4" w:rsidRPr="00BA3168">
                  <w:rPr>
                    <w:rFonts w:asciiTheme="minorHAnsi" w:hAnsiTheme="minorHAnsi" w:cstheme="minorHAnsi"/>
                  </w:rPr>
                  <w:t xml:space="preserve"> osnovn</w:t>
                </w:r>
                <w:r>
                  <w:rPr>
                    <w:rFonts w:asciiTheme="minorHAnsi" w:hAnsiTheme="minorHAnsi" w:cstheme="minorHAnsi"/>
                  </w:rPr>
                  <w:t>e z</w:t>
                </w:r>
                <w:r w:rsidR="002629A4" w:rsidRPr="00BA3168">
                  <w:rPr>
                    <w:rFonts w:asciiTheme="minorHAnsi" w:hAnsiTheme="minorHAnsi" w:cstheme="minorHAnsi"/>
                  </w:rPr>
                  <w:t>načajk</w:t>
                </w:r>
                <w:r>
                  <w:rPr>
                    <w:rFonts w:asciiTheme="minorHAnsi" w:hAnsiTheme="minorHAnsi" w:cstheme="minorHAnsi"/>
                  </w:rPr>
                  <w:t>e</w:t>
                </w:r>
                <w:r w:rsidR="002629A4" w:rsidRPr="00BA3168">
                  <w:rPr>
                    <w:rFonts w:asciiTheme="minorHAnsi" w:hAnsiTheme="minorHAnsi" w:cstheme="minorHAnsi"/>
                  </w:rPr>
                  <w:t xml:space="preserve"> administrira</w:t>
                </w:r>
                <w:r>
                  <w:rPr>
                    <w:rFonts w:asciiTheme="minorHAnsi" w:hAnsiTheme="minorHAnsi" w:cstheme="minorHAnsi"/>
                  </w:rPr>
                  <w:t>nja poda</w:t>
                </w:r>
                <w:r w:rsidR="002629A4" w:rsidRPr="00BA3168">
                  <w:rPr>
                    <w:rFonts w:asciiTheme="minorHAnsi" w:hAnsiTheme="minorHAnsi" w:cstheme="minorHAnsi"/>
                  </w:rPr>
                  <w:t>t</w:t>
                </w:r>
                <w:r>
                  <w:rPr>
                    <w:rFonts w:asciiTheme="minorHAnsi" w:hAnsiTheme="minorHAnsi" w:cstheme="minorHAnsi"/>
                  </w:rPr>
                  <w:t>a</w:t>
                </w:r>
                <w:r w:rsidR="002629A4" w:rsidRPr="00BA3168">
                  <w:rPr>
                    <w:rFonts w:asciiTheme="minorHAnsi" w:hAnsiTheme="minorHAnsi" w:cstheme="minorHAnsi"/>
                  </w:rPr>
                  <w:t>k o pacijentu u ovim sustavima kao i njihovu specifičnost</w:t>
                </w:r>
                <w:r w:rsidR="0014018A">
                  <w:rPr>
                    <w:rFonts w:asciiTheme="minorHAnsi" w:hAnsiTheme="minorHAnsi" w:cstheme="minorHAnsi"/>
                  </w:rPr>
                  <w:t xml:space="preserve"> te moći primijeniti stečena znanja u praksi</w:t>
                </w:r>
                <w:r w:rsidR="002629A4" w:rsidRPr="00BA3168">
                  <w:rPr>
                    <w:rFonts w:asciiTheme="minorHAnsi" w:hAnsiTheme="minorHAnsi" w:cstheme="minorHAnsi"/>
                  </w:rPr>
                  <w:t>.</w:t>
                </w:r>
              </w:p>
              <w:p w14:paraId="360F08D7" w14:textId="77777777" w:rsidR="002629A4" w:rsidRDefault="002629A4" w:rsidP="0012448D">
                <w:pPr>
                  <w:pStyle w:val="Podnoje"/>
                  <w:outlineLvl w:val="0"/>
                  <w:rPr>
                    <w:rFonts w:asciiTheme="minorHAnsi" w:hAnsiTheme="minorHAnsi" w:cstheme="minorHAnsi"/>
                  </w:rPr>
                </w:pPr>
              </w:p>
              <w:p w14:paraId="5ABF294B" w14:textId="77777777" w:rsidR="0012448D" w:rsidRDefault="0012448D" w:rsidP="0012448D">
                <w:pPr>
                  <w:pStyle w:val="Podnoje"/>
                  <w:outlineLvl w:val="0"/>
                  <w:rPr>
                    <w:rFonts w:asciiTheme="minorHAnsi" w:hAnsiTheme="minorHAnsi" w:cstheme="minorHAnsi"/>
                    <w:spacing w:val="9"/>
                  </w:rPr>
                </w:pPr>
              </w:p>
              <w:p w14:paraId="4BB602AB" w14:textId="5DF5EE94" w:rsidR="005C2F41" w:rsidRPr="00CD3F31" w:rsidRDefault="005C2F41" w:rsidP="0012448D">
                <w:pPr>
                  <w:pStyle w:val="Podnoje"/>
                  <w:outlineLvl w:val="0"/>
                </w:pPr>
              </w:p>
            </w:tc>
          </w:sdtContent>
        </w:sdt>
      </w:tr>
    </w:tbl>
    <w:p w14:paraId="7FD91B23"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35E99A7" w14:textId="77777777" w:rsidTr="00BF53C9">
        <w:trPr>
          <w:trHeight w:val="426"/>
        </w:trPr>
        <w:sdt>
          <w:sdtPr>
            <w:rPr>
              <w:rStyle w:val="Style60"/>
            </w:rPr>
            <w:alias w:val="Popis seminara"/>
            <w:tag w:val="Popis seminara"/>
            <w:id w:val="-1753043660"/>
            <w:placeholder>
              <w:docPart w:val="3419B5DD16004ABAA7F6EC5783289510"/>
            </w:placeholder>
            <w:showingPlcHdr/>
          </w:sdtPr>
          <w:sdtEndPr>
            <w:rPr>
              <w:rStyle w:val="Zadanifontodlomka"/>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46F30048" w14:textId="77777777" w:rsidR="005C2F41" w:rsidRPr="00CD3F31" w:rsidRDefault="00481703" w:rsidP="004D4B18">
                <w:pPr>
                  <w:spacing w:after="0"/>
                  <w:rPr>
                    <w:sz w:val="24"/>
                    <w:szCs w:val="24"/>
                  </w:rPr>
                </w:pPr>
                <w:r w:rsidRPr="00CD3F31">
                  <w:rPr>
                    <w:rStyle w:val="Tekstrezerviranogmjesta"/>
                  </w:rPr>
                  <w:t>Unesite tražene podatke</w:t>
                </w:r>
              </w:p>
            </w:tc>
          </w:sdtContent>
        </w:sdt>
      </w:tr>
    </w:tbl>
    <w:p w14:paraId="0F399129" w14:textId="77777777" w:rsidR="005C2F41" w:rsidRPr="00CD3F31" w:rsidRDefault="005C2F41" w:rsidP="005C2F41"/>
    <w:p w14:paraId="2E827E2E"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93FB1F6" w14:textId="77777777" w:rsidTr="00BF53C9">
        <w:trPr>
          <w:trHeight w:val="426"/>
        </w:trPr>
        <w:sdt>
          <w:sdtPr>
            <w:rPr>
              <w:rStyle w:val="Style43"/>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2A4E3E1F" w14:textId="77777777" w:rsidR="00E50476" w:rsidRDefault="00E50476" w:rsidP="00481703">
                <w:pPr>
                  <w:pStyle w:val="Default"/>
                  <w:rPr>
                    <w:rFonts w:asciiTheme="minorHAnsi" w:hAnsiTheme="minorHAnsi" w:cstheme="minorHAnsi"/>
                    <w:sz w:val="22"/>
                    <w:szCs w:val="22"/>
                    <w:lang w:val="hr-HR"/>
                  </w:rPr>
                </w:pPr>
                <w:r w:rsidRPr="003D2C48">
                  <w:rPr>
                    <w:rFonts w:asciiTheme="minorHAnsi" w:hAnsiTheme="minorHAnsi" w:cstheme="minorHAnsi"/>
                    <w:sz w:val="22"/>
                    <w:szCs w:val="22"/>
                    <w:lang w:val="hr-HR"/>
                  </w:rPr>
                  <w:t xml:space="preserve"> Za V1 i V</w:t>
                </w:r>
                <w:r>
                  <w:rPr>
                    <w:rFonts w:asciiTheme="minorHAnsi" w:hAnsiTheme="minorHAnsi" w:cstheme="minorHAnsi"/>
                    <w:sz w:val="22"/>
                    <w:szCs w:val="22"/>
                    <w:lang w:val="hr-HR"/>
                  </w:rPr>
                  <w:t>3</w:t>
                </w:r>
                <w:r w:rsidRPr="003D2C48">
                  <w:rPr>
                    <w:rFonts w:asciiTheme="minorHAnsi" w:hAnsiTheme="minorHAnsi" w:cstheme="minorHAnsi"/>
                    <w:sz w:val="22"/>
                    <w:szCs w:val="22"/>
                    <w:lang w:val="hr-HR"/>
                  </w:rPr>
                  <w:t xml:space="preserve"> zadaju se po dva zadatka u zadaći: jedan je za uvježbavanje i potrebno ga je odraditi </w:t>
                </w:r>
                <w:r>
                  <w:rPr>
                    <w:rFonts w:asciiTheme="minorHAnsi" w:hAnsiTheme="minorHAnsi" w:cstheme="minorHAnsi"/>
                    <w:sz w:val="22"/>
                    <w:szCs w:val="22"/>
                    <w:lang w:val="hr-HR"/>
                  </w:rPr>
                  <w:t xml:space="preserve">na temelju primjera na vježbama (uživo ili </w:t>
                </w:r>
                <w:r w:rsidRPr="003D2C48">
                  <w:rPr>
                    <w:rFonts w:asciiTheme="minorHAnsi" w:hAnsiTheme="minorHAnsi" w:cstheme="minorHAnsi"/>
                    <w:sz w:val="22"/>
                    <w:szCs w:val="22"/>
                    <w:lang w:val="hr-HR"/>
                  </w:rPr>
                  <w:t>uz priložene pisane i video upute</w:t>
                </w:r>
                <w:r>
                  <w:rPr>
                    <w:rFonts w:asciiTheme="minorHAnsi" w:hAnsiTheme="minorHAnsi" w:cstheme="minorHAnsi"/>
                    <w:sz w:val="22"/>
                    <w:szCs w:val="22"/>
                    <w:lang w:val="hr-HR"/>
                  </w:rPr>
                  <w:t>)</w:t>
                </w:r>
                <w:r w:rsidRPr="003D2C48">
                  <w:rPr>
                    <w:rFonts w:asciiTheme="minorHAnsi" w:hAnsiTheme="minorHAnsi" w:cstheme="minorHAnsi"/>
                    <w:sz w:val="22"/>
                    <w:szCs w:val="22"/>
                    <w:lang w:val="hr-HR"/>
                  </w:rPr>
                  <w:t xml:space="preserve">, a drugi je zadatak </w:t>
                </w:r>
                <w:r w:rsidRPr="003D2C48">
                  <w:rPr>
                    <w:rFonts w:asciiTheme="minorHAnsi" w:hAnsiTheme="minorHAnsi" w:cstheme="minorHAnsi"/>
                    <w:sz w:val="22"/>
                    <w:szCs w:val="22"/>
                    <w:lang w:val="hr-HR"/>
                  </w:rPr>
                  <w:lastRenderedPageBreak/>
                  <w:t>zadan u pisanom (PDF) obliku za samostalan rad, gdje studenti koriste na primjerima uvježbane vještine i znanja stečena u proučavanju uputa i izradi vježbovnog zadatka. V</w:t>
                </w:r>
                <w:r>
                  <w:rPr>
                    <w:rFonts w:asciiTheme="minorHAnsi" w:hAnsiTheme="minorHAnsi" w:cstheme="minorHAnsi"/>
                    <w:sz w:val="22"/>
                    <w:szCs w:val="22"/>
                    <w:lang w:val="hr-HR"/>
                  </w:rPr>
                  <w:t>2</w:t>
                </w:r>
                <w:r w:rsidRPr="003D2C48">
                  <w:rPr>
                    <w:rFonts w:asciiTheme="minorHAnsi" w:hAnsiTheme="minorHAnsi" w:cstheme="minorHAnsi"/>
                    <w:sz w:val="22"/>
                    <w:szCs w:val="22"/>
                    <w:lang w:val="hr-HR"/>
                  </w:rPr>
                  <w:t xml:space="preserve"> je vježba za uvježbavanje pristupa i pretraživanju bibliografskih baza podataka, koja je proširena s osnovnim upoznavanjem i uvježbavanjem rada u alatu za prezentacije PowerPoint, gdje će kroz zadaću studenti dvojako iskazati sposobnost istraživanja i kreativne prezentacije istraživačkog rada.</w:t>
                </w:r>
              </w:p>
              <w:p w14:paraId="4147A3FF" w14:textId="77777777" w:rsidR="00E50476" w:rsidRDefault="00E50476" w:rsidP="00481703">
                <w:pPr>
                  <w:pStyle w:val="Default"/>
                  <w:rPr>
                    <w:rFonts w:asciiTheme="minorHAnsi" w:hAnsiTheme="minorHAnsi" w:cstheme="minorHAnsi"/>
                    <w:sz w:val="22"/>
                    <w:szCs w:val="22"/>
                    <w:lang w:val="hr-HR"/>
                  </w:rPr>
                </w:pPr>
              </w:p>
              <w:sdt>
                <w:sdtPr>
                  <w:rPr>
                    <w:rStyle w:val="Style43"/>
                    <w:lang w:val="hr-HR"/>
                  </w:rPr>
                  <w:alias w:val="Popis vježbi"/>
                  <w:tag w:val="Popis vježbi"/>
                  <w:id w:val="1887606387"/>
                  <w:placeholder>
                    <w:docPart w:val="F48D75E022DC48008205AF1AB5EB7135"/>
                  </w:placeholder>
                </w:sdtPr>
                <w:sdtEndPr>
                  <w:rPr>
                    <w:rStyle w:val="Style42"/>
                    <w:color w:val="000000" w:themeColor="text1"/>
                    <w:sz w:val="24"/>
                  </w:rPr>
                </w:sdtEndPr>
                <w:sdtContent>
                  <w:p w14:paraId="141B70C3" w14:textId="77777777" w:rsidR="00E50476" w:rsidRDefault="00E50476" w:rsidP="00E50476">
                    <w:pPr>
                      <w:pStyle w:val="Default"/>
                      <w:rPr>
                        <w:rFonts w:asciiTheme="minorHAnsi" w:hAnsiTheme="minorHAnsi" w:cstheme="minorHAnsi"/>
                        <w:sz w:val="22"/>
                        <w:szCs w:val="22"/>
                        <w:lang w:val="hr-HR"/>
                      </w:rPr>
                    </w:pPr>
                    <w:r w:rsidRPr="003D2C48">
                      <w:rPr>
                        <w:rFonts w:asciiTheme="minorHAnsi" w:hAnsiTheme="minorHAnsi" w:cstheme="minorHAnsi"/>
                        <w:sz w:val="22"/>
                        <w:szCs w:val="22"/>
                      </w:rPr>
                      <w:t xml:space="preserve">  </w:t>
                    </w:r>
                    <w:r w:rsidRPr="003D2C48">
                      <w:rPr>
                        <w:rFonts w:asciiTheme="minorHAnsi" w:hAnsiTheme="minorHAnsi" w:cstheme="minorHAnsi"/>
                        <w:sz w:val="22"/>
                        <w:szCs w:val="22"/>
                        <w:lang w:val="hr-HR"/>
                      </w:rPr>
                      <w:t>Za V1 i V</w:t>
                    </w:r>
                    <w:r>
                      <w:rPr>
                        <w:rFonts w:asciiTheme="minorHAnsi" w:hAnsiTheme="minorHAnsi" w:cstheme="minorHAnsi"/>
                        <w:sz w:val="22"/>
                        <w:szCs w:val="22"/>
                        <w:lang w:val="hr-HR"/>
                      </w:rPr>
                      <w:t>3</w:t>
                    </w:r>
                    <w:r w:rsidRPr="003D2C48">
                      <w:rPr>
                        <w:rFonts w:asciiTheme="minorHAnsi" w:hAnsiTheme="minorHAnsi" w:cstheme="minorHAnsi"/>
                        <w:sz w:val="22"/>
                        <w:szCs w:val="22"/>
                        <w:lang w:val="hr-HR"/>
                      </w:rPr>
                      <w:t xml:space="preserve"> zadaju se po dva zadatka u zadaći: jedan je za uvježbavanje i potrebno ga je odraditi </w:t>
                    </w:r>
                    <w:r>
                      <w:rPr>
                        <w:rFonts w:asciiTheme="minorHAnsi" w:hAnsiTheme="minorHAnsi" w:cstheme="minorHAnsi"/>
                        <w:sz w:val="22"/>
                        <w:szCs w:val="22"/>
                        <w:lang w:val="hr-HR"/>
                      </w:rPr>
                      <w:t xml:space="preserve">na temelju primjera na vježbama (uživo ili </w:t>
                    </w:r>
                    <w:r w:rsidRPr="003D2C48">
                      <w:rPr>
                        <w:rFonts w:asciiTheme="minorHAnsi" w:hAnsiTheme="minorHAnsi" w:cstheme="minorHAnsi"/>
                        <w:sz w:val="22"/>
                        <w:szCs w:val="22"/>
                        <w:lang w:val="hr-HR"/>
                      </w:rPr>
                      <w:t>uz priložene pisane i video upute</w:t>
                    </w:r>
                    <w:r>
                      <w:rPr>
                        <w:rFonts w:asciiTheme="minorHAnsi" w:hAnsiTheme="minorHAnsi" w:cstheme="minorHAnsi"/>
                        <w:sz w:val="22"/>
                        <w:szCs w:val="22"/>
                        <w:lang w:val="hr-HR"/>
                      </w:rPr>
                      <w:t>)</w:t>
                    </w:r>
                    <w:r w:rsidRPr="003D2C48">
                      <w:rPr>
                        <w:rFonts w:asciiTheme="minorHAnsi" w:hAnsiTheme="minorHAnsi" w:cstheme="minorHAnsi"/>
                        <w:sz w:val="22"/>
                        <w:szCs w:val="22"/>
                        <w:lang w:val="hr-HR"/>
                      </w:rPr>
                      <w:t>, a drugi je zadatak zadan u pisanom (PDF) obliku za samostalan rad, gdje studenti koriste na primjerima uvježbane vještine i znanja stečena u proučavanju uputa i izradi vježbovnog zadatka. V</w:t>
                    </w:r>
                    <w:r>
                      <w:rPr>
                        <w:rFonts w:asciiTheme="minorHAnsi" w:hAnsiTheme="minorHAnsi" w:cstheme="minorHAnsi"/>
                        <w:sz w:val="22"/>
                        <w:szCs w:val="22"/>
                        <w:lang w:val="hr-HR"/>
                      </w:rPr>
                      <w:t>2</w:t>
                    </w:r>
                    <w:r w:rsidRPr="003D2C48">
                      <w:rPr>
                        <w:rFonts w:asciiTheme="minorHAnsi" w:hAnsiTheme="minorHAnsi" w:cstheme="minorHAnsi"/>
                        <w:sz w:val="22"/>
                        <w:szCs w:val="22"/>
                        <w:lang w:val="hr-HR"/>
                      </w:rPr>
                      <w:t xml:space="preserve"> je vježba za uvježbavanje pristupa i pretraživanju bibliografskih baza podataka, koja je proširena s osnovnim upoznavanjem i uvježbavanjem rada u alatu za prezentacije PowerPoint, gdje će kroz zadaću studenti dvojako iskazati sposobnost istraživanja i kreativne prezentacije istraživačkog rada.</w:t>
                    </w:r>
                  </w:p>
                  <w:p w14:paraId="7BC1B03E" w14:textId="77777777" w:rsidR="00E50476" w:rsidRPr="003D2C48" w:rsidRDefault="00E50476" w:rsidP="00E50476">
                    <w:pPr>
                      <w:pStyle w:val="Default"/>
                      <w:rPr>
                        <w:rFonts w:asciiTheme="minorHAnsi" w:hAnsiTheme="minorHAnsi" w:cstheme="minorHAnsi"/>
                        <w:sz w:val="22"/>
                        <w:szCs w:val="22"/>
                      </w:rPr>
                    </w:pPr>
                  </w:p>
                  <w:p w14:paraId="50933EB2" w14:textId="77777777" w:rsidR="00E50476" w:rsidRPr="0071682E" w:rsidRDefault="00E50476" w:rsidP="00E50476">
                    <w:pPr>
                      <w:pStyle w:val="Default"/>
                      <w:rPr>
                        <w:rStyle w:val="Style43"/>
                        <w:b/>
                        <w:bCs/>
                        <w:lang w:val="hr-HR"/>
                      </w:rPr>
                    </w:pPr>
                    <w:r w:rsidRPr="0071682E">
                      <w:rPr>
                        <w:rStyle w:val="Style43"/>
                        <w:b/>
                        <w:bCs/>
                        <w:lang w:val="hr-HR"/>
                      </w:rPr>
                      <w:t xml:space="preserve">V1 - Pisanje i obrada teksta </w:t>
                    </w:r>
                  </w:p>
                  <w:p w14:paraId="3BD91C63" w14:textId="77777777" w:rsidR="00E50476" w:rsidRPr="0071682E" w:rsidRDefault="00E50476" w:rsidP="00E50476">
                    <w:pPr>
                      <w:pStyle w:val="Default"/>
                      <w:rPr>
                        <w:rStyle w:val="Style43"/>
                        <w:lang w:val="hr-HR"/>
                      </w:rPr>
                    </w:pPr>
                  </w:p>
                  <w:p w14:paraId="1322E71F" w14:textId="256D4E24" w:rsidR="00E50476" w:rsidRPr="0071682E" w:rsidRDefault="00E50476" w:rsidP="001913AE">
                    <w:pPr>
                      <w:pStyle w:val="Default"/>
                      <w:jc w:val="both"/>
                      <w:rPr>
                        <w:rStyle w:val="Style43"/>
                        <w:lang w:val="hr-HR"/>
                      </w:rPr>
                    </w:pPr>
                    <w:r w:rsidRPr="0071682E">
                      <w:rPr>
                        <w:rStyle w:val="Style43"/>
                        <w:lang w:val="hr-HR"/>
                      </w:rPr>
                      <w:t>Ishodi učenja: Studenti će naučiti koristiti programsku potporu za pisanje i ure</w:t>
                    </w:r>
                    <w:r>
                      <w:rPr>
                        <w:rStyle w:val="Style43"/>
                        <w:lang w:val="hr-HR"/>
                      </w:rPr>
                      <w:t>đ</w:t>
                    </w:r>
                    <w:r w:rsidRPr="0071682E">
                      <w:rPr>
                        <w:rStyle w:val="Style43"/>
                        <w:lang w:val="hr-HR"/>
                      </w:rPr>
                      <w:t>ivanje teksta MS Word. Savladati će jednostavnije i složenije funkcije rada u Wordu od grafičkog ure</w:t>
                    </w:r>
                    <w:r>
                      <w:rPr>
                        <w:rStyle w:val="Style43"/>
                        <w:lang w:val="hr-HR"/>
                      </w:rPr>
                      <w:t>đ</w:t>
                    </w:r>
                    <w:r w:rsidRPr="0071682E">
                      <w:rPr>
                        <w:rStyle w:val="Style43"/>
                        <w:lang w:val="hr-HR"/>
                      </w:rPr>
                      <w:t>enje teksta, umetanja objekata poput slike ili tablice, izrade sadržaja, pohrane i naknadnog ure</w:t>
                    </w:r>
                    <w:r>
                      <w:rPr>
                        <w:rStyle w:val="Style43"/>
                        <w:lang w:val="hr-HR"/>
                      </w:rPr>
                      <w:t>đ</w:t>
                    </w:r>
                    <w:r w:rsidRPr="0071682E">
                      <w:rPr>
                        <w:rStyle w:val="Style43"/>
                        <w:lang w:val="hr-HR"/>
                      </w:rPr>
                      <w:t xml:space="preserve">ivanja teksta. </w:t>
                    </w:r>
                    <w:r w:rsidR="001913AE">
                      <w:rPr>
                        <w:rStyle w:val="Style43"/>
                        <w:lang w:val="hr-HR"/>
                      </w:rPr>
                      <w:t>Moći će primijeniti stečena znanja za sa</w:t>
                    </w:r>
                    <w:r w:rsidRPr="0071682E">
                      <w:rPr>
                        <w:rStyle w:val="Style43"/>
                        <w:lang w:val="hr-HR"/>
                      </w:rPr>
                      <w:t>mostaln</w:t>
                    </w:r>
                    <w:r w:rsidR="001913AE">
                      <w:rPr>
                        <w:rStyle w:val="Style43"/>
                        <w:lang w:val="hr-HR"/>
                      </w:rPr>
                      <w:t>u</w:t>
                    </w:r>
                    <w:r w:rsidRPr="0071682E">
                      <w:rPr>
                        <w:rStyle w:val="Style43"/>
                        <w:lang w:val="hr-HR"/>
                      </w:rPr>
                      <w:t xml:space="preserve"> izrad</w:t>
                    </w:r>
                    <w:r w:rsidR="001913AE">
                      <w:rPr>
                        <w:rStyle w:val="Style43"/>
                        <w:lang w:val="hr-HR"/>
                      </w:rPr>
                      <w:t>u</w:t>
                    </w:r>
                    <w:r w:rsidRPr="0071682E">
                      <w:rPr>
                        <w:rStyle w:val="Style43"/>
                        <w:lang w:val="hr-HR"/>
                      </w:rPr>
                      <w:t xml:space="preserve"> neformatiziran</w:t>
                    </w:r>
                    <w:r w:rsidR="001913AE">
                      <w:rPr>
                        <w:rStyle w:val="Style43"/>
                        <w:lang w:val="hr-HR"/>
                      </w:rPr>
                      <w:t>e</w:t>
                    </w:r>
                    <w:r w:rsidRPr="0071682E">
                      <w:rPr>
                        <w:rStyle w:val="Style43"/>
                        <w:lang w:val="hr-HR"/>
                      </w:rPr>
                      <w:t xml:space="preserve">  medicinsk</w:t>
                    </w:r>
                    <w:r w:rsidR="001913AE">
                      <w:rPr>
                        <w:rStyle w:val="Style43"/>
                        <w:lang w:val="hr-HR"/>
                      </w:rPr>
                      <w:t>e</w:t>
                    </w:r>
                    <w:r w:rsidRPr="0071682E">
                      <w:rPr>
                        <w:rStyle w:val="Style43"/>
                        <w:lang w:val="hr-HR"/>
                      </w:rPr>
                      <w:t xml:space="preserve"> dokumentacij</w:t>
                    </w:r>
                    <w:r w:rsidR="001913AE">
                      <w:rPr>
                        <w:rStyle w:val="Style43"/>
                        <w:lang w:val="hr-HR"/>
                      </w:rPr>
                      <w:t>e</w:t>
                    </w:r>
                    <w:r w:rsidR="007A5A47">
                      <w:rPr>
                        <w:rStyle w:val="Style43"/>
                        <w:lang w:val="hr-HR"/>
                      </w:rPr>
                      <w:t xml:space="preserve"> i</w:t>
                    </w:r>
                    <w:r w:rsidR="004E33D6" w:rsidRPr="004E33D6">
                      <w:rPr>
                        <w:rFonts w:asciiTheme="minorHAnsi" w:hAnsiTheme="minorHAnsi" w:cstheme="minorHAnsi"/>
                        <w:sz w:val="22"/>
                        <w:szCs w:val="22"/>
                        <w:lang w:val="hr-HR"/>
                      </w:rPr>
                      <w:t xml:space="preserve"> </w:t>
                    </w:r>
                    <w:r w:rsidR="007A5A47">
                      <w:rPr>
                        <w:rFonts w:asciiTheme="minorHAnsi" w:hAnsiTheme="minorHAnsi" w:cstheme="minorHAnsi"/>
                        <w:sz w:val="22"/>
                        <w:szCs w:val="22"/>
                        <w:lang w:val="hr-HR"/>
                      </w:rPr>
                      <w:t>p</w:t>
                    </w:r>
                    <w:r w:rsidR="004E33D6" w:rsidRPr="004E33D6">
                      <w:rPr>
                        <w:rFonts w:asciiTheme="minorHAnsi" w:hAnsiTheme="minorHAnsi" w:cstheme="minorHAnsi"/>
                        <w:sz w:val="22"/>
                        <w:szCs w:val="22"/>
                        <w:lang w:val="hr-HR"/>
                      </w:rPr>
                      <w:t>riprema znanstvenog/stručnog izvješća i seminarskog rada</w:t>
                    </w:r>
                    <w:r w:rsidR="007A5A47">
                      <w:rPr>
                        <w:rFonts w:asciiTheme="minorHAnsi" w:hAnsiTheme="minorHAnsi" w:cstheme="minorHAnsi"/>
                        <w:sz w:val="22"/>
                        <w:szCs w:val="22"/>
                        <w:lang w:val="hr-HR"/>
                      </w:rPr>
                      <w:t xml:space="preserve">.  Osnove korištenja programskih alata za provjeru plagiranja (Turnitin). </w:t>
                    </w:r>
                  </w:p>
                  <w:p w14:paraId="3D094BFB" w14:textId="77777777" w:rsidR="00E50476" w:rsidRPr="0071682E" w:rsidRDefault="00E50476" w:rsidP="00E50476">
                    <w:pPr>
                      <w:pStyle w:val="Default"/>
                      <w:rPr>
                        <w:rStyle w:val="Style43"/>
                        <w:lang w:val="hr-HR"/>
                      </w:rPr>
                    </w:pPr>
                  </w:p>
                  <w:p w14:paraId="28B4AD1C" w14:textId="77777777" w:rsidR="00E50476" w:rsidRPr="0071682E" w:rsidRDefault="00E50476" w:rsidP="00E50476">
                    <w:pPr>
                      <w:pStyle w:val="Default"/>
                      <w:rPr>
                        <w:rStyle w:val="Style43"/>
                        <w:b/>
                        <w:bCs/>
                        <w:lang w:val="hr-HR"/>
                      </w:rPr>
                    </w:pPr>
                    <w:r w:rsidRPr="0071682E">
                      <w:rPr>
                        <w:rStyle w:val="Style43"/>
                        <w:b/>
                        <w:bCs/>
                        <w:lang w:val="hr-HR"/>
                      </w:rPr>
                      <w:t>V2 - PowerPoint  i Pretraživanje medicinske literature.</w:t>
                    </w:r>
                  </w:p>
                  <w:p w14:paraId="3661C53E" w14:textId="77777777" w:rsidR="00E50476" w:rsidRPr="0071682E" w:rsidRDefault="00E50476" w:rsidP="00E50476">
                    <w:pPr>
                      <w:pStyle w:val="Default"/>
                      <w:rPr>
                        <w:rStyle w:val="Style43"/>
                        <w:lang w:val="hr-HR"/>
                      </w:rPr>
                    </w:pPr>
                  </w:p>
                  <w:p w14:paraId="5FD8AC98" w14:textId="77777777" w:rsidR="00E50476" w:rsidRPr="0071682E" w:rsidRDefault="00E50476" w:rsidP="001913AE">
                    <w:pPr>
                      <w:pStyle w:val="Default"/>
                      <w:jc w:val="both"/>
                      <w:rPr>
                        <w:rStyle w:val="Style43"/>
                        <w:lang w:val="hr-HR"/>
                      </w:rPr>
                    </w:pPr>
                    <w:r w:rsidRPr="0071682E">
                      <w:rPr>
                        <w:rStyle w:val="Style43"/>
                        <w:lang w:val="hr-HR"/>
                      </w:rPr>
                      <w:t>Ishodi učenja: Studenti će usvojiti pravila oblikovanja PowerPoint prezentacije te pravila prezentiranja u stručnoj medicinskoj komunikaciji.</w:t>
                    </w:r>
                  </w:p>
                  <w:p w14:paraId="16623197" w14:textId="0BF3DE8B" w:rsidR="00E50476" w:rsidRPr="0071682E" w:rsidRDefault="00E50476" w:rsidP="001913AE">
                    <w:pPr>
                      <w:pStyle w:val="Default"/>
                      <w:jc w:val="both"/>
                      <w:rPr>
                        <w:rStyle w:val="Style43"/>
                        <w:lang w:val="hr-HR"/>
                      </w:rPr>
                    </w:pPr>
                    <w:r w:rsidRPr="0071682E">
                      <w:rPr>
                        <w:rStyle w:val="Style43"/>
                        <w:lang w:val="hr-HR"/>
                      </w:rPr>
                      <w:t>Studenti će usvojiti osnovne pojmove mrežnih baza podataka, razumjet će organizaciju medicinske znanstvene literature, samostalno</w:t>
                    </w:r>
                    <w:r w:rsidR="001913AE">
                      <w:rPr>
                        <w:rStyle w:val="Style43"/>
                        <w:lang w:val="hr-HR"/>
                      </w:rPr>
                      <w:t xml:space="preserve"> će koristiti i primijenit</w:t>
                    </w:r>
                    <w:r w:rsidR="00F675CC">
                      <w:rPr>
                        <w:rStyle w:val="Style43"/>
                        <w:lang w:val="hr-HR"/>
                      </w:rPr>
                      <w:t>i</w:t>
                    </w:r>
                    <w:r w:rsidRPr="0071682E">
                      <w:rPr>
                        <w:rStyle w:val="Style43"/>
                        <w:lang w:val="hr-HR"/>
                      </w:rPr>
                      <w:t xml:space="preserve"> pretraživanje kontroliranog medicinskog rječnika MeSH i bibliografske baze podataka Medline putem mrežnog servisa PubMed, te će se upoznat s mrežnim izvorima pouzdanih medicinskih sadržaja. Studenti će oblikovati prezentaciju prema rezultatima pretraživanja.</w:t>
                    </w:r>
                  </w:p>
                  <w:p w14:paraId="501536AF" w14:textId="77777777" w:rsidR="00E50476" w:rsidRPr="0071682E" w:rsidRDefault="00E50476" w:rsidP="00E50476">
                    <w:pPr>
                      <w:pStyle w:val="Default"/>
                      <w:rPr>
                        <w:rStyle w:val="Style43"/>
                        <w:lang w:val="hr-HR"/>
                      </w:rPr>
                    </w:pPr>
                  </w:p>
                  <w:p w14:paraId="58DFC6B1" w14:textId="77777777" w:rsidR="00E50476" w:rsidRPr="0071682E" w:rsidRDefault="00E50476" w:rsidP="00E50476">
                    <w:pPr>
                      <w:pStyle w:val="Default"/>
                      <w:rPr>
                        <w:rStyle w:val="Style43"/>
                        <w:b/>
                        <w:bCs/>
                        <w:lang w:val="hr-HR"/>
                      </w:rPr>
                    </w:pPr>
                    <w:r w:rsidRPr="0071682E">
                      <w:rPr>
                        <w:rStyle w:val="Style43"/>
                        <w:b/>
                        <w:bCs/>
                        <w:lang w:val="hr-HR"/>
                      </w:rPr>
                      <w:t>V3 - Upravljanje medicinskim podatcima – dvodimenzijske tablice podataka</w:t>
                    </w:r>
                  </w:p>
                  <w:p w14:paraId="1BD65C74" w14:textId="77777777" w:rsidR="00E50476" w:rsidRPr="0071682E" w:rsidRDefault="00E50476" w:rsidP="00E50476">
                    <w:pPr>
                      <w:pStyle w:val="Default"/>
                      <w:rPr>
                        <w:rStyle w:val="Style43"/>
                        <w:lang w:val="hr-HR"/>
                      </w:rPr>
                    </w:pPr>
                  </w:p>
                  <w:p w14:paraId="510C973A" w14:textId="6C57AB18" w:rsidR="00E50476" w:rsidRDefault="00E50476" w:rsidP="001913AE">
                    <w:pPr>
                      <w:pStyle w:val="Default"/>
                      <w:jc w:val="both"/>
                      <w:rPr>
                        <w:rFonts w:asciiTheme="minorHAnsi" w:hAnsiTheme="minorHAnsi" w:cstheme="minorHAnsi"/>
                        <w:sz w:val="22"/>
                        <w:szCs w:val="22"/>
                        <w:lang w:val="hr-HR"/>
                      </w:rPr>
                    </w:pPr>
                    <w:r w:rsidRPr="0071682E">
                      <w:rPr>
                        <w:rStyle w:val="Style43"/>
                        <w:lang w:val="hr-HR"/>
                      </w:rPr>
                      <w:t xml:space="preserve">Ishodi učenja: Studenti će naučiti osnove rada u programu MS Excel, te će moći samostalno </w:t>
                    </w:r>
                    <w:r w:rsidR="001913AE">
                      <w:rPr>
                        <w:rStyle w:val="Style43"/>
                        <w:lang w:val="hr-HR"/>
                      </w:rPr>
                      <w:t xml:space="preserve">primijeniti stečena znanja za </w:t>
                    </w:r>
                    <w:r w:rsidRPr="0071682E">
                      <w:rPr>
                        <w:rStyle w:val="Style43"/>
                        <w:lang w:val="hr-HR"/>
                      </w:rPr>
                      <w:t>oblikova</w:t>
                    </w:r>
                    <w:r w:rsidR="001913AE">
                      <w:rPr>
                        <w:rStyle w:val="Style43"/>
                        <w:lang w:val="hr-HR"/>
                      </w:rPr>
                      <w:t>nje</w:t>
                    </w:r>
                    <w:r w:rsidRPr="0071682E">
                      <w:rPr>
                        <w:rStyle w:val="Style43"/>
                        <w:lang w:val="hr-HR"/>
                      </w:rPr>
                      <w:t xml:space="preserve">  dvodimenzijsk</w:t>
                    </w:r>
                    <w:r w:rsidR="001913AE">
                      <w:rPr>
                        <w:rStyle w:val="Style43"/>
                        <w:lang w:val="hr-HR"/>
                      </w:rPr>
                      <w:t>ih</w:t>
                    </w:r>
                    <w:r w:rsidRPr="0071682E">
                      <w:rPr>
                        <w:rStyle w:val="Style43"/>
                        <w:lang w:val="hr-HR"/>
                      </w:rPr>
                      <w:t xml:space="preserve"> tablic</w:t>
                    </w:r>
                    <w:r w:rsidR="001913AE">
                      <w:rPr>
                        <w:rStyle w:val="Style43"/>
                        <w:lang w:val="hr-HR"/>
                      </w:rPr>
                      <w:t>a</w:t>
                    </w:r>
                    <w:r w:rsidRPr="0071682E">
                      <w:rPr>
                        <w:rStyle w:val="Style43"/>
                        <w:lang w:val="hr-HR"/>
                      </w:rPr>
                      <w:t xml:space="preserve"> podataka, izračunavati određene statističke podatke (primjerice aritmetičku sredinu i standardnu devijaciju) iz tablica pomoću funkcija, te oblikovati i uređivati slikovne prikaze tabličnih podataka.</w:t>
                    </w:r>
                    <w:r w:rsidR="007A5A47">
                      <w:rPr>
                        <w:rStyle w:val="Style43"/>
                        <w:lang w:val="hr-HR"/>
                      </w:rPr>
                      <w:t xml:space="preserve"> Osnove oblikovanja i korištenja relacijskih baza podataka.</w:t>
                    </w:r>
                  </w:p>
                </w:sdtContent>
              </w:sdt>
              <w:p w14:paraId="3CA5A444" w14:textId="77777777" w:rsidR="00E50476" w:rsidRDefault="00E50476" w:rsidP="00481703">
                <w:pPr>
                  <w:pStyle w:val="Default"/>
                  <w:rPr>
                    <w:rFonts w:asciiTheme="minorHAnsi" w:hAnsiTheme="minorHAnsi" w:cstheme="minorHAnsi"/>
                    <w:sz w:val="22"/>
                    <w:szCs w:val="22"/>
                    <w:lang w:val="hr-HR"/>
                  </w:rPr>
                </w:pPr>
              </w:p>
              <w:p w14:paraId="5F2F6B99" w14:textId="6B126B27" w:rsidR="005C2F41" w:rsidRPr="00CD3F31" w:rsidRDefault="005C2F41" w:rsidP="00481703">
                <w:pPr>
                  <w:pStyle w:val="Default"/>
                  <w:rPr>
                    <w:rFonts w:ascii="Calibri" w:hAnsi="Calibri" w:cs="Times New Roman"/>
                    <w:sz w:val="22"/>
                    <w:szCs w:val="22"/>
                    <w:lang w:val="hr-HR"/>
                  </w:rPr>
                </w:pPr>
              </w:p>
            </w:tc>
          </w:sdtContent>
        </w:sdt>
      </w:tr>
    </w:tbl>
    <w:p w14:paraId="45C4AB84" w14:textId="77777777" w:rsidR="007A5A47" w:rsidRPr="00CD3F31" w:rsidRDefault="007A5A47" w:rsidP="005C2F41"/>
    <w:p w14:paraId="639BA6D5"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822FB3"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sdt>
              <w:sdtPr>
                <w:rPr>
                  <w:rStyle w:val="Style46"/>
                </w:rPr>
                <w:alias w:val="Obveze studenata"/>
                <w:tag w:val="Obveze studenata"/>
                <w:id w:val="1536073148"/>
                <w:placeholder>
                  <w:docPart w:val="5DC2327E93954DD39740A8E4CC51C90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3D51AF3" w14:textId="4005D159" w:rsidR="00E50476" w:rsidRDefault="00E50476" w:rsidP="00E50476">
                    <w:pPr>
                      <w:spacing w:after="0"/>
                      <w:jc w:val="both"/>
                      <w:rPr>
                        <w:rStyle w:val="Style46"/>
                      </w:rPr>
                    </w:pPr>
                    <w:r w:rsidRPr="003D2C48">
                      <w:rPr>
                        <w:rStyle w:val="Style46"/>
                      </w:rPr>
                      <w:t xml:space="preserve">Redovito pohađanje </w:t>
                    </w:r>
                    <w:r>
                      <w:rPr>
                        <w:rStyle w:val="Style46"/>
                      </w:rPr>
                      <w:t xml:space="preserve">nastave / </w:t>
                    </w:r>
                    <w:r w:rsidRPr="003D2C48">
                      <w:rPr>
                        <w:rStyle w:val="Style46"/>
                      </w:rPr>
                      <w:t>e-nastave</w:t>
                    </w:r>
                    <w:r>
                      <w:rPr>
                        <w:rStyle w:val="Style46"/>
                      </w:rPr>
                      <w:t xml:space="preserve"> (predavanja i vježbi)</w:t>
                    </w:r>
                    <w:r w:rsidRPr="003D2C48">
                      <w:rPr>
                        <w:rStyle w:val="Style46"/>
                      </w:rPr>
                      <w:t>.</w:t>
                    </w:r>
                  </w:p>
                  <w:p w14:paraId="6177A7BA" w14:textId="77777777" w:rsidR="00E50476" w:rsidRDefault="00E50476" w:rsidP="00E50476">
                    <w:pPr>
                      <w:spacing w:after="0"/>
                      <w:jc w:val="both"/>
                      <w:rPr>
                        <w:rStyle w:val="Style46"/>
                      </w:rPr>
                    </w:pPr>
                    <w:r>
                      <w:rPr>
                        <w:rStyle w:val="Style46"/>
                      </w:rPr>
                      <w:t>Uspješno riješene zadaće na vježbama ili zamjenski kolokvij (ako student neuspješno prođe zadaće ili je opravdano bio spriječen) su preduvjet za potpis, odnosno pristup završnom ispitu</w:t>
                    </w:r>
                  </w:p>
                  <w:p w14:paraId="655C1AEF" w14:textId="466A8767" w:rsidR="005C2F41" w:rsidRPr="00CD3F31" w:rsidRDefault="005C2F41" w:rsidP="00E50476">
                    <w:pPr>
                      <w:spacing w:after="0"/>
                      <w:jc w:val="both"/>
                    </w:pPr>
                  </w:p>
                </w:tc>
              </w:sdtContent>
            </w:sdt>
          </w:sdtContent>
        </w:sdt>
      </w:tr>
    </w:tbl>
    <w:p w14:paraId="326C9695" w14:textId="77777777" w:rsidR="005C2F41" w:rsidRPr="00CD3F31" w:rsidRDefault="005C2F41" w:rsidP="005C2F41">
      <w:pPr>
        <w:jc w:val="both"/>
        <w:rPr>
          <w:rFonts w:cs="Arial"/>
          <w:b/>
          <w:bCs/>
        </w:rPr>
      </w:pPr>
    </w:p>
    <w:p w14:paraId="0AD9A095" w14:textId="77777777" w:rsidR="005C2F41" w:rsidRDefault="005C2F41" w:rsidP="005C2F41">
      <w:pPr>
        <w:spacing w:after="0"/>
        <w:jc w:val="both"/>
        <w:rPr>
          <w:rFonts w:cs="Arial"/>
          <w:b/>
        </w:rPr>
      </w:pPr>
      <w:r w:rsidRPr="00CD3F31">
        <w:rPr>
          <w:rFonts w:cs="Arial"/>
          <w:b/>
        </w:rPr>
        <w:t>Ispit (način polaganja ispita, opis pisanog/usmenog/praktičnog dijela ispita, način bodovanja, kriterij ocjenjivanja):</w:t>
      </w:r>
    </w:p>
    <w:p w14:paraId="39E73AD6" w14:textId="77777777" w:rsidR="00437A30" w:rsidRPr="00CD3F31" w:rsidRDefault="00437A30" w:rsidP="005C2F41">
      <w:pPr>
        <w:spacing w:after="0"/>
        <w:jc w:val="both"/>
        <w:rPr>
          <w:rFonts w:cs="Arial"/>
          <w:b/>
          <w:bCs/>
        </w:rPr>
      </w:pP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AEBCB36"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6822B87E" w14:textId="77777777" w:rsidR="00E50476" w:rsidRDefault="00E50476" w:rsidP="004D4B18">
                <w:pPr>
                  <w:spacing w:after="0"/>
                  <w:jc w:val="both"/>
                  <w:rPr>
                    <w:rStyle w:val="Style45"/>
                  </w:rPr>
                </w:pPr>
                <w:r>
                  <w:rPr>
                    <w:rStyle w:val="Style49"/>
                  </w:rPr>
                  <w:t xml:space="preserve"> Način ocjenjivanja i bodovanja aktivnosti prikazan je u slijedećoj tablici. Sustav je usmjeren na kontinuirano ocjenjivanje uradaka po nastavnim cjelinama. U slučaju da student/ica ne prikupi dovoljan broj bodova (50% od mogućih) pisat će kolokvij iz vježbi, odnosno pristupit će pisanju završnog ispita (ako ne prikupi barem 50% bodova na testovima po cjelinama). Zadaće i kolokvij </w:t>
                </w:r>
                <w:sdt>
                  <w:sdtPr>
                    <w:rPr>
                      <w:rStyle w:val="Style49"/>
                    </w:rPr>
                    <w:alias w:val="Ispiti"/>
                    <w:tag w:val="Ispiti"/>
                    <w:id w:val="-703706671"/>
                    <w:placeholder>
                      <w:docPart w:val="E7B5BED030FA441AA9E08841A8CEA5C8"/>
                    </w:placeholder>
                  </w:sdtPr>
                  <w:sdtEndPr>
                    <w:rPr>
                      <w:rStyle w:val="Style45"/>
                      <w:rFonts w:ascii="Calibri" w:hAnsi="Calibri"/>
                      <w:color w:val="000000" w:themeColor="text1"/>
                    </w:rPr>
                  </w:sdtEndPr>
                  <w:sdtContent>
                    <w:r>
                      <w:rPr>
                        <w:rStyle w:val="Style49"/>
                      </w:rPr>
                      <w:t>Način ocjenjivanja i bodovanja aktivnosti prikazan je u slijedećoj tablici. Sustav je usmjeren na kontinuirano ocjenjivanje uradaka po nastavnim cjelinama. U slučaju da student/ica ne prikupi dovoljan broj bodova (50% od mogućih) pisat će kolokvij iz vježbi, odnosno pristupit će pisanju završnog ispita (ako ne prikupi barem 50% bodova na testovima po cjelinama). Zadaće i kolokvij provode se elektronički putem aktivnosti Zadaća u sustavu Merlin, dok se testovi i ispiti provode elektronički putem aktivnosti Test u sustavu Merlin.</w:t>
                    </w:r>
                  </w:sdtContent>
                </w:sdt>
              </w:p>
              <w:p w14:paraId="5D224AAF" w14:textId="0D394EFE" w:rsidR="00E50476" w:rsidRDefault="00E50476" w:rsidP="004D4B18">
                <w:pPr>
                  <w:spacing w:after="0"/>
                  <w:jc w:val="both"/>
                  <w:rPr>
                    <w:rStyle w:val="Style45"/>
                  </w:rPr>
                </w:pPr>
              </w:p>
              <w:p w14:paraId="15F4A2FA" w14:textId="77777777" w:rsidR="00437A30" w:rsidRDefault="00437A30" w:rsidP="004D4B18">
                <w:pPr>
                  <w:spacing w:after="0"/>
                  <w:jc w:val="both"/>
                  <w:rPr>
                    <w:rStyle w:val="Style45"/>
                  </w:rPr>
                </w:pPr>
              </w:p>
              <w:p w14:paraId="6A98286F" w14:textId="77777777" w:rsidR="004E5FED" w:rsidRDefault="004E5FED" w:rsidP="004D4B18">
                <w:pPr>
                  <w:spacing w:after="0"/>
                  <w:jc w:val="both"/>
                  <w:rPr>
                    <w:rStyle w:val="Style45"/>
                  </w:rPr>
                </w:pPr>
              </w:p>
              <w:tbl>
                <w:tblPr>
                  <w:tblStyle w:val="TableNormal"/>
                  <w:tblW w:w="0" w:type="auto"/>
                  <w:tblInd w:w="88" w:type="dxa"/>
                  <w:tblLayout w:type="fixed"/>
                  <w:tblLook w:val="01E0" w:firstRow="1" w:lastRow="1" w:firstColumn="1" w:lastColumn="1" w:noHBand="0" w:noVBand="0"/>
                </w:tblPr>
                <w:tblGrid>
                  <w:gridCol w:w="828"/>
                  <w:gridCol w:w="2765"/>
                  <w:gridCol w:w="1417"/>
                  <w:gridCol w:w="1134"/>
                  <w:gridCol w:w="1134"/>
                </w:tblGrid>
                <w:tr w:rsidR="00E50476" w:rsidRPr="0076169C" w14:paraId="71AE9270" w14:textId="77777777" w:rsidTr="005C091C">
                  <w:trPr>
                    <w:trHeight w:hRule="exact" w:val="391"/>
                  </w:trPr>
                  <w:tc>
                    <w:tcPr>
                      <w:tcW w:w="828" w:type="dxa"/>
                      <w:vMerge w:val="restart"/>
                      <w:tcBorders>
                        <w:top w:val="single" w:sz="12" w:space="0" w:color="000000"/>
                        <w:left w:val="single" w:sz="4" w:space="0" w:color="000000"/>
                        <w:right w:val="single" w:sz="4" w:space="0" w:color="000000"/>
                      </w:tcBorders>
                    </w:tcPr>
                    <w:p w14:paraId="6B1301BC" w14:textId="77777777" w:rsidR="00E50476" w:rsidRPr="0076169C" w:rsidRDefault="00E50476" w:rsidP="00F858B2">
                      <w:pPr>
                        <w:framePr w:hSpace="180" w:wrap="around" w:vAnchor="text" w:hAnchor="margin" w:xAlign="center" w:y="6"/>
                        <w:rPr>
                          <w:lang w:val="hr-HR"/>
                        </w:rPr>
                      </w:pPr>
                    </w:p>
                  </w:tc>
                  <w:tc>
                    <w:tcPr>
                      <w:tcW w:w="2765" w:type="dxa"/>
                      <w:vMerge w:val="restart"/>
                      <w:tcBorders>
                        <w:top w:val="single" w:sz="12" w:space="0" w:color="000000"/>
                        <w:left w:val="single" w:sz="4" w:space="0" w:color="000000"/>
                        <w:right w:val="single" w:sz="4" w:space="0" w:color="000000"/>
                      </w:tcBorders>
                    </w:tcPr>
                    <w:p w14:paraId="53367EEF" w14:textId="77777777" w:rsidR="00E50476" w:rsidRPr="0076169C" w:rsidRDefault="00E50476" w:rsidP="00F858B2">
                      <w:pPr>
                        <w:pStyle w:val="TableParagraph"/>
                        <w:framePr w:hSpace="180" w:wrap="around" w:vAnchor="text" w:hAnchor="margin" w:xAlign="center" w:y="6"/>
                        <w:spacing w:before="4"/>
                        <w:rPr>
                          <w:rFonts w:ascii="Arial Narrow" w:eastAsia="Arial Narrow" w:hAnsi="Arial Narrow" w:cs="Arial Narrow"/>
                          <w:b/>
                          <w:bCs/>
                          <w:sz w:val="26"/>
                          <w:szCs w:val="26"/>
                          <w:lang w:val="hr-HR"/>
                        </w:rPr>
                      </w:pPr>
                    </w:p>
                    <w:p w14:paraId="6CB0778E" w14:textId="77777777" w:rsidR="00E50476" w:rsidRPr="0076169C" w:rsidRDefault="00E50476" w:rsidP="00F858B2">
                      <w:pPr>
                        <w:pStyle w:val="TableParagraph"/>
                        <w:framePr w:hSpace="180" w:wrap="around" w:vAnchor="text" w:hAnchor="margin" w:xAlign="center" w:y="6"/>
                        <w:jc w:val="center"/>
                        <w:rPr>
                          <w:rFonts w:ascii="Arial Narrow" w:eastAsia="Arial Narrow" w:hAnsi="Arial Narrow" w:cs="Arial Narrow"/>
                          <w:sz w:val="19"/>
                          <w:szCs w:val="19"/>
                          <w:lang w:val="hr-HR"/>
                        </w:rPr>
                      </w:pPr>
                      <w:r w:rsidRPr="0076169C">
                        <w:rPr>
                          <w:rFonts w:ascii="Arial Narrow"/>
                          <w:b/>
                          <w:sz w:val="19"/>
                          <w:lang w:val="hr-HR"/>
                        </w:rPr>
                        <w:t>Tema</w:t>
                      </w:r>
                    </w:p>
                  </w:tc>
                  <w:tc>
                    <w:tcPr>
                      <w:tcW w:w="3685" w:type="dxa"/>
                      <w:gridSpan w:val="3"/>
                      <w:tcBorders>
                        <w:top w:val="single" w:sz="12" w:space="0" w:color="000000"/>
                        <w:left w:val="single" w:sz="4" w:space="0" w:color="000000"/>
                        <w:bottom w:val="single" w:sz="4" w:space="0" w:color="000000"/>
                        <w:right w:val="single" w:sz="4" w:space="0" w:color="000000"/>
                      </w:tcBorders>
                    </w:tcPr>
                    <w:p w14:paraId="48E76F88" w14:textId="77777777" w:rsidR="00E50476" w:rsidRPr="0076169C" w:rsidRDefault="00E50476" w:rsidP="00F858B2">
                      <w:pPr>
                        <w:pStyle w:val="TableParagraph"/>
                        <w:framePr w:hSpace="180" w:wrap="around" w:vAnchor="text" w:hAnchor="margin" w:xAlign="center" w:y="6"/>
                        <w:spacing w:before="74"/>
                        <w:jc w:val="center"/>
                        <w:rPr>
                          <w:rFonts w:ascii="Arial Narrow"/>
                          <w:b/>
                          <w:sz w:val="19"/>
                          <w:lang w:val="hr-HR"/>
                        </w:rPr>
                      </w:pPr>
                      <w:r w:rsidRPr="0076169C">
                        <w:rPr>
                          <w:rFonts w:ascii="Arial Narrow"/>
                          <w:b/>
                          <w:sz w:val="19"/>
                          <w:lang w:val="hr-HR"/>
                        </w:rPr>
                        <w:t>Broj</w:t>
                      </w:r>
                      <w:r w:rsidRPr="0076169C">
                        <w:rPr>
                          <w:rFonts w:ascii="Arial Narrow"/>
                          <w:b/>
                          <w:spacing w:val="20"/>
                          <w:sz w:val="19"/>
                          <w:lang w:val="hr-HR"/>
                        </w:rPr>
                        <w:t xml:space="preserve"> </w:t>
                      </w:r>
                      <w:r w:rsidRPr="0076169C">
                        <w:rPr>
                          <w:rFonts w:ascii="Arial Narrow"/>
                          <w:b/>
                          <w:sz w:val="19"/>
                          <w:lang w:val="hr-HR"/>
                        </w:rPr>
                        <w:t>bodova</w:t>
                      </w:r>
                    </w:p>
                  </w:tc>
                </w:tr>
                <w:tr w:rsidR="00E50476" w:rsidRPr="0076169C" w14:paraId="26C4CBB9" w14:textId="77777777" w:rsidTr="005C091C">
                  <w:trPr>
                    <w:trHeight w:hRule="exact" w:val="715"/>
                  </w:trPr>
                  <w:tc>
                    <w:tcPr>
                      <w:tcW w:w="828" w:type="dxa"/>
                      <w:vMerge/>
                      <w:tcBorders>
                        <w:left w:val="single" w:sz="4" w:space="0" w:color="000000"/>
                        <w:bottom w:val="single" w:sz="4" w:space="0" w:color="000000"/>
                        <w:right w:val="single" w:sz="4" w:space="0" w:color="000000"/>
                      </w:tcBorders>
                    </w:tcPr>
                    <w:p w14:paraId="5134D151" w14:textId="77777777" w:rsidR="00E50476" w:rsidRPr="0076169C" w:rsidRDefault="00E50476" w:rsidP="00F858B2">
                      <w:pPr>
                        <w:framePr w:hSpace="180" w:wrap="around" w:vAnchor="text" w:hAnchor="margin" w:xAlign="center" w:y="6"/>
                        <w:rPr>
                          <w:lang w:val="hr-HR"/>
                        </w:rPr>
                      </w:pPr>
                    </w:p>
                  </w:tc>
                  <w:tc>
                    <w:tcPr>
                      <w:tcW w:w="2765" w:type="dxa"/>
                      <w:vMerge/>
                      <w:tcBorders>
                        <w:left w:val="single" w:sz="4" w:space="0" w:color="000000"/>
                        <w:bottom w:val="single" w:sz="4" w:space="0" w:color="000000"/>
                        <w:right w:val="single" w:sz="4" w:space="0" w:color="000000"/>
                      </w:tcBorders>
                    </w:tcPr>
                    <w:p w14:paraId="724EE95D" w14:textId="77777777" w:rsidR="00E50476" w:rsidRPr="0076169C" w:rsidRDefault="00E50476" w:rsidP="00F858B2">
                      <w:pPr>
                        <w:framePr w:hSpace="180" w:wrap="around" w:vAnchor="text" w:hAnchor="margin" w:xAlign="center" w:y="6"/>
                        <w:rPr>
                          <w:lang w:val="hr-H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85B85ED" w14:textId="77777777" w:rsidR="00E50476" w:rsidRPr="0076169C" w:rsidRDefault="00E50476" w:rsidP="00F858B2">
                      <w:pPr>
                        <w:pStyle w:val="TableParagraph"/>
                        <w:framePr w:hSpace="180" w:wrap="around" w:vAnchor="text" w:hAnchor="margin" w:xAlign="center" w:y="6"/>
                        <w:spacing w:line="247" w:lineRule="auto"/>
                        <w:ind w:left="122" w:right="129" w:firstLine="256"/>
                        <w:jc w:val="center"/>
                        <w:rPr>
                          <w:rFonts w:ascii="Arial Narrow" w:eastAsia="Arial Narrow" w:hAnsi="Arial Narrow" w:cs="Arial Narrow"/>
                          <w:b/>
                          <w:bCs/>
                          <w:sz w:val="19"/>
                          <w:szCs w:val="19"/>
                          <w:lang w:val="hr-HR"/>
                        </w:rPr>
                      </w:pPr>
                      <w:r w:rsidRPr="0076169C">
                        <w:rPr>
                          <w:rFonts w:ascii="Arial Narrow" w:eastAsia="Arial Narrow" w:hAnsi="Arial Narrow" w:cs="Arial Narrow"/>
                          <w:b/>
                          <w:bCs/>
                          <w:sz w:val="19"/>
                          <w:szCs w:val="19"/>
                          <w:lang w:val="hr-HR"/>
                        </w:rPr>
                        <w:t>Prisutnost</w:t>
                      </w:r>
                    </w:p>
                  </w:tc>
                  <w:tc>
                    <w:tcPr>
                      <w:tcW w:w="1134" w:type="dxa"/>
                      <w:tcBorders>
                        <w:top w:val="single" w:sz="4" w:space="0" w:color="000000"/>
                        <w:left w:val="single" w:sz="4" w:space="0" w:color="000000"/>
                        <w:bottom w:val="single" w:sz="4" w:space="0" w:color="000000"/>
                        <w:right w:val="single" w:sz="4" w:space="0" w:color="000000"/>
                      </w:tcBorders>
                    </w:tcPr>
                    <w:p w14:paraId="4A2DB9BA" w14:textId="77777777" w:rsidR="00E50476" w:rsidRPr="0076169C" w:rsidRDefault="00E50476" w:rsidP="00F858B2">
                      <w:pPr>
                        <w:pStyle w:val="TableParagraph"/>
                        <w:framePr w:hSpace="180" w:wrap="around" w:vAnchor="text" w:hAnchor="margin" w:xAlign="center" w:y="6"/>
                        <w:spacing w:before="112"/>
                        <w:ind w:left="112"/>
                        <w:jc w:val="center"/>
                        <w:rPr>
                          <w:rFonts w:ascii="Arial Narrow" w:eastAsia="Arial Narrow" w:hAnsi="Arial Narrow" w:cs="Arial Narrow"/>
                          <w:b/>
                          <w:bCs/>
                          <w:sz w:val="19"/>
                          <w:szCs w:val="19"/>
                          <w:lang w:val="hr-HR"/>
                        </w:rPr>
                      </w:pPr>
                      <w:r w:rsidRPr="0076169C">
                        <w:rPr>
                          <w:rFonts w:ascii="Arial Narrow" w:eastAsia="Arial Narrow" w:hAnsi="Arial Narrow" w:cs="Arial Narrow"/>
                          <w:b/>
                          <w:bCs/>
                          <w:sz w:val="19"/>
                          <w:szCs w:val="19"/>
                          <w:lang w:val="hr-HR"/>
                        </w:rPr>
                        <w:t>Vježbe –</w:t>
                      </w:r>
                    </w:p>
                    <w:p w14:paraId="573AEC3C" w14:textId="77777777" w:rsidR="00E50476" w:rsidRPr="0076169C" w:rsidRDefault="00E50476" w:rsidP="00F858B2">
                      <w:pPr>
                        <w:pStyle w:val="TableParagraph"/>
                        <w:framePr w:hSpace="180" w:wrap="around" w:vAnchor="text" w:hAnchor="margin" w:xAlign="center" w:y="6"/>
                        <w:spacing w:before="112"/>
                        <w:ind w:left="112"/>
                        <w:jc w:val="center"/>
                        <w:rPr>
                          <w:rFonts w:ascii="Arial Narrow" w:eastAsia="Arial Narrow" w:hAnsi="Arial Narrow" w:cs="Arial Narrow"/>
                          <w:b/>
                          <w:bCs/>
                          <w:sz w:val="19"/>
                          <w:szCs w:val="19"/>
                          <w:lang w:val="hr-HR"/>
                        </w:rPr>
                      </w:pPr>
                      <w:r w:rsidRPr="0076169C">
                        <w:rPr>
                          <w:rFonts w:ascii="Arial Narrow" w:eastAsia="Arial Narrow" w:hAnsi="Arial Narrow" w:cs="Arial Narrow"/>
                          <w:b/>
                          <w:bCs/>
                          <w:sz w:val="19"/>
                          <w:szCs w:val="19"/>
                          <w:lang w:val="hr-HR"/>
                        </w:rPr>
                        <w:t>zadaće</w:t>
                      </w:r>
                    </w:p>
                    <w:p w14:paraId="0A85A792" w14:textId="77777777" w:rsidR="00E50476" w:rsidRPr="0076169C" w:rsidRDefault="00E50476" w:rsidP="00F858B2">
                      <w:pPr>
                        <w:pStyle w:val="TableParagraph"/>
                        <w:framePr w:hSpace="180" w:wrap="around" w:vAnchor="text" w:hAnchor="margin" w:xAlign="center" w:y="6"/>
                        <w:spacing w:before="112"/>
                        <w:ind w:left="112"/>
                        <w:jc w:val="center"/>
                        <w:rPr>
                          <w:rFonts w:ascii="Arial Narrow" w:eastAsia="Arial Narrow" w:hAnsi="Arial Narrow" w:cs="Arial Narrow"/>
                          <w:b/>
                          <w:bCs/>
                          <w:sz w:val="19"/>
                          <w:szCs w:val="19"/>
                          <w:lang w:val="hr-HR"/>
                        </w:rPr>
                      </w:pPr>
                    </w:p>
                  </w:tc>
                  <w:tc>
                    <w:tcPr>
                      <w:tcW w:w="1134" w:type="dxa"/>
                      <w:tcBorders>
                        <w:top w:val="single" w:sz="4" w:space="0" w:color="000000"/>
                        <w:left w:val="single" w:sz="4" w:space="0" w:color="000000"/>
                        <w:bottom w:val="single" w:sz="4" w:space="0" w:color="000000"/>
                        <w:right w:val="single" w:sz="4" w:space="0" w:color="000000"/>
                      </w:tcBorders>
                    </w:tcPr>
                    <w:p w14:paraId="447A437C" w14:textId="77777777" w:rsidR="00E50476" w:rsidRPr="0076169C" w:rsidRDefault="00E50476" w:rsidP="00F858B2">
                      <w:pPr>
                        <w:pStyle w:val="TableParagraph"/>
                        <w:framePr w:hSpace="180" w:wrap="around" w:vAnchor="text" w:hAnchor="margin" w:xAlign="center" w:y="6"/>
                        <w:spacing w:before="112"/>
                        <w:ind w:left="112"/>
                        <w:jc w:val="center"/>
                        <w:rPr>
                          <w:rFonts w:ascii="Arial Narrow"/>
                          <w:b/>
                          <w:sz w:val="19"/>
                          <w:lang w:val="hr-HR"/>
                        </w:rPr>
                      </w:pPr>
                      <w:r w:rsidRPr="0076169C">
                        <w:rPr>
                          <w:rFonts w:ascii="Arial Narrow"/>
                          <w:b/>
                          <w:sz w:val="19"/>
                          <w:lang w:val="hr-HR"/>
                        </w:rPr>
                        <w:t>Predavanja</w:t>
                      </w:r>
                    </w:p>
                    <w:p w14:paraId="217BD5C6" w14:textId="77777777" w:rsidR="00E50476" w:rsidRPr="0076169C" w:rsidRDefault="00E50476" w:rsidP="00F858B2">
                      <w:pPr>
                        <w:pStyle w:val="TableParagraph"/>
                        <w:framePr w:hSpace="180" w:wrap="around" w:vAnchor="text" w:hAnchor="margin" w:xAlign="center" w:y="6"/>
                        <w:spacing w:before="112"/>
                        <w:ind w:left="112"/>
                        <w:jc w:val="center"/>
                        <w:rPr>
                          <w:rFonts w:ascii="Arial Narrow"/>
                          <w:b/>
                          <w:sz w:val="19"/>
                          <w:lang w:val="hr-HR"/>
                        </w:rPr>
                      </w:pPr>
                      <w:r w:rsidRPr="0076169C">
                        <w:rPr>
                          <w:rFonts w:ascii="Arial Narrow"/>
                          <w:b/>
                          <w:sz w:val="19"/>
                          <w:lang w:val="hr-HR"/>
                        </w:rPr>
                        <w:t>- testovi</w:t>
                      </w:r>
                    </w:p>
                  </w:tc>
                </w:tr>
                <w:tr w:rsidR="00E50476" w:rsidRPr="0076169C" w14:paraId="40A3A9BA" w14:textId="77777777" w:rsidTr="005C091C">
                  <w:trPr>
                    <w:trHeight w:val="805"/>
                  </w:trPr>
                  <w:tc>
                    <w:tcPr>
                      <w:tcW w:w="828" w:type="dxa"/>
                      <w:tcBorders>
                        <w:top w:val="single" w:sz="4" w:space="0" w:color="000000"/>
                        <w:left w:val="single" w:sz="4" w:space="0" w:color="000000"/>
                        <w:bottom w:val="single" w:sz="4" w:space="0" w:color="000000"/>
                        <w:right w:val="single" w:sz="4" w:space="0" w:color="000000"/>
                      </w:tcBorders>
                    </w:tcPr>
                    <w:p w14:paraId="66C833EC" w14:textId="77777777" w:rsidR="00E50476" w:rsidRPr="0076169C" w:rsidRDefault="00E50476" w:rsidP="00F858B2">
                      <w:pPr>
                        <w:pStyle w:val="TableParagraph"/>
                        <w:framePr w:hSpace="180" w:wrap="around" w:vAnchor="text" w:hAnchor="margin" w:xAlign="center" w:y="6"/>
                        <w:spacing w:before="2"/>
                        <w:ind w:left="244"/>
                        <w:rPr>
                          <w:rFonts w:ascii="Arial Narrow" w:eastAsia="Arial Narrow" w:hAnsi="Arial Narrow" w:cs="Arial Narrow"/>
                          <w:sz w:val="19"/>
                          <w:szCs w:val="19"/>
                          <w:lang w:val="hr-HR"/>
                        </w:rPr>
                      </w:pPr>
                      <w:r w:rsidRPr="0076169C">
                        <w:rPr>
                          <w:rFonts w:ascii="Arial Narrow"/>
                          <w:sz w:val="19"/>
                          <w:lang w:val="hr-HR"/>
                        </w:rPr>
                        <w:t>P1</w:t>
                      </w:r>
                    </w:p>
                  </w:tc>
                  <w:tc>
                    <w:tcPr>
                      <w:tcW w:w="2765" w:type="dxa"/>
                      <w:tcBorders>
                        <w:top w:val="single" w:sz="4" w:space="0" w:color="000000"/>
                        <w:left w:val="single" w:sz="4" w:space="0" w:color="000000"/>
                        <w:bottom w:val="single" w:sz="4" w:space="0" w:color="000000"/>
                        <w:right w:val="single" w:sz="4" w:space="0" w:color="000000"/>
                      </w:tcBorders>
                    </w:tcPr>
                    <w:p w14:paraId="297CDC06" w14:textId="77777777" w:rsidR="00E50476" w:rsidRPr="006F6A03" w:rsidRDefault="00E50476" w:rsidP="00F858B2">
                      <w:pPr>
                        <w:pStyle w:val="TableParagraph"/>
                        <w:framePr w:hSpace="180" w:wrap="around" w:vAnchor="text" w:hAnchor="margin" w:xAlign="center" w:y="6"/>
                        <w:spacing w:before="2" w:line="244" w:lineRule="auto"/>
                        <w:ind w:left="57" w:right="677"/>
                        <w:rPr>
                          <w:rFonts w:ascii="Arial Narrow"/>
                          <w:sz w:val="19"/>
                          <w:lang w:val="hr-HR"/>
                        </w:rPr>
                      </w:pPr>
                      <w:r w:rsidRPr="0076169C">
                        <w:rPr>
                          <w:rFonts w:ascii="Arial Narrow"/>
                          <w:sz w:val="19"/>
                          <w:lang w:val="hr-HR"/>
                        </w:rPr>
                        <w:t>Uvodno</w:t>
                      </w:r>
                      <w:r w:rsidRPr="0076169C">
                        <w:rPr>
                          <w:rFonts w:ascii="Arial Narrow"/>
                          <w:spacing w:val="16"/>
                          <w:sz w:val="19"/>
                          <w:lang w:val="hr-HR"/>
                        </w:rPr>
                        <w:t xml:space="preserve"> </w:t>
                      </w:r>
                      <w:r w:rsidRPr="0076169C">
                        <w:rPr>
                          <w:rFonts w:ascii="Arial Narrow"/>
                          <w:sz w:val="19"/>
                          <w:lang w:val="hr-HR"/>
                        </w:rPr>
                        <w:t>predavanje.</w:t>
                      </w:r>
                      <w:r w:rsidRPr="0076169C">
                        <w:rPr>
                          <w:rFonts w:ascii="Arial Narrow"/>
                          <w:spacing w:val="13"/>
                          <w:sz w:val="19"/>
                          <w:lang w:val="hr-HR"/>
                        </w:rPr>
                        <w:t xml:space="preserve"> </w:t>
                      </w:r>
                      <w:r w:rsidRPr="0076169C">
                        <w:rPr>
                          <w:rFonts w:ascii="Arial Narrow"/>
                          <w:sz w:val="19"/>
                          <w:lang w:val="hr-HR"/>
                        </w:rPr>
                        <w:t>Sestrinska</w:t>
                      </w:r>
                      <w:r w:rsidRPr="0076169C">
                        <w:rPr>
                          <w:rFonts w:ascii="Arial Narrow"/>
                          <w:spacing w:val="-34"/>
                          <w:sz w:val="19"/>
                          <w:lang w:val="hr-HR"/>
                        </w:rPr>
                        <w:t xml:space="preserve"> </w:t>
                      </w:r>
                      <w:r w:rsidRPr="0076169C">
                        <w:rPr>
                          <w:rFonts w:ascii="Arial Narrow"/>
                          <w:sz w:val="19"/>
                          <w:lang w:val="hr-HR"/>
                        </w:rPr>
                        <w:t>informatika. Osnove IS-a. Tehni</w:t>
                      </w:r>
                      <w:r w:rsidRPr="0076169C">
                        <w:rPr>
                          <w:rFonts w:ascii="Arial Narrow"/>
                          <w:sz w:val="19"/>
                          <w:lang w:val="hr-HR"/>
                        </w:rPr>
                        <w:t>č</w:t>
                      </w:r>
                      <w:r w:rsidRPr="0076169C">
                        <w:rPr>
                          <w:rFonts w:ascii="Arial Narrow"/>
                          <w:sz w:val="19"/>
                          <w:lang w:val="hr-HR"/>
                        </w:rPr>
                        <w:t>ka osnovica.</w:t>
                      </w:r>
                    </w:p>
                  </w:tc>
                  <w:tc>
                    <w:tcPr>
                      <w:tcW w:w="1417" w:type="dxa"/>
                      <w:tcBorders>
                        <w:top w:val="single" w:sz="4" w:space="0" w:color="000000"/>
                        <w:left w:val="single" w:sz="4" w:space="0" w:color="000000"/>
                        <w:bottom w:val="single" w:sz="4" w:space="0" w:color="000000"/>
                        <w:right w:val="single" w:sz="4" w:space="0" w:color="000000"/>
                      </w:tcBorders>
                    </w:tcPr>
                    <w:p w14:paraId="36118C40" w14:textId="77777777" w:rsidR="00E50476" w:rsidRPr="0076169C" w:rsidRDefault="00E50476" w:rsidP="00F858B2">
                      <w:pPr>
                        <w:pStyle w:val="TableParagraph"/>
                        <w:framePr w:hSpace="180" w:wrap="around" w:vAnchor="text" w:hAnchor="margin" w:xAlign="center" w:y="6"/>
                        <w:spacing w:before="2"/>
                        <w:ind w:right="2"/>
                        <w:jc w:val="center"/>
                        <w:rPr>
                          <w:rFonts w:ascii="Arial Narrow" w:eastAsia="Arial Narrow" w:hAnsi="Arial Narrow" w:cs="Arial Narrow"/>
                          <w:sz w:val="19"/>
                          <w:szCs w:val="19"/>
                          <w:lang w:val="hr-HR"/>
                        </w:rPr>
                      </w:pPr>
                      <w:r w:rsidRPr="0076169C">
                        <w:rPr>
                          <w:rFonts w:ascii="Arial Narrow"/>
                          <w:w w:val="101"/>
                          <w:sz w:val="19"/>
                          <w:lang w:val="hr-HR"/>
                        </w:rPr>
                        <w:t>"</w:t>
                      </w:r>
                    </w:p>
                  </w:tc>
                  <w:tc>
                    <w:tcPr>
                      <w:tcW w:w="1134" w:type="dxa"/>
                      <w:tcBorders>
                        <w:top w:val="single" w:sz="4" w:space="0" w:color="000000"/>
                        <w:left w:val="single" w:sz="4" w:space="0" w:color="000000"/>
                        <w:bottom w:val="single" w:sz="4" w:space="0" w:color="000000"/>
                        <w:right w:val="single" w:sz="4" w:space="0" w:color="000000"/>
                      </w:tcBorders>
                    </w:tcPr>
                    <w:p w14:paraId="5A3E4452" w14:textId="77777777" w:rsidR="00E50476" w:rsidRPr="0076169C" w:rsidRDefault="00E50476" w:rsidP="00F858B2">
                      <w:pPr>
                        <w:pStyle w:val="TableParagraph"/>
                        <w:framePr w:hSpace="180" w:wrap="around" w:vAnchor="text" w:hAnchor="margin" w:xAlign="center" w:y="6"/>
                        <w:spacing w:before="112"/>
                        <w:jc w:val="center"/>
                        <w:rPr>
                          <w:rFonts w:ascii="Arial Narrow" w:eastAsia="Arial Narrow" w:hAnsi="Arial Narrow" w:cs="Arial Narrow"/>
                          <w:sz w:val="20"/>
                          <w:szCs w:val="20"/>
                          <w:lang w:val="hr-HR"/>
                        </w:rPr>
                      </w:pPr>
                      <w:r w:rsidRPr="0076169C">
                        <w:rPr>
                          <w:rFonts w:ascii="Arial Narrow" w:eastAsia="Arial Narrow" w:hAnsi="Arial Narrow" w:cs="Arial Narrow"/>
                          <w:sz w:val="20"/>
                          <w:szCs w:val="20"/>
                          <w:lang w:val="hr-HR"/>
                        </w:rPr>
                        <w:t>-</w:t>
                      </w:r>
                    </w:p>
                  </w:tc>
                  <w:tc>
                    <w:tcPr>
                      <w:tcW w:w="1134" w:type="dxa"/>
                      <w:tcBorders>
                        <w:top w:val="single" w:sz="4" w:space="0" w:color="000000"/>
                        <w:left w:val="single" w:sz="4" w:space="0" w:color="000000"/>
                        <w:bottom w:val="single" w:sz="4" w:space="0" w:color="000000"/>
                        <w:right w:val="single" w:sz="4" w:space="0" w:color="000000"/>
                      </w:tcBorders>
                    </w:tcPr>
                    <w:p w14:paraId="21CFEC29" w14:textId="77777777" w:rsidR="00E50476" w:rsidRPr="0076169C" w:rsidRDefault="00E50476" w:rsidP="00F858B2">
                      <w:pPr>
                        <w:pStyle w:val="TableParagraph"/>
                        <w:framePr w:hSpace="180" w:wrap="around" w:vAnchor="text" w:hAnchor="margin" w:xAlign="center" w:y="6"/>
                        <w:spacing w:before="112"/>
                        <w:jc w:val="center"/>
                        <w:rPr>
                          <w:rFonts w:ascii="Arial Narrow"/>
                          <w:w w:val="101"/>
                          <w:sz w:val="20"/>
                          <w:szCs w:val="20"/>
                          <w:lang w:val="hr-HR"/>
                        </w:rPr>
                      </w:pPr>
                      <w:r w:rsidRPr="0076169C">
                        <w:rPr>
                          <w:rFonts w:ascii="Arial Narrow"/>
                          <w:w w:val="101"/>
                          <w:sz w:val="20"/>
                          <w:szCs w:val="20"/>
                          <w:lang w:val="hr-HR"/>
                        </w:rPr>
                        <w:t>10</w:t>
                      </w:r>
                    </w:p>
                  </w:tc>
                </w:tr>
                <w:tr w:rsidR="00E50476" w:rsidRPr="0076169C" w14:paraId="19182D49" w14:textId="77777777" w:rsidTr="005C091C">
                  <w:trPr>
                    <w:trHeight w:val="862"/>
                  </w:trPr>
                  <w:tc>
                    <w:tcPr>
                      <w:tcW w:w="828" w:type="dxa"/>
                      <w:tcBorders>
                        <w:top w:val="single" w:sz="4" w:space="0" w:color="000000"/>
                        <w:left w:val="single" w:sz="4" w:space="0" w:color="000000"/>
                        <w:bottom w:val="single" w:sz="4" w:space="0" w:color="000000"/>
                        <w:right w:val="single" w:sz="4" w:space="0" w:color="000000"/>
                      </w:tcBorders>
                    </w:tcPr>
                    <w:p w14:paraId="61B30D53" w14:textId="77777777" w:rsidR="00E50476" w:rsidRPr="0076169C" w:rsidRDefault="00E50476" w:rsidP="00F858B2">
                      <w:pPr>
                        <w:pStyle w:val="TableParagraph"/>
                        <w:framePr w:hSpace="180" w:wrap="around" w:vAnchor="text" w:hAnchor="margin" w:xAlign="center" w:y="6"/>
                        <w:spacing w:line="218" w:lineRule="exact"/>
                        <w:ind w:right="3"/>
                        <w:jc w:val="center"/>
                        <w:rPr>
                          <w:rFonts w:ascii="Arial Narrow" w:eastAsia="Arial Narrow" w:hAnsi="Arial Narrow" w:cs="Arial Narrow"/>
                          <w:sz w:val="19"/>
                          <w:szCs w:val="19"/>
                          <w:lang w:val="hr-HR"/>
                        </w:rPr>
                      </w:pPr>
                      <w:r w:rsidRPr="0076169C">
                        <w:rPr>
                          <w:rFonts w:ascii="Arial Narrow"/>
                          <w:sz w:val="19"/>
                          <w:lang w:val="hr-HR"/>
                        </w:rPr>
                        <w:t>P2</w:t>
                      </w:r>
                    </w:p>
                  </w:tc>
                  <w:tc>
                    <w:tcPr>
                      <w:tcW w:w="2765" w:type="dxa"/>
                      <w:tcBorders>
                        <w:top w:val="single" w:sz="4" w:space="0" w:color="000000"/>
                        <w:left w:val="single" w:sz="4" w:space="0" w:color="000000"/>
                        <w:bottom w:val="single" w:sz="4" w:space="0" w:color="000000"/>
                        <w:right w:val="single" w:sz="4" w:space="0" w:color="000000"/>
                      </w:tcBorders>
                    </w:tcPr>
                    <w:p w14:paraId="2D13114E" w14:textId="77777777" w:rsidR="00E50476" w:rsidRPr="0076169C" w:rsidRDefault="00E50476" w:rsidP="00F858B2">
                      <w:pPr>
                        <w:pStyle w:val="TableParagraph"/>
                        <w:framePr w:hSpace="180" w:wrap="around" w:vAnchor="text" w:hAnchor="margin" w:xAlign="center" w:y="6"/>
                        <w:spacing w:before="76" w:line="244" w:lineRule="auto"/>
                        <w:ind w:left="57" w:right="490"/>
                        <w:rPr>
                          <w:rFonts w:ascii="Arial Narrow" w:eastAsia="Arial Narrow" w:hAnsi="Arial Narrow" w:cs="Arial Narrow"/>
                          <w:sz w:val="19"/>
                          <w:szCs w:val="19"/>
                          <w:lang w:val="hr-HR"/>
                        </w:rPr>
                      </w:pPr>
                      <w:r w:rsidRPr="0076169C">
                        <w:rPr>
                          <w:rFonts w:ascii="Arial Narrow" w:hAnsi="Arial Narrow"/>
                          <w:sz w:val="19"/>
                          <w:lang w:val="hr-HR"/>
                        </w:rPr>
                        <w:t>Pretraživanje</w:t>
                      </w:r>
                      <w:r w:rsidRPr="0076169C">
                        <w:rPr>
                          <w:rFonts w:ascii="Arial Narrow" w:hAnsi="Arial Narrow"/>
                          <w:spacing w:val="17"/>
                          <w:sz w:val="19"/>
                          <w:lang w:val="hr-HR"/>
                        </w:rPr>
                        <w:t xml:space="preserve"> </w:t>
                      </w:r>
                      <w:r w:rsidRPr="0076169C">
                        <w:rPr>
                          <w:rFonts w:ascii="Arial Narrow" w:hAnsi="Arial Narrow"/>
                          <w:sz w:val="19"/>
                          <w:lang w:val="hr-HR"/>
                        </w:rPr>
                        <w:t xml:space="preserve">medicinske </w:t>
                      </w:r>
                      <w:r w:rsidRPr="0076169C">
                        <w:rPr>
                          <w:rFonts w:ascii="Arial Narrow" w:hAnsi="Arial Narrow"/>
                          <w:spacing w:val="-33"/>
                          <w:sz w:val="19"/>
                          <w:lang w:val="hr-HR"/>
                        </w:rPr>
                        <w:t xml:space="preserve"> </w:t>
                      </w:r>
                      <w:r w:rsidRPr="0076169C">
                        <w:rPr>
                          <w:rFonts w:ascii="Arial Narrow" w:hAnsi="Arial Narrow"/>
                          <w:sz w:val="19"/>
                          <w:lang w:val="hr-HR"/>
                        </w:rPr>
                        <w:t>literature (internet). Podaci o pacijentu. Elektronički zdravstveni zapis.</w:t>
                      </w:r>
                    </w:p>
                  </w:tc>
                  <w:tc>
                    <w:tcPr>
                      <w:tcW w:w="1417" w:type="dxa"/>
                      <w:tcBorders>
                        <w:top w:val="single" w:sz="4" w:space="0" w:color="000000"/>
                        <w:left w:val="single" w:sz="4" w:space="0" w:color="000000"/>
                        <w:bottom w:val="single" w:sz="4" w:space="0" w:color="000000"/>
                        <w:right w:val="single" w:sz="4" w:space="0" w:color="000000"/>
                      </w:tcBorders>
                    </w:tcPr>
                    <w:p w14:paraId="4F8BA33E" w14:textId="77777777" w:rsidR="00E50476" w:rsidRPr="0076169C" w:rsidRDefault="00E50476" w:rsidP="00F858B2">
                      <w:pPr>
                        <w:pStyle w:val="TableParagraph"/>
                        <w:framePr w:hSpace="180" w:wrap="around" w:vAnchor="text" w:hAnchor="margin" w:xAlign="center" w:y="6"/>
                        <w:spacing w:line="218" w:lineRule="exact"/>
                        <w:ind w:right="5"/>
                        <w:jc w:val="center"/>
                        <w:rPr>
                          <w:rFonts w:ascii="Arial Narrow" w:eastAsia="Arial Narrow" w:hAnsi="Arial Narrow" w:cs="Arial Narrow"/>
                          <w:sz w:val="19"/>
                          <w:szCs w:val="19"/>
                          <w:lang w:val="hr-HR"/>
                        </w:rPr>
                      </w:pPr>
                      <w:r w:rsidRPr="0076169C">
                        <w:rPr>
                          <w:rFonts w:ascii="Arial Narrow" w:eastAsia="Arial Narrow" w:hAnsi="Arial Narrow" w:cs="Arial Narrow"/>
                          <w:sz w:val="19"/>
                          <w:szCs w:val="19"/>
                          <w:lang w:val="hr-HR"/>
                        </w:rPr>
                        <w:t>"</w:t>
                      </w:r>
                    </w:p>
                  </w:tc>
                  <w:tc>
                    <w:tcPr>
                      <w:tcW w:w="1134" w:type="dxa"/>
                      <w:tcBorders>
                        <w:top w:val="single" w:sz="4" w:space="0" w:color="000000"/>
                        <w:left w:val="single" w:sz="4" w:space="0" w:color="000000"/>
                        <w:bottom w:val="single" w:sz="4" w:space="0" w:color="000000"/>
                        <w:right w:val="single" w:sz="4" w:space="0" w:color="000000"/>
                      </w:tcBorders>
                    </w:tcPr>
                    <w:p w14:paraId="3B026D6C" w14:textId="77777777" w:rsidR="00E50476" w:rsidRPr="0076169C" w:rsidRDefault="00E50476" w:rsidP="00F858B2">
                      <w:pPr>
                        <w:pStyle w:val="TableParagraph"/>
                        <w:framePr w:hSpace="180" w:wrap="around" w:vAnchor="text" w:hAnchor="margin" w:xAlign="center" w:y="6"/>
                        <w:spacing w:before="6"/>
                        <w:jc w:val="center"/>
                        <w:rPr>
                          <w:rFonts w:ascii="Arial Narrow" w:eastAsia="Arial Narrow" w:hAnsi="Arial Narrow" w:cs="Arial Narrow"/>
                          <w:b/>
                          <w:bCs/>
                          <w:sz w:val="20"/>
                          <w:szCs w:val="20"/>
                          <w:lang w:val="hr-HR"/>
                        </w:rPr>
                      </w:pPr>
                    </w:p>
                    <w:p w14:paraId="672C914A" w14:textId="77777777" w:rsidR="00E50476" w:rsidRPr="0076169C" w:rsidRDefault="00E50476" w:rsidP="00F858B2">
                      <w:pPr>
                        <w:pStyle w:val="TableParagraph"/>
                        <w:framePr w:hSpace="180" w:wrap="around" w:vAnchor="text" w:hAnchor="margin" w:xAlign="center" w:y="6"/>
                        <w:jc w:val="center"/>
                        <w:rPr>
                          <w:rFonts w:ascii="Arial Narrow" w:eastAsia="Arial Narrow" w:hAnsi="Arial Narrow" w:cs="Arial Narrow"/>
                          <w:sz w:val="20"/>
                          <w:szCs w:val="20"/>
                          <w:lang w:val="hr-HR"/>
                        </w:rPr>
                      </w:pPr>
                      <w:r w:rsidRPr="0076169C">
                        <w:rPr>
                          <w:rFonts w:ascii="Arial Narrow"/>
                          <w:w w:val="101"/>
                          <w:sz w:val="20"/>
                          <w:szCs w:val="20"/>
                          <w:lang w:val="hr-HR"/>
                        </w:rPr>
                        <w:t>-</w:t>
                      </w:r>
                    </w:p>
                  </w:tc>
                  <w:tc>
                    <w:tcPr>
                      <w:tcW w:w="1134" w:type="dxa"/>
                      <w:tcBorders>
                        <w:top w:val="single" w:sz="4" w:space="0" w:color="000000"/>
                        <w:left w:val="single" w:sz="4" w:space="0" w:color="000000"/>
                        <w:bottom w:val="single" w:sz="4" w:space="0" w:color="000000"/>
                        <w:right w:val="single" w:sz="4" w:space="0" w:color="000000"/>
                      </w:tcBorders>
                    </w:tcPr>
                    <w:p w14:paraId="33CEA18B" w14:textId="77777777" w:rsidR="00E50476" w:rsidRPr="0076169C" w:rsidRDefault="00E50476" w:rsidP="00F858B2">
                      <w:pPr>
                        <w:pStyle w:val="TableParagraph"/>
                        <w:framePr w:hSpace="180" w:wrap="around" w:vAnchor="text" w:hAnchor="margin" w:xAlign="center" w:y="6"/>
                        <w:spacing w:before="6"/>
                        <w:jc w:val="center"/>
                        <w:rPr>
                          <w:rFonts w:ascii="Arial Narrow" w:eastAsia="Arial Narrow" w:hAnsi="Arial Narrow" w:cs="Arial Narrow"/>
                          <w:sz w:val="20"/>
                          <w:szCs w:val="20"/>
                          <w:lang w:val="hr-HR"/>
                        </w:rPr>
                      </w:pPr>
                      <w:r w:rsidRPr="0076169C">
                        <w:rPr>
                          <w:rFonts w:ascii="Arial Narrow" w:eastAsia="Arial Narrow" w:hAnsi="Arial Narrow" w:cs="Arial Narrow"/>
                          <w:sz w:val="20"/>
                          <w:szCs w:val="20"/>
                          <w:lang w:val="hr-HR"/>
                        </w:rPr>
                        <w:t>10</w:t>
                      </w:r>
                    </w:p>
                  </w:tc>
                </w:tr>
                <w:tr w:rsidR="00E50476" w:rsidRPr="0076169C" w14:paraId="4E2EA7A9" w14:textId="77777777" w:rsidTr="005C091C">
                  <w:trPr>
                    <w:trHeight w:hRule="exact" w:val="985"/>
                  </w:trPr>
                  <w:tc>
                    <w:tcPr>
                      <w:tcW w:w="828" w:type="dxa"/>
                      <w:tcBorders>
                        <w:top w:val="single" w:sz="4" w:space="0" w:color="000000"/>
                        <w:left w:val="single" w:sz="4" w:space="0" w:color="000000"/>
                        <w:bottom w:val="single" w:sz="4" w:space="0" w:color="000000"/>
                        <w:right w:val="single" w:sz="4" w:space="0" w:color="000000"/>
                      </w:tcBorders>
                    </w:tcPr>
                    <w:p w14:paraId="4F8E108D" w14:textId="77777777" w:rsidR="00E50476" w:rsidRPr="0076169C" w:rsidRDefault="00E50476" w:rsidP="00F858B2">
                      <w:pPr>
                        <w:pStyle w:val="TableParagraph"/>
                        <w:framePr w:hSpace="180" w:wrap="around" w:vAnchor="text" w:hAnchor="margin" w:xAlign="center" w:y="6"/>
                        <w:spacing w:line="218" w:lineRule="exact"/>
                        <w:ind w:right="3"/>
                        <w:jc w:val="center"/>
                        <w:rPr>
                          <w:rFonts w:ascii="Arial Narrow" w:eastAsia="Arial Narrow" w:hAnsi="Arial Narrow" w:cs="Arial Narrow"/>
                          <w:sz w:val="19"/>
                          <w:szCs w:val="19"/>
                          <w:lang w:val="hr-HR"/>
                        </w:rPr>
                      </w:pPr>
                      <w:r w:rsidRPr="0076169C">
                        <w:rPr>
                          <w:rFonts w:ascii="Arial Narrow"/>
                          <w:sz w:val="19"/>
                          <w:lang w:val="hr-HR"/>
                        </w:rPr>
                        <w:t>P3</w:t>
                      </w:r>
                    </w:p>
                  </w:tc>
                  <w:tc>
                    <w:tcPr>
                      <w:tcW w:w="2765" w:type="dxa"/>
                      <w:tcBorders>
                        <w:top w:val="single" w:sz="4" w:space="0" w:color="000000"/>
                        <w:left w:val="single" w:sz="4" w:space="0" w:color="000000"/>
                        <w:bottom w:val="single" w:sz="4" w:space="0" w:color="000000"/>
                        <w:right w:val="single" w:sz="4" w:space="0" w:color="000000"/>
                      </w:tcBorders>
                    </w:tcPr>
                    <w:p w14:paraId="181DD28F" w14:textId="77777777" w:rsidR="00E50476" w:rsidRPr="0076169C" w:rsidRDefault="00E50476" w:rsidP="00F858B2">
                      <w:pPr>
                        <w:pStyle w:val="TableParagraph"/>
                        <w:framePr w:hSpace="180" w:wrap="around" w:vAnchor="text" w:hAnchor="margin" w:xAlign="center" w:y="6"/>
                        <w:spacing w:line="218" w:lineRule="exact"/>
                        <w:ind w:left="57"/>
                        <w:rPr>
                          <w:rFonts w:ascii="Arial Narrow" w:eastAsia="Arial Narrow" w:hAnsi="Arial Narrow" w:cs="Arial Narrow"/>
                          <w:sz w:val="19"/>
                          <w:szCs w:val="19"/>
                          <w:lang w:val="hr-HR"/>
                        </w:rPr>
                      </w:pPr>
                      <w:r w:rsidRPr="0076169C">
                        <w:rPr>
                          <w:rFonts w:ascii="Arial Narrow"/>
                          <w:sz w:val="19"/>
                          <w:lang w:val="hr-HR"/>
                        </w:rPr>
                        <w:t xml:space="preserve"> Nacionalni zdravstveni informacijski sustav. Infromacijski sustav u PZZ. Bolni</w:t>
                      </w:r>
                      <w:r w:rsidRPr="0076169C">
                        <w:rPr>
                          <w:rFonts w:ascii="Arial Narrow"/>
                          <w:sz w:val="19"/>
                          <w:lang w:val="hr-HR"/>
                        </w:rPr>
                        <w:t>č</w:t>
                      </w:r>
                      <w:r w:rsidRPr="0076169C">
                        <w:rPr>
                          <w:rFonts w:ascii="Arial Narrow"/>
                          <w:sz w:val="19"/>
                          <w:lang w:val="hr-HR"/>
                        </w:rPr>
                        <w:t xml:space="preserve">ki informacijski sustav. Ostali informacijski sustavi u okviru NZIS-a. </w:t>
                      </w:r>
                    </w:p>
                  </w:tc>
                  <w:tc>
                    <w:tcPr>
                      <w:tcW w:w="1417" w:type="dxa"/>
                      <w:tcBorders>
                        <w:top w:val="single" w:sz="4" w:space="0" w:color="000000"/>
                        <w:left w:val="single" w:sz="4" w:space="0" w:color="000000"/>
                        <w:bottom w:val="single" w:sz="4" w:space="0" w:color="000000"/>
                        <w:right w:val="single" w:sz="4" w:space="0" w:color="000000"/>
                      </w:tcBorders>
                    </w:tcPr>
                    <w:p w14:paraId="4B23698D" w14:textId="77777777" w:rsidR="00E50476" w:rsidRPr="0076169C" w:rsidRDefault="00E50476" w:rsidP="00F858B2">
                      <w:pPr>
                        <w:pStyle w:val="TableParagraph"/>
                        <w:framePr w:hSpace="180" w:wrap="around" w:vAnchor="text" w:hAnchor="margin" w:xAlign="center" w:y="6"/>
                        <w:spacing w:line="218" w:lineRule="exact"/>
                        <w:ind w:right="5"/>
                        <w:jc w:val="center"/>
                        <w:rPr>
                          <w:rFonts w:ascii="Arial Narrow" w:eastAsia="Arial Narrow" w:hAnsi="Arial Narrow" w:cs="Arial Narrow"/>
                          <w:sz w:val="19"/>
                          <w:szCs w:val="19"/>
                          <w:lang w:val="hr-HR"/>
                        </w:rPr>
                      </w:pPr>
                      <w:r w:rsidRPr="0076169C">
                        <w:rPr>
                          <w:rFonts w:ascii="Arial Narrow" w:eastAsia="Arial Narrow" w:hAnsi="Arial Narrow" w:cs="Arial Narrow"/>
                          <w:sz w:val="19"/>
                          <w:szCs w:val="19"/>
                          <w:lang w:val="hr-HR"/>
                        </w:rPr>
                        <w:t>"</w:t>
                      </w:r>
                    </w:p>
                  </w:tc>
                  <w:tc>
                    <w:tcPr>
                      <w:tcW w:w="1134" w:type="dxa"/>
                      <w:tcBorders>
                        <w:top w:val="single" w:sz="4" w:space="0" w:color="000000"/>
                        <w:left w:val="single" w:sz="4" w:space="0" w:color="000000"/>
                        <w:bottom w:val="single" w:sz="4" w:space="0" w:color="000000"/>
                        <w:right w:val="single" w:sz="4" w:space="0" w:color="000000"/>
                      </w:tcBorders>
                    </w:tcPr>
                    <w:p w14:paraId="28952981"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w:t>
                      </w:r>
                    </w:p>
                  </w:tc>
                  <w:tc>
                    <w:tcPr>
                      <w:tcW w:w="1134" w:type="dxa"/>
                      <w:tcBorders>
                        <w:top w:val="single" w:sz="4" w:space="0" w:color="000000"/>
                        <w:left w:val="single" w:sz="4" w:space="0" w:color="000000"/>
                        <w:bottom w:val="single" w:sz="4" w:space="0" w:color="000000"/>
                        <w:right w:val="single" w:sz="4" w:space="0" w:color="000000"/>
                      </w:tcBorders>
                    </w:tcPr>
                    <w:p w14:paraId="7D660730"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10</w:t>
                      </w:r>
                    </w:p>
                  </w:tc>
                </w:tr>
                <w:tr w:rsidR="00E50476" w:rsidRPr="0076169C" w14:paraId="29296C54" w14:textId="77777777" w:rsidTr="005C091C">
                  <w:trPr>
                    <w:trHeight w:hRule="exact" w:val="147"/>
                  </w:trPr>
                  <w:tc>
                    <w:tcPr>
                      <w:tcW w:w="828" w:type="dxa"/>
                      <w:tcBorders>
                        <w:top w:val="single" w:sz="4" w:space="0" w:color="000000"/>
                        <w:left w:val="single" w:sz="4" w:space="0" w:color="000000"/>
                        <w:bottom w:val="single" w:sz="4" w:space="0" w:color="000000"/>
                        <w:right w:val="single" w:sz="4" w:space="0" w:color="000000"/>
                      </w:tcBorders>
                    </w:tcPr>
                    <w:p w14:paraId="6EE2D589" w14:textId="77777777" w:rsidR="00E50476" w:rsidRPr="0076169C" w:rsidRDefault="00E50476" w:rsidP="00F858B2">
                      <w:pPr>
                        <w:pStyle w:val="TableParagraph"/>
                        <w:framePr w:hSpace="180" w:wrap="around" w:vAnchor="text" w:hAnchor="margin" w:xAlign="center" w:y="6"/>
                        <w:spacing w:line="218" w:lineRule="exact"/>
                        <w:ind w:right="3"/>
                        <w:jc w:val="center"/>
                        <w:rPr>
                          <w:rFonts w:ascii="Arial Narrow" w:eastAsia="Arial Narrow" w:hAnsi="Arial Narrow" w:cs="Arial Narrow"/>
                          <w:sz w:val="19"/>
                          <w:szCs w:val="19"/>
                          <w:lang w:val="hr-HR"/>
                        </w:rPr>
                      </w:pPr>
                    </w:p>
                  </w:tc>
                  <w:tc>
                    <w:tcPr>
                      <w:tcW w:w="2765" w:type="dxa"/>
                      <w:tcBorders>
                        <w:top w:val="single" w:sz="4" w:space="0" w:color="000000"/>
                        <w:left w:val="single" w:sz="4" w:space="0" w:color="000000"/>
                        <w:bottom w:val="single" w:sz="4" w:space="0" w:color="000000"/>
                        <w:right w:val="single" w:sz="4" w:space="0" w:color="000000"/>
                      </w:tcBorders>
                    </w:tcPr>
                    <w:p w14:paraId="0F26CC21" w14:textId="77777777" w:rsidR="00E50476" w:rsidRPr="0076169C" w:rsidRDefault="00E50476" w:rsidP="00F858B2">
                      <w:pPr>
                        <w:pStyle w:val="TableParagraph"/>
                        <w:framePr w:hSpace="180" w:wrap="around" w:vAnchor="text" w:hAnchor="margin" w:xAlign="center" w:y="6"/>
                        <w:spacing w:line="247" w:lineRule="auto"/>
                        <w:ind w:left="57" w:right="145"/>
                        <w:rPr>
                          <w:rFonts w:ascii="Arial Narrow" w:eastAsia="Arial Narrow" w:hAnsi="Arial Narrow" w:cs="Arial Narrow"/>
                          <w:sz w:val="19"/>
                          <w:szCs w:val="19"/>
                          <w:lang w:val="hr-HR"/>
                        </w:rPr>
                      </w:pPr>
                    </w:p>
                  </w:tc>
                  <w:tc>
                    <w:tcPr>
                      <w:tcW w:w="1417" w:type="dxa"/>
                      <w:tcBorders>
                        <w:top w:val="single" w:sz="4" w:space="0" w:color="000000"/>
                        <w:left w:val="single" w:sz="4" w:space="0" w:color="000000"/>
                        <w:bottom w:val="single" w:sz="4" w:space="0" w:color="000000"/>
                        <w:right w:val="single" w:sz="4" w:space="0" w:color="000000"/>
                      </w:tcBorders>
                    </w:tcPr>
                    <w:p w14:paraId="5E71BC11" w14:textId="77777777" w:rsidR="00E50476" w:rsidRPr="0076169C" w:rsidRDefault="00E50476" w:rsidP="00F858B2">
                      <w:pPr>
                        <w:pStyle w:val="TableParagraph"/>
                        <w:framePr w:hSpace="180" w:wrap="around" w:vAnchor="text" w:hAnchor="margin" w:xAlign="center" w:y="6"/>
                        <w:spacing w:line="218" w:lineRule="exact"/>
                        <w:ind w:right="5"/>
                        <w:jc w:val="center"/>
                        <w:rPr>
                          <w:rFonts w:ascii="Arial Narrow" w:eastAsia="Arial Narrow" w:hAnsi="Arial Narrow" w:cs="Arial Narrow"/>
                          <w:sz w:val="19"/>
                          <w:szCs w:val="19"/>
                          <w:lang w:val="hr-HR"/>
                        </w:rPr>
                      </w:pPr>
                    </w:p>
                  </w:tc>
                  <w:tc>
                    <w:tcPr>
                      <w:tcW w:w="1134" w:type="dxa"/>
                      <w:tcBorders>
                        <w:top w:val="single" w:sz="4" w:space="0" w:color="000000"/>
                        <w:left w:val="single" w:sz="4" w:space="0" w:color="000000"/>
                        <w:bottom w:val="single" w:sz="4" w:space="0" w:color="000000"/>
                        <w:right w:val="single" w:sz="4" w:space="0" w:color="000000"/>
                      </w:tcBorders>
                    </w:tcPr>
                    <w:p w14:paraId="4C48CD37" w14:textId="77777777" w:rsidR="00E50476" w:rsidRPr="0076169C" w:rsidRDefault="00E50476" w:rsidP="00F858B2">
                      <w:pPr>
                        <w:framePr w:hSpace="180" w:wrap="around" w:vAnchor="text" w:hAnchor="margin" w:xAlign="center" w:y="6"/>
                        <w:jc w:val="center"/>
                        <w:rPr>
                          <w:sz w:val="20"/>
                          <w:szCs w:val="20"/>
                          <w:lang w:val="hr-HR"/>
                        </w:rPr>
                      </w:pPr>
                    </w:p>
                  </w:tc>
                  <w:tc>
                    <w:tcPr>
                      <w:tcW w:w="1134" w:type="dxa"/>
                      <w:tcBorders>
                        <w:top w:val="single" w:sz="4" w:space="0" w:color="000000"/>
                        <w:left w:val="single" w:sz="4" w:space="0" w:color="000000"/>
                        <w:bottom w:val="single" w:sz="4" w:space="0" w:color="000000"/>
                        <w:right w:val="single" w:sz="4" w:space="0" w:color="000000"/>
                      </w:tcBorders>
                    </w:tcPr>
                    <w:p w14:paraId="1FF5862F" w14:textId="77777777" w:rsidR="00E50476" w:rsidRPr="0076169C" w:rsidRDefault="00E50476" w:rsidP="00F858B2">
                      <w:pPr>
                        <w:framePr w:hSpace="180" w:wrap="around" w:vAnchor="text" w:hAnchor="margin" w:xAlign="center" w:y="6"/>
                        <w:jc w:val="center"/>
                        <w:rPr>
                          <w:sz w:val="20"/>
                          <w:szCs w:val="20"/>
                          <w:lang w:val="hr-HR"/>
                        </w:rPr>
                      </w:pPr>
                    </w:p>
                  </w:tc>
                </w:tr>
                <w:tr w:rsidR="00E50476" w:rsidRPr="0076169C" w14:paraId="2913F18E" w14:textId="77777777" w:rsidTr="005C091C">
                  <w:trPr>
                    <w:trHeight w:hRule="exact" w:val="456"/>
                  </w:trPr>
                  <w:tc>
                    <w:tcPr>
                      <w:tcW w:w="828" w:type="dxa"/>
                      <w:tcBorders>
                        <w:top w:val="single" w:sz="4" w:space="0" w:color="000000"/>
                        <w:left w:val="single" w:sz="4" w:space="0" w:color="000000"/>
                        <w:bottom w:val="single" w:sz="4" w:space="0" w:color="000000"/>
                        <w:right w:val="single" w:sz="4" w:space="0" w:color="000000"/>
                      </w:tcBorders>
                    </w:tcPr>
                    <w:p w14:paraId="352D8F49" w14:textId="77777777" w:rsidR="00E50476" w:rsidRPr="0076169C" w:rsidRDefault="00E50476" w:rsidP="00F858B2">
                      <w:pPr>
                        <w:pStyle w:val="TableParagraph"/>
                        <w:framePr w:hSpace="180" w:wrap="around" w:vAnchor="text" w:hAnchor="margin" w:xAlign="center" w:y="6"/>
                        <w:spacing w:line="218" w:lineRule="exact"/>
                        <w:ind w:right="3"/>
                        <w:jc w:val="center"/>
                        <w:rPr>
                          <w:rFonts w:ascii="Arial Narrow" w:eastAsia="Arial Narrow" w:hAnsi="Arial Narrow" w:cs="Arial Narrow"/>
                          <w:sz w:val="19"/>
                          <w:szCs w:val="19"/>
                          <w:lang w:val="hr-HR"/>
                        </w:rPr>
                      </w:pPr>
                      <w:r w:rsidRPr="0076169C">
                        <w:rPr>
                          <w:rFonts w:ascii="Arial Narrow"/>
                          <w:sz w:val="19"/>
                          <w:lang w:val="hr-HR"/>
                        </w:rPr>
                        <w:t>V1</w:t>
                      </w:r>
                    </w:p>
                  </w:tc>
                  <w:tc>
                    <w:tcPr>
                      <w:tcW w:w="2765" w:type="dxa"/>
                      <w:tcBorders>
                        <w:top w:val="single" w:sz="4" w:space="0" w:color="000000"/>
                        <w:left w:val="single" w:sz="4" w:space="0" w:color="000000"/>
                        <w:bottom w:val="single" w:sz="4" w:space="0" w:color="000000"/>
                        <w:right w:val="single" w:sz="4" w:space="0" w:color="000000"/>
                      </w:tcBorders>
                    </w:tcPr>
                    <w:p w14:paraId="2FDEA2E9" w14:textId="77777777" w:rsidR="00E50476" w:rsidRPr="0076169C" w:rsidRDefault="00E50476" w:rsidP="00F858B2">
                      <w:pPr>
                        <w:pStyle w:val="TableParagraph"/>
                        <w:framePr w:hSpace="180" w:wrap="around" w:vAnchor="text" w:hAnchor="margin" w:xAlign="center" w:y="6"/>
                        <w:spacing w:line="242" w:lineRule="auto"/>
                        <w:ind w:left="57" w:right="661"/>
                        <w:rPr>
                          <w:rFonts w:ascii="Arial Narrow" w:eastAsia="Arial Narrow" w:hAnsi="Arial Narrow" w:cs="Arial Narrow"/>
                          <w:sz w:val="19"/>
                          <w:szCs w:val="19"/>
                          <w:lang w:val="hr-HR"/>
                        </w:rPr>
                      </w:pPr>
                      <w:r w:rsidRPr="0076169C">
                        <w:rPr>
                          <w:rFonts w:ascii="Arial Narrow"/>
                          <w:sz w:val="19"/>
                          <w:lang w:val="hr-HR"/>
                        </w:rPr>
                        <w:t>Pisanje i obrada</w:t>
                      </w:r>
                      <w:r w:rsidRPr="0076169C">
                        <w:rPr>
                          <w:rFonts w:ascii="Arial Narrow"/>
                          <w:spacing w:val="28"/>
                          <w:sz w:val="19"/>
                          <w:lang w:val="hr-HR"/>
                        </w:rPr>
                        <w:t xml:space="preserve"> </w:t>
                      </w:r>
                      <w:r w:rsidRPr="0076169C">
                        <w:rPr>
                          <w:rFonts w:ascii="Arial Narrow"/>
                          <w:sz w:val="19"/>
                          <w:lang w:val="hr-HR"/>
                        </w:rPr>
                        <w:t>teksta</w:t>
                      </w:r>
                    </w:p>
                  </w:tc>
                  <w:tc>
                    <w:tcPr>
                      <w:tcW w:w="1417" w:type="dxa"/>
                      <w:tcBorders>
                        <w:top w:val="single" w:sz="4" w:space="0" w:color="000000"/>
                        <w:left w:val="single" w:sz="4" w:space="0" w:color="000000"/>
                        <w:bottom w:val="single" w:sz="4" w:space="0" w:color="000000"/>
                        <w:right w:val="single" w:sz="4" w:space="0" w:color="000000"/>
                      </w:tcBorders>
                    </w:tcPr>
                    <w:p w14:paraId="0B1C91C0" w14:textId="77777777" w:rsidR="00E50476" w:rsidRPr="0076169C" w:rsidRDefault="00E50476" w:rsidP="00F858B2">
                      <w:pPr>
                        <w:pStyle w:val="TableParagraph"/>
                        <w:framePr w:hSpace="180" w:wrap="around" w:vAnchor="text" w:hAnchor="margin" w:xAlign="center" w:y="6"/>
                        <w:spacing w:line="218" w:lineRule="exact"/>
                        <w:ind w:right="5"/>
                        <w:jc w:val="center"/>
                        <w:rPr>
                          <w:rFonts w:ascii="Arial Narrow" w:eastAsia="Arial Narrow" w:hAnsi="Arial Narrow" w:cs="Arial Narrow"/>
                          <w:sz w:val="19"/>
                          <w:szCs w:val="19"/>
                          <w:lang w:val="hr-HR"/>
                        </w:rPr>
                      </w:pPr>
                      <w:r w:rsidRPr="0076169C">
                        <w:rPr>
                          <w:rFonts w:ascii="Arial Narrow"/>
                          <w:w w:val="101"/>
                          <w:sz w:val="19"/>
                          <w:lang w:val="hr-HR"/>
                        </w:rPr>
                        <w:t>"</w:t>
                      </w:r>
                    </w:p>
                  </w:tc>
                  <w:tc>
                    <w:tcPr>
                      <w:tcW w:w="1134" w:type="dxa"/>
                      <w:tcBorders>
                        <w:top w:val="single" w:sz="4" w:space="0" w:color="000000"/>
                        <w:left w:val="single" w:sz="4" w:space="0" w:color="000000"/>
                        <w:bottom w:val="single" w:sz="4" w:space="0" w:color="000000"/>
                        <w:right w:val="single" w:sz="4" w:space="0" w:color="000000"/>
                      </w:tcBorders>
                    </w:tcPr>
                    <w:p w14:paraId="621022B4"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20</w:t>
                      </w:r>
                    </w:p>
                  </w:tc>
                  <w:tc>
                    <w:tcPr>
                      <w:tcW w:w="1134" w:type="dxa"/>
                      <w:tcBorders>
                        <w:top w:val="single" w:sz="4" w:space="0" w:color="000000"/>
                        <w:left w:val="single" w:sz="4" w:space="0" w:color="000000"/>
                        <w:bottom w:val="single" w:sz="4" w:space="0" w:color="000000"/>
                        <w:right w:val="single" w:sz="4" w:space="0" w:color="000000"/>
                      </w:tcBorders>
                    </w:tcPr>
                    <w:p w14:paraId="201036D3" w14:textId="77777777" w:rsidR="00E50476" w:rsidRPr="0076169C" w:rsidRDefault="00E50476" w:rsidP="00F858B2">
                      <w:pPr>
                        <w:framePr w:hSpace="180" w:wrap="around" w:vAnchor="text" w:hAnchor="margin" w:xAlign="center" w:y="6"/>
                        <w:jc w:val="center"/>
                        <w:rPr>
                          <w:rFonts w:ascii="Arial Narrow"/>
                          <w:w w:val="101"/>
                          <w:sz w:val="20"/>
                          <w:szCs w:val="20"/>
                          <w:lang w:val="hr-HR"/>
                        </w:rPr>
                      </w:pPr>
                      <w:r w:rsidRPr="0076169C">
                        <w:rPr>
                          <w:rFonts w:ascii="Arial Narrow"/>
                          <w:w w:val="101"/>
                          <w:sz w:val="20"/>
                          <w:szCs w:val="20"/>
                          <w:lang w:val="hr-HR"/>
                        </w:rPr>
                        <w:t>-</w:t>
                      </w:r>
                    </w:p>
                  </w:tc>
                </w:tr>
                <w:tr w:rsidR="00E50476" w:rsidRPr="0076169C" w14:paraId="11954E26" w14:textId="77777777" w:rsidTr="005C091C">
                  <w:trPr>
                    <w:trHeight w:hRule="exact" w:val="478"/>
                  </w:trPr>
                  <w:tc>
                    <w:tcPr>
                      <w:tcW w:w="828" w:type="dxa"/>
                      <w:tcBorders>
                        <w:top w:val="single" w:sz="4" w:space="0" w:color="000000"/>
                        <w:left w:val="single" w:sz="4" w:space="0" w:color="000000"/>
                        <w:bottom w:val="single" w:sz="4" w:space="0" w:color="000000"/>
                        <w:right w:val="single" w:sz="4" w:space="0" w:color="000000"/>
                      </w:tcBorders>
                    </w:tcPr>
                    <w:p w14:paraId="7D269133" w14:textId="77777777" w:rsidR="00E50476" w:rsidRPr="0076169C" w:rsidRDefault="00E50476" w:rsidP="00F858B2">
                      <w:pPr>
                        <w:pStyle w:val="TableParagraph"/>
                        <w:framePr w:hSpace="180" w:wrap="around" w:vAnchor="text" w:hAnchor="margin" w:xAlign="center" w:y="6"/>
                        <w:spacing w:line="218" w:lineRule="exact"/>
                        <w:ind w:right="3"/>
                        <w:jc w:val="center"/>
                        <w:rPr>
                          <w:rFonts w:ascii="Arial Narrow" w:eastAsia="Arial Narrow" w:hAnsi="Arial Narrow" w:cs="Arial Narrow"/>
                          <w:sz w:val="19"/>
                          <w:szCs w:val="19"/>
                          <w:lang w:val="hr-HR"/>
                        </w:rPr>
                      </w:pPr>
                      <w:r w:rsidRPr="0076169C">
                        <w:rPr>
                          <w:rFonts w:ascii="Arial Narrow"/>
                          <w:sz w:val="19"/>
                          <w:lang w:val="hr-HR"/>
                        </w:rPr>
                        <w:t>V2</w:t>
                      </w:r>
                    </w:p>
                  </w:tc>
                  <w:tc>
                    <w:tcPr>
                      <w:tcW w:w="2765" w:type="dxa"/>
                      <w:tcBorders>
                        <w:top w:val="single" w:sz="4" w:space="0" w:color="000000"/>
                        <w:left w:val="single" w:sz="4" w:space="0" w:color="000000"/>
                        <w:bottom w:val="single" w:sz="4" w:space="0" w:color="000000"/>
                        <w:right w:val="single" w:sz="4" w:space="0" w:color="000000"/>
                      </w:tcBorders>
                    </w:tcPr>
                    <w:p w14:paraId="4B9D4FB5" w14:textId="502B1085" w:rsidR="00E50476" w:rsidRPr="0076169C" w:rsidRDefault="00E50476" w:rsidP="00F858B2">
                      <w:pPr>
                        <w:pStyle w:val="TableParagraph"/>
                        <w:framePr w:hSpace="180" w:wrap="around" w:vAnchor="text" w:hAnchor="margin" w:xAlign="center" w:y="6"/>
                        <w:spacing w:line="218" w:lineRule="exact"/>
                        <w:ind w:left="57"/>
                        <w:rPr>
                          <w:rFonts w:ascii="Arial Narrow" w:eastAsia="Arial Narrow" w:hAnsi="Arial Narrow" w:cs="Arial Narrow"/>
                          <w:sz w:val="19"/>
                          <w:szCs w:val="19"/>
                          <w:lang w:val="hr-HR"/>
                        </w:rPr>
                      </w:pPr>
                      <w:r w:rsidRPr="0076169C">
                        <w:rPr>
                          <w:rFonts w:ascii="Arial Narrow"/>
                          <w:sz w:val="19"/>
                          <w:lang w:val="hr-HR"/>
                        </w:rPr>
                        <w:t>PowerPoint</w:t>
                      </w:r>
                      <w:r w:rsidR="00FD1EA2">
                        <w:rPr>
                          <w:rFonts w:ascii="Arial Narrow"/>
                          <w:sz w:val="19"/>
                          <w:lang w:val="hr-HR"/>
                        </w:rPr>
                        <w:t xml:space="preserve"> i </w:t>
                      </w:r>
                      <w:r w:rsidR="007D556F">
                        <w:rPr>
                          <w:rFonts w:ascii="Arial Narrow"/>
                          <w:sz w:val="19"/>
                          <w:lang w:val="hr-HR"/>
                        </w:rPr>
                        <w:t>p</w:t>
                      </w:r>
                      <w:r w:rsidRPr="0076169C">
                        <w:rPr>
                          <w:rFonts w:ascii="Arial Narrow" w:hAnsi="Arial Narrow"/>
                          <w:sz w:val="19"/>
                          <w:lang w:val="hr-HR"/>
                        </w:rPr>
                        <w:t>retraživanje medicinske literature.</w:t>
                      </w:r>
                    </w:p>
                  </w:tc>
                  <w:tc>
                    <w:tcPr>
                      <w:tcW w:w="1417" w:type="dxa"/>
                      <w:tcBorders>
                        <w:top w:val="single" w:sz="4" w:space="0" w:color="000000"/>
                        <w:left w:val="single" w:sz="4" w:space="0" w:color="000000"/>
                        <w:bottom w:val="single" w:sz="4" w:space="0" w:color="000000"/>
                        <w:right w:val="single" w:sz="4" w:space="0" w:color="000000"/>
                      </w:tcBorders>
                    </w:tcPr>
                    <w:p w14:paraId="6D07A818" w14:textId="77777777" w:rsidR="00E50476" w:rsidRPr="0076169C" w:rsidRDefault="00E50476" w:rsidP="00F858B2">
                      <w:pPr>
                        <w:pStyle w:val="TableParagraph"/>
                        <w:framePr w:hSpace="180" w:wrap="around" w:vAnchor="text" w:hAnchor="margin" w:xAlign="center" w:y="6"/>
                        <w:spacing w:line="218" w:lineRule="exact"/>
                        <w:ind w:right="5"/>
                        <w:jc w:val="center"/>
                        <w:rPr>
                          <w:rFonts w:ascii="Arial Narrow" w:eastAsia="Arial Narrow" w:hAnsi="Arial Narrow" w:cs="Arial Narrow"/>
                          <w:sz w:val="19"/>
                          <w:szCs w:val="19"/>
                          <w:lang w:val="hr-HR"/>
                        </w:rPr>
                      </w:pPr>
                      <w:r w:rsidRPr="0076169C">
                        <w:rPr>
                          <w:rFonts w:ascii="Arial Narrow"/>
                          <w:w w:val="101"/>
                          <w:sz w:val="19"/>
                          <w:lang w:val="hr-HR"/>
                        </w:rPr>
                        <w:t>"</w:t>
                      </w:r>
                    </w:p>
                  </w:tc>
                  <w:tc>
                    <w:tcPr>
                      <w:tcW w:w="1134" w:type="dxa"/>
                      <w:tcBorders>
                        <w:top w:val="single" w:sz="4" w:space="0" w:color="000000"/>
                        <w:left w:val="single" w:sz="4" w:space="0" w:color="000000"/>
                        <w:bottom w:val="single" w:sz="4" w:space="0" w:color="000000"/>
                        <w:right w:val="single" w:sz="4" w:space="0" w:color="000000"/>
                      </w:tcBorders>
                    </w:tcPr>
                    <w:p w14:paraId="59C89CA6"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002E76EF" w14:textId="77777777" w:rsidR="00E50476" w:rsidRPr="0076169C" w:rsidRDefault="00E50476" w:rsidP="00F858B2">
                      <w:pPr>
                        <w:framePr w:hSpace="180" w:wrap="around" w:vAnchor="text" w:hAnchor="margin" w:xAlign="center" w:y="6"/>
                        <w:jc w:val="center"/>
                        <w:rPr>
                          <w:rFonts w:ascii="Arial Narrow"/>
                          <w:w w:val="101"/>
                          <w:sz w:val="20"/>
                          <w:szCs w:val="20"/>
                          <w:lang w:val="hr-HR"/>
                        </w:rPr>
                      </w:pPr>
                      <w:r w:rsidRPr="0076169C">
                        <w:rPr>
                          <w:rFonts w:ascii="Arial Narrow"/>
                          <w:w w:val="101"/>
                          <w:sz w:val="20"/>
                          <w:szCs w:val="20"/>
                          <w:lang w:val="hr-HR"/>
                        </w:rPr>
                        <w:t>-</w:t>
                      </w:r>
                    </w:p>
                  </w:tc>
                </w:tr>
                <w:tr w:rsidR="00E50476" w:rsidRPr="0076169C" w14:paraId="3447AD46" w14:textId="77777777" w:rsidTr="005C091C">
                  <w:trPr>
                    <w:trHeight w:hRule="exact" w:val="556"/>
                  </w:trPr>
                  <w:tc>
                    <w:tcPr>
                      <w:tcW w:w="828" w:type="dxa"/>
                      <w:tcBorders>
                        <w:top w:val="single" w:sz="4" w:space="0" w:color="000000"/>
                        <w:left w:val="single" w:sz="4" w:space="0" w:color="000000"/>
                        <w:bottom w:val="single" w:sz="4" w:space="0" w:color="000000"/>
                        <w:right w:val="single" w:sz="4" w:space="0" w:color="000000"/>
                      </w:tcBorders>
                    </w:tcPr>
                    <w:p w14:paraId="27E3B870" w14:textId="77777777" w:rsidR="00E50476" w:rsidRPr="0076169C" w:rsidRDefault="00E50476" w:rsidP="00F858B2">
                      <w:pPr>
                        <w:framePr w:hSpace="180" w:wrap="around" w:vAnchor="text" w:hAnchor="margin" w:xAlign="center" w:y="6"/>
                        <w:jc w:val="center"/>
                        <w:rPr>
                          <w:lang w:val="hr-HR"/>
                        </w:rPr>
                      </w:pPr>
                      <w:r w:rsidRPr="0076169C">
                        <w:rPr>
                          <w:rFonts w:ascii="Arial Narrow"/>
                          <w:sz w:val="19"/>
                          <w:lang w:val="hr-HR"/>
                        </w:rPr>
                        <w:t>V3</w:t>
                      </w:r>
                    </w:p>
                  </w:tc>
                  <w:tc>
                    <w:tcPr>
                      <w:tcW w:w="2765" w:type="dxa"/>
                      <w:tcBorders>
                        <w:top w:val="single" w:sz="4" w:space="0" w:color="000000"/>
                        <w:left w:val="single" w:sz="4" w:space="0" w:color="000000"/>
                        <w:bottom w:val="single" w:sz="4" w:space="0" w:color="000000"/>
                        <w:right w:val="single" w:sz="4" w:space="0" w:color="000000"/>
                      </w:tcBorders>
                    </w:tcPr>
                    <w:p w14:paraId="66275E1C" w14:textId="77777777" w:rsidR="00E50476" w:rsidRPr="0076169C" w:rsidRDefault="00E50476" w:rsidP="00F858B2">
                      <w:pPr>
                        <w:framePr w:hSpace="180" w:wrap="around" w:vAnchor="text" w:hAnchor="margin" w:xAlign="center" w:y="6"/>
                        <w:ind w:left="57"/>
                        <w:rPr>
                          <w:lang w:val="hr-HR"/>
                        </w:rPr>
                      </w:pPr>
                      <w:r w:rsidRPr="0076169C">
                        <w:rPr>
                          <w:rFonts w:ascii="Arial Narrow" w:eastAsia="Arial Narrow" w:hAnsi="Arial Narrow" w:cs="Arial Narrow"/>
                          <w:sz w:val="19"/>
                          <w:szCs w:val="19"/>
                          <w:lang w:val="hr-HR"/>
                        </w:rPr>
                        <w:t>Upravljanje</w:t>
                      </w:r>
                      <w:r w:rsidRPr="0076169C">
                        <w:rPr>
                          <w:rFonts w:ascii="Arial Narrow" w:eastAsia="Arial Narrow" w:hAnsi="Arial Narrow" w:cs="Arial Narrow"/>
                          <w:spacing w:val="11"/>
                          <w:sz w:val="19"/>
                          <w:szCs w:val="19"/>
                          <w:lang w:val="hr-HR"/>
                        </w:rPr>
                        <w:t xml:space="preserve"> </w:t>
                      </w:r>
                      <w:r w:rsidRPr="0076169C">
                        <w:rPr>
                          <w:rFonts w:ascii="Arial Narrow" w:eastAsia="Arial Narrow" w:hAnsi="Arial Narrow" w:cs="Arial Narrow"/>
                          <w:sz w:val="19"/>
                          <w:szCs w:val="19"/>
                          <w:lang w:val="hr-HR"/>
                        </w:rPr>
                        <w:t>medicinskim</w:t>
                      </w:r>
                      <w:r w:rsidRPr="0076169C">
                        <w:rPr>
                          <w:rFonts w:ascii="Arial Narrow" w:eastAsia="Arial Narrow" w:hAnsi="Arial Narrow" w:cs="Arial Narrow"/>
                          <w:spacing w:val="13"/>
                          <w:sz w:val="19"/>
                          <w:szCs w:val="19"/>
                          <w:lang w:val="hr-HR"/>
                        </w:rPr>
                        <w:t xml:space="preserve"> </w:t>
                      </w:r>
                      <w:r w:rsidRPr="0076169C">
                        <w:rPr>
                          <w:rFonts w:ascii="Arial Narrow" w:eastAsia="Arial Narrow" w:hAnsi="Arial Narrow" w:cs="Arial Narrow"/>
                          <w:sz w:val="19"/>
                          <w:szCs w:val="19"/>
                          <w:lang w:val="hr-HR"/>
                        </w:rPr>
                        <w:t>podatcima</w:t>
                      </w:r>
                      <w:r w:rsidRPr="0076169C">
                        <w:rPr>
                          <w:rFonts w:ascii="Arial Narrow" w:eastAsia="Arial Narrow" w:hAnsi="Arial Narrow" w:cs="Arial Narrow"/>
                          <w:spacing w:val="11"/>
                          <w:sz w:val="19"/>
                          <w:szCs w:val="19"/>
                          <w:lang w:val="hr-HR"/>
                        </w:rPr>
                        <w:t xml:space="preserve"> </w:t>
                      </w:r>
                      <w:r w:rsidRPr="0076169C">
                        <w:rPr>
                          <w:rFonts w:ascii="Arial Narrow" w:eastAsia="Arial Narrow" w:hAnsi="Arial Narrow" w:cs="Arial Narrow"/>
                          <w:sz w:val="19"/>
                          <w:szCs w:val="19"/>
                          <w:lang w:val="hr-HR"/>
                        </w:rPr>
                        <w:t>–</w:t>
                      </w:r>
                      <w:r w:rsidRPr="0076169C">
                        <w:rPr>
                          <w:rFonts w:ascii="Arial Narrow" w:eastAsia="Arial Narrow" w:hAnsi="Arial Narrow" w:cs="Arial Narrow"/>
                          <w:spacing w:val="-36"/>
                          <w:sz w:val="19"/>
                          <w:szCs w:val="19"/>
                          <w:lang w:val="hr-HR"/>
                        </w:rPr>
                        <w:t xml:space="preserve"> </w:t>
                      </w:r>
                      <w:r w:rsidRPr="0076169C">
                        <w:rPr>
                          <w:rFonts w:ascii="Arial Narrow" w:eastAsia="Arial Narrow" w:hAnsi="Arial Narrow" w:cs="Arial Narrow"/>
                          <w:sz w:val="19"/>
                          <w:szCs w:val="19"/>
                          <w:lang w:val="hr-HR"/>
                        </w:rPr>
                        <w:t>dvodimenzijske tablice</w:t>
                      </w:r>
                      <w:r w:rsidRPr="0076169C">
                        <w:rPr>
                          <w:rFonts w:ascii="Arial Narrow" w:eastAsia="Arial Narrow" w:hAnsi="Arial Narrow" w:cs="Arial Narrow"/>
                          <w:spacing w:val="39"/>
                          <w:sz w:val="19"/>
                          <w:szCs w:val="19"/>
                          <w:lang w:val="hr-HR"/>
                        </w:rPr>
                        <w:t xml:space="preserve"> </w:t>
                      </w:r>
                      <w:r w:rsidRPr="0076169C">
                        <w:rPr>
                          <w:rFonts w:ascii="Arial Narrow" w:eastAsia="Arial Narrow" w:hAnsi="Arial Narrow" w:cs="Arial Narrow"/>
                          <w:sz w:val="19"/>
                          <w:szCs w:val="19"/>
                          <w:lang w:val="hr-HR"/>
                        </w:rPr>
                        <w:t>podataka</w:t>
                      </w:r>
                    </w:p>
                  </w:tc>
                  <w:tc>
                    <w:tcPr>
                      <w:tcW w:w="1417" w:type="dxa"/>
                      <w:tcBorders>
                        <w:top w:val="single" w:sz="4" w:space="0" w:color="000000"/>
                        <w:left w:val="single" w:sz="4" w:space="0" w:color="000000"/>
                        <w:bottom w:val="single" w:sz="4" w:space="0" w:color="000000"/>
                        <w:right w:val="single" w:sz="4" w:space="0" w:color="000000"/>
                      </w:tcBorders>
                    </w:tcPr>
                    <w:p w14:paraId="0F5237C9" w14:textId="77777777" w:rsidR="00E50476" w:rsidRPr="0076169C" w:rsidRDefault="00E50476" w:rsidP="00F858B2">
                      <w:pPr>
                        <w:framePr w:hSpace="180" w:wrap="around" w:vAnchor="text" w:hAnchor="margin" w:xAlign="center" w:y="6"/>
                        <w:jc w:val="center"/>
                        <w:rPr>
                          <w:lang w:val="hr-HR"/>
                        </w:rPr>
                      </w:pPr>
                      <w:r w:rsidRPr="0076169C">
                        <w:rPr>
                          <w:rFonts w:ascii="Arial Narrow"/>
                          <w:w w:val="101"/>
                          <w:sz w:val="19"/>
                          <w:lang w:val="hr-HR"/>
                        </w:rPr>
                        <w:t>"</w:t>
                      </w:r>
                    </w:p>
                  </w:tc>
                  <w:tc>
                    <w:tcPr>
                      <w:tcW w:w="1134" w:type="dxa"/>
                      <w:tcBorders>
                        <w:top w:val="single" w:sz="4" w:space="0" w:color="000000"/>
                        <w:left w:val="single" w:sz="4" w:space="0" w:color="000000"/>
                        <w:bottom w:val="single" w:sz="4" w:space="0" w:color="000000"/>
                        <w:right w:val="single" w:sz="4" w:space="0" w:color="000000"/>
                      </w:tcBorders>
                    </w:tcPr>
                    <w:p w14:paraId="6032C4CD"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20</w:t>
                      </w:r>
                    </w:p>
                  </w:tc>
                  <w:tc>
                    <w:tcPr>
                      <w:tcW w:w="1134" w:type="dxa"/>
                      <w:tcBorders>
                        <w:top w:val="single" w:sz="4" w:space="0" w:color="000000"/>
                        <w:left w:val="single" w:sz="4" w:space="0" w:color="000000"/>
                        <w:bottom w:val="single" w:sz="4" w:space="0" w:color="000000"/>
                        <w:right w:val="single" w:sz="4" w:space="0" w:color="000000"/>
                      </w:tcBorders>
                    </w:tcPr>
                    <w:p w14:paraId="16B4E1D0" w14:textId="77777777" w:rsidR="00E50476" w:rsidRPr="0076169C" w:rsidRDefault="00E50476" w:rsidP="00F858B2">
                      <w:pPr>
                        <w:framePr w:hSpace="180" w:wrap="around" w:vAnchor="text" w:hAnchor="margin" w:xAlign="center" w:y="6"/>
                        <w:jc w:val="center"/>
                        <w:rPr>
                          <w:rFonts w:ascii="Arial Narrow"/>
                          <w:w w:val="101"/>
                          <w:sz w:val="20"/>
                          <w:szCs w:val="20"/>
                          <w:lang w:val="hr-HR"/>
                        </w:rPr>
                      </w:pPr>
                      <w:r w:rsidRPr="0076169C">
                        <w:rPr>
                          <w:rFonts w:ascii="Arial Narrow"/>
                          <w:w w:val="101"/>
                          <w:sz w:val="20"/>
                          <w:szCs w:val="20"/>
                          <w:lang w:val="hr-HR"/>
                        </w:rPr>
                        <w:t>-</w:t>
                      </w:r>
                    </w:p>
                  </w:tc>
                </w:tr>
                <w:tr w:rsidR="00E50476" w:rsidRPr="0076169C" w14:paraId="6FFCDC87" w14:textId="77777777" w:rsidTr="005C091C">
                  <w:trPr>
                    <w:trHeight w:hRule="exact" w:val="76"/>
                  </w:trPr>
                  <w:tc>
                    <w:tcPr>
                      <w:tcW w:w="828" w:type="dxa"/>
                      <w:tcBorders>
                        <w:top w:val="single" w:sz="4" w:space="0" w:color="000000"/>
                        <w:left w:val="single" w:sz="4" w:space="0" w:color="000000"/>
                        <w:bottom w:val="single" w:sz="4" w:space="0" w:color="000000"/>
                        <w:right w:val="single" w:sz="4" w:space="0" w:color="000000"/>
                      </w:tcBorders>
                    </w:tcPr>
                    <w:p w14:paraId="3CCF1F8F" w14:textId="77777777" w:rsidR="00E50476" w:rsidRPr="0076169C" w:rsidRDefault="00E50476" w:rsidP="00F858B2">
                      <w:pPr>
                        <w:framePr w:hSpace="180" w:wrap="around" w:vAnchor="text" w:hAnchor="margin" w:xAlign="center" w:y="6"/>
                        <w:rPr>
                          <w:lang w:val="hr-HR"/>
                        </w:rPr>
                      </w:pPr>
                    </w:p>
                  </w:tc>
                  <w:tc>
                    <w:tcPr>
                      <w:tcW w:w="2765" w:type="dxa"/>
                      <w:tcBorders>
                        <w:top w:val="single" w:sz="4" w:space="0" w:color="000000"/>
                        <w:left w:val="single" w:sz="4" w:space="0" w:color="000000"/>
                        <w:bottom w:val="single" w:sz="4" w:space="0" w:color="000000"/>
                        <w:right w:val="single" w:sz="4" w:space="0" w:color="000000"/>
                      </w:tcBorders>
                    </w:tcPr>
                    <w:p w14:paraId="70FA9593" w14:textId="77777777" w:rsidR="00E50476" w:rsidRPr="0076169C" w:rsidRDefault="00E50476" w:rsidP="00F858B2">
                      <w:pPr>
                        <w:framePr w:hSpace="180" w:wrap="around" w:vAnchor="text" w:hAnchor="margin" w:xAlign="center" w:y="6"/>
                        <w:ind w:left="57"/>
                        <w:rPr>
                          <w:lang w:val="hr-HR"/>
                        </w:rPr>
                      </w:pPr>
                    </w:p>
                  </w:tc>
                  <w:tc>
                    <w:tcPr>
                      <w:tcW w:w="1417" w:type="dxa"/>
                      <w:tcBorders>
                        <w:top w:val="single" w:sz="4" w:space="0" w:color="000000"/>
                        <w:left w:val="single" w:sz="4" w:space="0" w:color="000000"/>
                        <w:bottom w:val="single" w:sz="4" w:space="0" w:color="000000"/>
                        <w:right w:val="single" w:sz="4" w:space="0" w:color="000000"/>
                      </w:tcBorders>
                    </w:tcPr>
                    <w:p w14:paraId="5849266E" w14:textId="77777777" w:rsidR="00E50476" w:rsidRPr="0076169C" w:rsidRDefault="00E50476" w:rsidP="00F858B2">
                      <w:pPr>
                        <w:framePr w:hSpace="180" w:wrap="around" w:vAnchor="text" w:hAnchor="margin" w:xAlign="center" w:y="6"/>
                        <w:rPr>
                          <w:lang w:val="hr-HR"/>
                        </w:rPr>
                      </w:pPr>
                    </w:p>
                  </w:tc>
                  <w:tc>
                    <w:tcPr>
                      <w:tcW w:w="1134" w:type="dxa"/>
                      <w:tcBorders>
                        <w:top w:val="single" w:sz="4" w:space="0" w:color="000000"/>
                        <w:left w:val="single" w:sz="4" w:space="0" w:color="000000"/>
                        <w:bottom w:val="single" w:sz="4" w:space="0" w:color="000000"/>
                        <w:right w:val="single" w:sz="4" w:space="0" w:color="000000"/>
                      </w:tcBorders>
                    </w:tcPr>
                    <w:p w14:paraId="095437E2" w14:textId="77777777" w:rsidR="00E50476" w:rsidRPr="0076169C" w:rsidRDefault="00E50476" w:rsidP="00F858B2">
                      <w:pPr>
                        <w:framePr w:hSpace="180" w:wrap="around" w:vAnchor="text" w:hAnchor="margin" w:xAlign="center" w:y="6"/>
                        <w:jc w:val="center"/>
                        <w:rPr>
                          <w:sz w:val="20"/>
                          <w:szCs w:val="20"/>
                          <w:lang w:val="hr-HR"/>
                        </w:rPr>
                      </w:pPr>
                    </w:p>
                  </w:tc>
                  <w:tc>
                    <w:tcPr>
                      <w:tcW w:w="1134" w:type="dxa"/>
                      <w:tcBorders>
                        <w:top w:val="single" w:sz="4" w:space="0" w:color="000000"/>
                        <w:left w:val="single" w:sz="4" w:space="0" w:color="000000"/>
                        <w:bottom w:val="single" w:sz="4" w:space="0" w:color="000000"/>
                        <w:right w:val="single" w:sz="4" w:space="0" w:color="000000"/>
                      </w:tcBorders>
                    </w:tcPr>
                    <w:p w14:paraId="7EF09E7B" w14:textId="77777777" w:rsidR="00E50476" w:rsidRPr="0076169C" w:rsidRDefault="00E50476" w:rsidP="00F858B2">
                      <w:pPr>
                        <w:framePr w:hSpace="180" w:wrap="around" w:vAnchor="text" w:hAnchor="margin" w:xAlign="center" w:y="6"/>
                        <w:jc w:val="center"/>
                        <w:rPr>
                          <w:sz w:val="20"/>
                          <w:szCs w:val="20"/>
                          <w:lang w:val="hr-HR"/>
                        </w:rPr>
                      </w:pPr>
                    </w:p>
                  </w:tc>
                </w:tr>
                <w:tr w:rsidR="00E50476" w:rsidRPr="0076169C" w14:paraId="5FB6EC71" w14:textId="77777777" w:rsidTr="005C091C">
                  <w:trPr>
                    <w:trHeight w:hRule="exact" w:val="233"/>
                  </w:trPr>
                  <w:tc>
                    <w:tcPr>
                      <w:tcW w:w="828" w:type="dxa"/>
                      <w:tcBorders>
                        <w:top w:val="single" w:sz="4" w:space="0" w:color="000000"/>
                        <w:left w:val="single" w:sz="4" w:space="0" w:color="000000"/>
                        <w:bottom w:val="single" w:sz="4" w:space="0" w:color="000000"/>
                        <w:right w:val="single" w:sz="4" w:space="0" w:color="000000"/>
                      </w:tcBorders>
                    </w:tcPr>
                    <w:p w14:paraId="52A50D05" w14:textId="77777777" w:rsidR="00E50476" w:rsidRPr="0076169C" w:rsidRDefault="00E50476" w:rsidP="00F858B2">
                      <w:pPr>
                        <w:framePr w:hSpace="180" w:wrap="around" w:vAnchor="text" w:hAnchor="margin" w:xAlign="center" w:y="6"/>
                        <w:rPr>
                          <w:sz w:val="19"/>
                          <w:szCs w:val="19"/>
                          <w:lang w:val="hr-HR"/>
                        </w:rPr>
                      </w:pPr>
                    </w:p>
                  </w:tc>
                  <w:tc>
                    <w:tcPr>
                      <w:tcW w:w="2765" w:type="dxa"/>
                      <w:tcBorders>
                        <w:top w:val="single" w:sz="4" w:space="0" w:color="000000"/>
                        <w:left w:val="single" w:sz="4" w:space="0" w:color="000000"/>
                        <w:bottom w:val="single" w:sz="4" w:space="0" w:color="000000"/>
                        <w:right w:val="single" w:sz="4" w:space="0" w:color="000000"/>
                      </w:tcBorders>
                    </w:tcPr>
                    <w:p w14:paraId="20F15AE6" w14:textId="77777777" w:rsidR="00E50476" w:rsidRPr="0076169C" w:rsidRDefault="00E50476" w:rsidP="00F858B2">
                      <w:pPr>
                        <w:framePr w:hSpace="180" w:wrap="around" w:vAnchor="text" w:hAnchor="margin" w:xAlign="center" w:y="6"/>
                        <w:ind w:left="57"/>
                        <w:rPr>
                          <w:sz w:val="19"/>
                          <w:szCs w:val="19"/>
                          <w:lang w:val="hr-HR"/>
                        </w:rPr>
                      </w:pPr>
                      <w:r w:rsidRPr="0076169C">
                        <w:rPr>
                          <w:sz w:val="19"/>
                          <w:szCs w:val="19"/>
                          <w:lang w:val="hr-HR"/>
                        </w:rPr>
                        <w:t>Ukupno</w:t>
                      </w:r>
                    </w:p>
                  </w:tc>
                  <w:tc>
                    <w:tcPr>
                      <w:tcW w:w="1417" w:type="dxa"/>
                      <w:tcBorders>
                        <w:top w:val="single" w:sz="4" w:space="0" w:color="000000"/>
                        <w:left w:val="single" w:sz="4" w:space="0" w:color="000000"/>
                        <w:bottom w:val="single" w:sz="4" w:space="0" w:color="000000"/>
                        <w:right w:val="single" w:sz="4" w:space="0" w:color="000000"/>
                      </w:tcBorders>
                    </w:tcPr>
                    <w:p w14:paraId="6638FA7A" w14:textId="77777777" w:rsidR="00E50476" w:rsidRPr="0076169C" w:rsidRDefault="00E50476" w:rsidP="00F858B2">
                      <w:pPr>
                        <w:framePr w:hSpace="180" w:wrap="around" w:vAnchor="text" w:hAnchor="margin" w:xAlign="center" w:y="6"/>
                        <w:jc w:val="center"/>
                        <w:rPr>
                          <w:sz w:val="19"/>
                          <w:szCs w:val="19"/>
                          <w:lang w:val="hr-HR"/>
                        </w:rPr>
                      </w:pPr>
                      <w:r w:rsidRPr="0076169C">
                        <w:rPr>
                          <w:sz w:val="19"/>
                          <w:szCs w:val="19"/>
                          <w:lang w:val="hr-HR"/>
                        </w:rPr>
                        <w:t>10</w:t>
                      </w:r>
                    </w:p>
                  </w:tc>
                  <w:tc>
                    <w:tcPr>
                      <w:tcW w:w="1134" w:type="dxa"/>
                      <w:tcBorders>
                        <w:top w:val="single" w:sz="4" w:space="0" w:color="000000"/>
                        <w:left w:val="single" w:sz="4" w:space="0" w:color="000000"/>
                        <w:bottom w:val="single" w:sz="4" w:space="0" w:color="000000"/>
                        <w:right w:val="single" w:sz="4" w:space="0" w:color="000000"/>
                      </w:tcBorders>
                    </w:tcPr>
                    <w:p w14:paraId="32EDFAC1"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60</w:t>
                      </w:r>
                    </w:p>
                  </w:tc>
                  <w:tc>
                    <w:tcPr>
                      <w:tcW w:w="1134" w:type="dxa"/>
                      <w:tcBorders>
                        <w:top w:val="single" w:sz="4" w:space="0" w:color="000000"/>
                        <w:left w:val="single" w:sz="4" w:space="0" w:color="000000"/>
                        <w:bottom w:val="single" w:sz="4" w:space="0" w:color="000000"/>
                        <w:right w:val="single" w:sz="4" w:space="0" w:color="000000"/>
                      </w:tcBorders>
                    </w:tcPr>
                    <w:p w14:paraId="6EB98F2F"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30</w:t>
                      </w:r>
                    </w:p>
                  </w:tc>
                </w:tr>
                <w:tr w:rsidR="00E50476" w:rsidRPr="0076169C" w14:paraId="3D4FEB11" w14:textId="77777777" w:rsidTr="005C091C">
                  <w:trPr>
                    <w:trHeight w:hRule="exact" w:val="233"/>
                  </w:trPr>
                  <w:tc>
                    <w:tcPr>
                      <w:tcW w:w="828" w:type="dxa"/>
                      <w:tcBorders>
                        <w:top w:val="single" w:sz="4" w:space="0" w:color="000000"/>
                        <w:left w:val="single" w:sz="4" w:space="0" w:color="000000"/>
                        <w:bottom w:val="single" w:sz="4" w:space="0" w:color="000000"/>
                        <w:right w:val="single" w:sz="4" w:space="0" w:color="000000"/>
                      </w:tcBorders>
                      <w:vAlign w:val="center"/>
                    </w:tcPr>
                    <w:p w14:paraId="07999A53" w14:textId="77777777" w:rsidR="00E50476" w:rsidRPr="0076169C" w:rsidRDefault="00E50476" w:rsidP="00F858B2">
                      <w:pPr>
                        <w:framePr w:hSpace="180" w:wrap="around" w:vAnchor="text" w:hAnchor="margin" w:xAlign="center" w:y="6"/>
                        <w:jc w:val="center"/>
                        <w:rPr>
                          <w:sz w:val="19"/>
                          <w:szCs w:val="19"/>
                          <w:lang w:val="hr-HR"/>
                        </w:rPr>
                      </w:pPr>
                      <w:r w:rsidRPr="0076169C">
                        <w:rPr>
                          <w:sz w:val="19"/>
                          <w:szCs w:val="19"/>
                          <w:lang w:val="hr-HR"/>
                        </w:rPr>
                        <w:t>ili</w:t>
                      </w:r>
                    </w:p>
                  </w:tc>
                  <w:tc>
                    <w:tcPr>
                      <w:tcW w:w="2765" w:type="dxa"/>
                      <w:tcBorders>
                        <w:top w:val="single" w:sz="4" w:space="0" w:color="000000"/>
                        <w:left w:val="single" w:sz="4" w:space="0" w:color="000000"/>
                        <w:bottom w:val="single" w:sz="4" w:space="0" w:color="000000"/>
                        <w:right w:val="single" w:sz="4" w:space="0" w:color="000000"/>
                      </w:tcBorders>
                    </w:tcPr>
                    <w:p w14:paraId="2AC20B84" w14:textId="77777777" w:rsidR="00E50476" w:rsidRPr="0076169C" w:rsidRDefault="00E50476" w:rsidP="00F858B2">
                      <w:pPr>
                        <w:framePr w:hSpace="180" w:wrap="around" w:vAnchor="text" w:hAnchor="margin" w:xAlign="center" w:y="6"/>
                        <w:ind w:left="57"/>
                        <w:rPr>
                          <w:sz w:val="19"/>
                          <w:szCs w:val="19"/>
                          <w:lang w:val="hr-HR"/>
                        </w:rPr>
                      </w:pPr>
                    </w:p>
                  </w:tc>
                  <w:tc>
                    <w:tcPr>
                      <w:tcW w:w="1417" w:type="dxa"/>
                      <w:tcBorders>
                        <w:top w:val="single" w:sz="4" w:space="0" w:color="000000"/>
                        <w:left w:val="single" w:sz="4" w:space="0" w:color="000000"/>
                        <w:bottom w:val="single" w:sz="4" w:space="0" w:color="000000"/>
                        <w:right w:val="single" w:sz="4" w:space="0" w:color="000000"/>
                      </w:tcBorders>
                    </w:tcPr>
                    <w:p w14:paraId="7140849E" w14:textId="77777777" w:rsidR="00E50476" w:rsidRPr="0076169C" w:rsidRDefault="00E50476" w:rsidP="00F858B2">
                      <w:pPr>
                        <w:framePr w:hSpace="180" w:wrap="around" w:vAnchor="text" w:hAnchor="margin" w:xAlign="center" w:y="6"/>
                        <w:jc w:val="center"/>
                        <w:rPr>
                          <w:sz w:val="19"/>
                          <w:szCs w:val="19"/>
                          <w:lang w:val="hr-HR"/>
                        </w:rPr>
                      </w:pPr>
                    </w:p>
                  </w:tc>
                  <w:tc>
                    <w:tcPr>
                      <w:tcW w:w="1134" w:type="dxa"/>
                      <w:tcBorders>
                        <w:top w:val="single" w:sz="4" w:space="0" w:color="000000"/>
                        <w:left w:val="single" w:sz="4" w:space="0" w:color="000000"/>
                        <w:bottom w:val="single" w:sz="4" w:space="0" w:color="000000"/>
                        <w:right w:val="single" w:sz="4" w:space="0" w:color="000000"/>
                      </w:tcBorders>
                    </w:tcPr>
                    <w:p w14:paraId="532C8E0B"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Kolokvij</w:t>
                      </w:r>
                    </w:p>
                  </w:tc>
                  <w:tc>
                    <w:tcPr>
                      <w:tcW w:w="1134" w:type="dxa"/>
                      <w:tcBorders>
                        <w:top w:val="single" w:sz="4" w:space="0" w:color="000000"/>
                        <w:left w:val="single" w:sz="4" w:space="0" w:color="000000"/>
                        <w:bottom w:val="single" w:sz="4" w:space="0" w:color="000000"/>
                        <w:right w:val="single" w:sz="4" w:space="0" w:color="000000"/>
                      </w:tcBorders>
                    </w:tcPr>
                    <w:p w14:paraId="6F522485"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Ispit</w:t>
                      </w:r>
                    </w:p>
                  </w:tc>
                </w:tr>
                <w:tr w:rsidR="00E50476" w:rsidRPr="0076169C" w14:paraId="0A35ECB5" w14:textId="77777777" w:rsidTr="005C091C">
                  <w:trPr>
                    <w:trHeight w:hRule="exact" w:val="233"/>
                  </w:trPr>
                  <w:tc>
                    <w:tcPr>
                      <w:tcW w:w="828" w:type="dxa"/>
                      <w:tcBorders>
                        <w:top w:val="single" w:sz="4" w:space="0" w:color="000000"/>
                        <w:left w:val="single" w:sz="4" w:space="0" w:color="000000"/>
                        <w:bottom w:val="single" w:sz="4" w:space="0" w:color="000000"/>
                        <w:right w:val="single" w:sz="4" w:space="0" w:color="000000"/>
                      </w:tcBorders>
                      <w:vAlign w:val="center"/>
                    </w:tcPr>
                    <w:p w14:paraId="3DF9C29E" w14:textId="77777777" w:rsidR="00E50476" w:rsidRPr="0076169C" w:rsidRDefault="00E50476" w:rsidP="00F858B2">
                      <w:pPr>
                        <w:framePr w:hSpace="180" w:wrap="around" w:vAnchor="text" w:hAnchor="margin" w:xAlign="center" w:y="6"/>
                        <w:jc w:val="center"/>
                        <w:rPr>
                          <w:sz w:val="19"/>
                          <w:szCs w:val="19"/>
                          <w:lang w:val="hr-HR"/>
                        </w:rPr>
                      </w:pPr>
                    </w:p>
                  </w:tc>
                  <w:tc>
                    <w:tcPr>
                      <w:tcW w:w="2765" w:type="dxa"/>
                      <w:tcBorders>
                        <w:top w:val="single" w:sz="4" w:space="0" w:color="000000"/>
                        <w:left w:val="single" w:sz="4" w:space="0" w:color="000000"/>
                        <w:bottom w:val="single" w:sz="4" w:space="0" w:color="000000"/>
                        <w:right w:val="single" w:sz="4" w:space="0" w:color="000000"/>
                      </w:tcBorders>
                    </w:tcPr>
                    <w:p w14:paraId="31AC0044" w14:textId="77777777" w:rsidR="00E50476" w:rsidRPr="0076169C" w:rsidRDefault="00E50476" w:rsidP="00F858B2">
                      <w:pPr>
                        <w:framePr w:hSpace="180" w:wrap="around" w:vAnchor="text" w:hAnchor="margin" w:xAlign="center" w:y="6"/>
                        <w:ind w:left="57"/>
                        <w:rPr>
                          <w:sz w:val="19"/>
                          <w:szCs w:val="19"/>
                          <w:lang w:val="hr-HR"/>
                        </w:rPr>
                      </w:pPr>
                      <w:r w:rsidRPr="0076169C">
                        <w:rPr>
                          <w:sz w:val="19"/>
                          <w:szCs w:val="19"/>
                          <w:lang w:val="hr-HR"/>
                        </w:rPr>
                        <w:t>Ukupno</w:t>
                      </w:r>
                    </w:p>
                  </w:tc>
                  <w:tc>
                    <w:tcPr>
                      <w:tcW w:w="1417" w:type="dxa"/>
                      <w:tcBorders>
                        <w:top w:val="single" w:sz="4" w:space="0" w:color="000000"/>
                        <w:left w:val="single" w:sz="4" w:space="0" w:color="000000"/>
                        <w:bottom w:val="single" w:sz="4" w:space="0" w:color="000000"/>
                        <w:right w:val="single" w:sz="4" w:space="0" w:color="000000"/>
                      </w:tcBorders>
                    </w:tcPr>
                    <w:p w14:paraId="2E92F484" w14:textId="77777777" w:rsidR="00E50476" w:rsidRPr="0076169C" w:rsidRDefault="00E50476" w:rsidP="00F858B2">
                      <w:pPr>
                        <w:framePr w:hSpace="180" w:wrap="around" w:vAnchor="text" w:hAnchor="margin" w:xAlign="center" w:y="6"/>
                        <w:jc w:val="center"/>
                        <w:rPr>
                          <w:sz w:val="19"/>
                          <w:szCs w:val="19"/>
                          <w:lang w:val="hr-HR"/>
                        </w:rPr>
                      </w:pPr>
                      <w:r w:rsidRPr="0076169C">
                        <w:rPr>
                          <w:sz w:val="19"/>
                          <w:szCs w:val="19"/>
                          <w:lang w:val="hr-HR"/>
                        </w:rPr>
                        <w:t>10</w:t>
                      </w:r>
                    </w:p>
                  </w:tc>
                  <w:tc>
                    <w:tcPr>
                      <w:tcW w:w="1134" w:type="dxa"/>
                      <w:tcBorders>
                        <w:top w:val="single" w:sz="4" w:space="0" w:color="000000"/>
                        <w:left w:val="single" w:sz="4" w:space="0" w:color="000000"/>
                        <w:bottom w:val="single" w:sz="4" w:space="0" w:color="000000"/>
                        <w:right w:val="single" w:sz="4" w:space="0" w:color="000000"/>
                      </w:tcBorders>
                    </w:tcPr>
                    <w:p w14:paraId="56BB2E30"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60</w:t>
                      </w:r>
                    </w:p>
                  </w:tc>
                  <w:tc>
                    <w:tcPr>
                      <w:tcW w:w="1134" w:type="dxa"/>
                      <w:tcBorders>
                        <w:top w:val="single" w:sz="4" w:space="0" w:color="000000"/>
                        <w:left w:val="single" w:sz="4" w:space="0" w:color="000000"/>
                        <w:bottom w:val="single" w:sz="4" w:space="0" w:color="000000"/>
                        <w:right w:val="single" w:sz="4" w:space="0" w:color="000000"/>
                      </w:tcBorders>
                    </w:tcPr>
                    <w:p w14:paraId="65E7D727" w14:textId="77777777" w:rsidR="00E50476" w:rsidRPr="0076169C" w:rsidRDefault="00E50476" w:rsidP="00F858B2">
                      <w:pPr>
                        <w:framePr w:hSpace="180" w:wrap="around" w:vAnchor="text" w:hAnchor="margin" w:xAlign="center" w:y="6"/>
                        <w:jc w:val="center"/>
                        <w:rPr>
                          <w:sz w:val="20"/>
                          <w:szCs w:val="20"/>
                          <w:lang w:val="hr-HR"/>
                        </w:rPr>
                      </w:pPr>
                      <w:r w:rsidRPr="0076169C">
                        <w:rPr>
                          <w:sz w:val="20"/>
                          <w:szCs w:val="20"/>
                          <w:lang w:val="hr-HR"/>
                        </w:rPr>
                        <w:t>30</w:t>
                      </w:r>
                    </w:p>
                  </w:tc>
                </w:tr>
              </w:tbl>
              <w:p w14:paraId="6B5E38CC" w14:textId="6A541312" w:rsidR="00E50476" w:rsidRDefault="00E50476" w:rsidP="004D4B18">
                <w:pPr>
                  <w:spacing w:after="0"/>
                  <w:jc w:val="both"/>
                  <w:rPr>
                    <w:rStyle w:val="Style45"/>
                  </w:rPr>
                </w:pPr>
              </w:p>
              <w:p w14:paraId="37EBE33B" w14:textId="77777777" w:rsidR="004E5FED" w:rsidRDefault="004E5FED" w:rsidP="004E5FED">
                <w:pPr>
                  <w:jc w:val="both"/>
                </w:pPr>
                <w:r w:rsidRPr="00281B2A">
                  <w:rPr>
                    <w:b/>
                    <w:bCs/>
                  </w:rPr>
                  <w:t>Konačna ocjena</w:t>
                </w:r>
                <w:r w:rsidRPr="00281B2A">
                  <w:t xml:space="preserve"> je postotak usvojenog znanja, vještina i kompetencija kroz nastavu i završni ispit odnosno donosi se na temelju zbroja svih ocjenskih bodova prema kriteriju:</w:t>
                </w:r>
              </w:p>
              <w:tbl>
                <w:tblPr>
                  <w:tblStyle w:val="TableNormal"/>
                  <w:tblW w:w="0" w:type="auto"/>
                  <w:tblInd w:w="103" w:type="dxa"/>
                  <w:tblLayout w:type="fixed"/>
                  <w:tblLook w:val="01E0" w:firstRow="1" w:lastRow="1" w:firstColumn="1" w:lastColumn="1" w:noHBand="0" w:noVBand="0"/>
                </w:tblPr>
                <w:tblGrid>
                  <w:gridCol w:w="907"/>
                  <w:gridCol w:w="1822"/>
                  <w:gridCol w:w="1824"/>
                  <w:gridCol w:w="4056"/>
                </w:tblGrid>
                <w:tr w:rsidR="004E5FED" w:rsidRPr="0076169C" w14:paraId="2B2429D9" w14:textId="77777777" w:rsidTr="005C091C">
                  <w:trPr>
                    <w:trHeight w:hRule="exact" w:val="545"/>
                  </w:trPr>
                  <w:tc>
                    <w:tcPr>
                      <w:tcW w:w="907" w:type="dxa"/>
                      <w:vMerge w:val="restart"/>
                      <w:tcBorders>
                        <w:top w:val="nil"/>
                        <w:left w:val="single" w:sz="8" w:space="0" w:color="000000"/>
                        <w:right w:val="single" w:sz="4" w:space="0" w:color="000000"/>
                      </w:tcBorders>
                    </w:tcPr>
                    <w:p w14:paraId="16F7205F" w14:textId="77777777" w:rsidR="004E5FED" w:rsidRPr="0076169C" w:rsidRDefault="004E5FED" w:rsidP="00F858B2">
                      <w:pPr>
                        <w:framePr w:hSpace="180" w:wrap="around" w:vAnchor="text" w:hAnchor="margin" w:xAlign="center" w:y="6"/>
                        <w:rPr>
                          <w:lang w:val="hr-HR"/>
                        </w:rPr>
                      </w:pPr>
                    </w:p>
                  </w:tc>
                  <w:tc>
                    <w:tcPr>
                      <w:tcW w:w="1822" w:type="dxa"/>
                      <w:tcBorders>
                        <w:top w:val="single" w:sz="4" w:space="0" w:color="000000"/>
                        <w:left w:val="single" w:sz="4" w:space="0" w:color="000000"/>
                        <w:bottom w:val="single" w:sz="4" w:space="0" w:color="000000"/>
                        <w:right w:val="single" w:sz="4" w:space="0" w:color="000000"/>
                      </w:tcBorders>
                    </w:tcPr>
                    <w:p w14:paraId="21A1983B" w14:textId="77777777" w:rsidR="004E5FED" w:rsidRPr="0076169C" w:rsidRDefault="004E5FED" w:rsidP="00F858B2">
                      <w:pPr>
                        <w:pStyle w:val="TableParagraph"/>
                        <w:framePr w:hSpace="180" w:wrap="around" w:vAnchor="text" w:hAnchor="margin" w:xAlign="center" w:y="6"/>
                        <w:spacing w:line="242" w:lineRule="auto"/>
                        <w:ind w:left="319" w:right="239" w:hanging="80"/>
                        <w:rPr>
                          <w:rFonts w:ascii="Arial Narrow" w:eastAsia="Arial Narrow" w:hAnsi="Arial Narrow" w:cs="Arial Narrow"/>
                          <w:sz w:val="23"/>
                          <w:szCs w:val="23"/>
                          <w:lang w:val="hr-HR"/>
                        </w:rPr>
                      </w:pPr>
                      <w:r w:rsidRPr="0076169C">
                        <w:rPr>
                          <w:rFonts w:ascii="Arial Narrow"/>
                          <w:sz w:val="23"/>
                          <w:lang w:val="hr-HR"/>
                        </w:rPr>
                        <w:t>Ocjenski</w:t>
                      </w:r>
                      <w:r w:rsidRPr="0076169C">
                        <w:rPr>
                          <w:rFonts w:ascii="Arial Narrow"/>
                          <w:spacing w:val="10"/>
                          <w:sz w:val="23"/>
                          <w:lang w:val="hr-HR"/>
                        </w:rPr>
                        <w:t xml:space="preserve"> </w:t>
                      </w:r>
                      <w:r w:rsidRPr="0076169C">
                        <w:rPr>
                          <w:rFonts w:ascii="Arial Narrow"/>
                          <w:sz w:val="23"/>
                          <w:lang w:val="hr-HR"/>
                        </w:rPr>
                        <w:t>razred</w:t>
                      </w:r>
                      <w:r w:rsidRPr="0076169C">
                        <w:rPr>
                          <w:rFonts w:ascii="Arial Narrow"/>
                          <w:spacing w:val="-49"/>
                          <w:sz w:val="23"/>
                          <w:lang w:val="hr-HR"/>
                        </w:rPr>
                        <w:t xml:space="preserve"> </w:t>
                      </w:r>
                      <w:r w:rsidRPr="0076169C">
                        <w:rPr>
                          <w:rFonts w:ascii="Arial Narrow"/>
                          <w:sz w:val="23"/>
                          <w:lang w:val="hr-HR"/>
                        </w:rPr>
                        <w:t>(stara</w:t>
                      </w:r>
                      <w:r w:rsidRPr="0076169C">
                        <w:rPr>
                          <w:rFonts w:ascii="Arial Narrow"/>
                          <w:spacing w:val="8"/>
                          <w:sz w:val="23"/>
                          <w:lang w:val="hr-HR"/>
                        </w:rPr>
                        <w:t xml:space="preserve"> </w:t>
                      </w:r>
                      <w:r w:rsidRPr="0076169C">
                        <w:rPr>
                          <w:rFonts w:ascii="Arial Narrow"/>
                          <w:sz w:val="23"/>
                          <w:lang w:val="hr-HR"/>
                        </w:rPr>
                        <w:t>ocjena)</w:t>
                      </w:r>
                    </w:p>
                  </w:tc>
                  <w:tc>
                    <w:tcPr>
                      <w:tcW w:w="1824" w:type="dxa"/>
                      <w:tcBorders>
                        <w:top w:val="single" w:sz="4" w:space="0" w:color="000000"/>
                        <w:left w:val="single" w:sz="4" w:space="0" w:color="000000"/>
                        <w:bottom w:val="single" w:sz="4" w:space="0" w:color="000000"/>
                        <w:right w:val="single" w:sz="4" w:space="0" w:color="000000"/>
                      </w:tcBorders>
                    </w:tcPr>
                    <w:p w14:paraId="4F59E05B" w14:textId="77777777" w:rsidR="004E5FED" w:rsidRPr="0076169C" w:rsidRDefault="004E5FED" w:rsidP="00F858B2">
                      <w:pPr>
                        <w:pStyle w:val="TableParagraph"/>
                        <w:framePr w:hSpace="180" w:wrap="around" w:vAnchor="text" w:hAnchor="margin" w:xAlign="center" w:y="6"/>
                        <w:ind w:left="393"/>
                        <w:rPr>
                          <w:rFonts w:ascii="Arial Narrow" w:eastAsia="Arial Narrow" w:hAnsi="Arial Narrow" w:cs="Arial Narrow"/>
                          <w:sz w:val="23"/>
                          <w:szCs w:val="23"/>
                          <w:lang w:val="hr-HR"/>
                        </w:rPr>
                      </w:pPr>
                      <w:r w:rsidRPr="0076169C">
                        <w:rPr>
                          <w:rFonts w:ascii="Arial Narrow"/>
                          <w:sz w:val="23"/>
                          <w:lang w:val="hr-HR"/>
                        </w:rPr>
                        <w:t>Broj</w:t>
                      </w:r>
                      <w:r w:rsidRPr="0076169C">
                        <w:rPr>
                          <w:rFonts w:ascii="Arial Narrow"/>
                          <w:spacing w:val="14"/>
                          <w:sz w:val="23"/>
                          <w:lang w:val="hr-HR"/>
                        </w:rPr>
                        <w:t xml:space="preserve"> </w:t>
                      </w:r>
                      <w:r w:rsidRPr="0076169C">
                        <w:rPr>
                          <w:rFonts w:ascii="Arial Narrow"/>
                          <w:sz w:val="23"/>
                          <w:lang w:val="hr-HR"/>
                        </w:rPr>
                        <w:t>bodova</w:t>
                      </w:r>
                    </w:p>
                  </w:tc>
                  <w:tc>
                    <w:tcPr>
                      <w:tcW w:w="4056" w:type="dxa"/>
                      <w:vMerge w:val="restart"/>
                      <w:tcBorders>
                        <w:top w:val="nil"/>
                        <w:left w:val="single" w:sz="4" w:space="0" w:color="000000"/>
                        <w:right w:val="single" w:sz="8" w:space="0" w:color="000000"/>
                      </w:tcBorders>
                    </w:tcPr>
                    <w:p w14:paraId="4600E37E" w14:textId="77777777" w:rsidR="004E5FED" w:rsidRPr="0076169C" w:rsidRDefault="004E5FED" w:rsidP="00F858B2">
                      <w:pPr>
                        <w:framePr w:hSpace="180" w:wrap="around" w:vAnchor="text" w:hAnchor="margin" w:xAlign="center" w:y="6"/>
                        <w:rPr>
                          <w:lang w:val="hr-HR"/>
                        </w:rPr>
                      </w:pPr>
                    </w:p>
                  </w:tc>
                </w:tr>
                <w:tr w:rsidR="004E5FED" w:rsidRPr="0076169C" w14:paraId="1003884D" w14:textId="77777777" w:rsidTr="005C091C">
                  <w:trPr>
                    <w:trHeight w:hRule="exact" w:val="281"/>
                  </w:trPr>
                  <w:tc>
                    <w:tcPr>
                      <w:tcW w:w="907" w:type="dxa"/>
                      <w:vMerge/>
                      <w:tcBorders>
                        <w:left w:val="single" w:sz="8" w:space="0" w:color="000000"/>
                        <w:right w:val="single" w:sz="4" w:space="0" w:color="000000"/>
                      </w:tcBorders>
                    </w:tcPr>
                    <w:p w14:paraId="256631D7" w14:textId="77777777" w:rsidR="004E5FED" w:rsidRPr="0076169C" w:rsidRDefault="004E5FED" w:rsidP="00F858B2">
                      <w:pPr>
                        <w:framePr w:hSpace="180" w:wrap="around" w:vAnchor="text" w:hAnchor="margin" w:xAlign="center" w:y="6"/>
                        <w:rPr>
                          <w:lang w:val="hr-HR"/>
                        </w:rPr>
                      </w:pPr>
                    </w:p>
                  </w:tc>
                  <w:tc>
                    <w:tcPr>
                      <w:tcW w:w="1822" w:type="dxa"/>
                      <w:tcBorders>
                        <w:top w:val="single" w:sz="4" w:space="0" w:color="000000"/>
                        <w:left w:val="single" w:sz="4" w:space="0" w:color="000000"/>
                        <w:bottom w:val="single" w:sz="4" w:space="0" w:color="000000"/>
                        <w:right w:val="single" w:sz="4" w:space="0" w:color="000000"/>
                      </w:tcBorders>
                    </w:tcPr>
                    <w:p w14:paraId="5C92CDEF" w14:textId="77777777" w:rsidR="004E5FED" w:rsidRPr="0076169C" w:rsidRDefault="004E5FED" w:rsidP="00F858B2">
                      <w:pPr>
                        <w:pStyle w:val="TableParagraph"/>
                        <w:framePr w:hSpace="180" w:wrap="around" w:vAnchor="text" w:hAnchor="margin" w:xAlign="center" w:y="6"/>
                        <w:spacing w:before="3"/>
                        <w:ind w:left="98"/>
                        <w:rPr>
                          <w:rFonts w:ascii="Arial Narrow" w:eastAsia="Arial Narrow" w:hAnsi="Arial Narrow" w:cs="Arial Narrow"/>
                          <w:sz w:val="23"/>
                          <w:szCs w:val="23"/>
                          <w:lang w:val="hr-HR"/>
                        </w:rPr>
                      </w:pPr>
                      <w:r w:rsidRPr="0076169C">
                        <w:rPr>
                          <w:rFonts w:ascii="Arial Narrow"/>
                          <w:sz w:val="23"/>
                          <w:lang w:val="hr-HR"/>
                        </w:rPr>
                        <w:t>A (izvrstan,</w:t>
                      </w:r>
                      <w:r w:rsidRPr="0076169C">
                        <w:rPr>
                          <w:rFonts w:ascii="Arial Narrow"/>
                          <w:spacing w:val="12"/>
                          <w:sz w:val="23"/>
                          <w:lang w:val="hr-HR"/>
                        </w:rPr>
                        <w:t xml:space="preserve"> </w:t>
                      </w:r>
                      <w:r w:rsidRPr="0076169C">
                        <w:rPr>
                          <w:rFonts w:ascii="Arial Narrow"/>
                          <w:sz w:val="23"/>
                          <w:lang w:val="hr-HR"/>
                        </w:rPr>
                        <w:t>5)</w:t>
                      </w:r>
                    </w:p>
                  </w:tc>
                  <w:tc>
                    <w:tcPr>
                      <w:tcW w:w="1824" w:type="dxa"/>
                      <w:tcBorders>
                        <w:top w:val="single" w:sz="4" w:space="0" w:color="000000"/>
                        <w:left w:val="single" w:sz="4" w:space="0" w:color="000000"/>
                        <w:bottom w:val="single" w:sz="4" w:space="0" w:color="000000"/>
                        <w:right w:val="single" w:sz="4" w:space="0" w:color="000000"/>
                      </w:tcBorders>
                    </w:tcPr>
                    <w:p w14:paraId="06F338F2" w14:textId="77777777" w:rsidR="004E5FED" w:rsidRPr="0076169C" w:rsidRDefault="004E5FED" w:rsidP="00F858B2">
                      <w:pPr>
                        <w:pStyle w:val="TableParagraph"/>
                        <w:framePr w:hSpace="180" w:wrap="around" w:vAnchor="text" w:hAnchor="margin" w:xAlign="center" w:y="6"/>
                        <w:ind w:right="1"/>
                        <w:rPr>
                          <w:rFonts w:ascii="Arial Narrow" w:eastAsia="Arial Narrow" w:hAnsi="Arial Narrow" w:cs="Arial Narrow"/>
                          <w:sz w:val="23"/>
                          <w:szCs w:val="23"/>
                          <w:lang w:val="hr-HR"/>
                        </w:rPr>
                      </w:pPr>
                      <w:r>
                        <w:rPr>
                          <w:rFonts w:ascii="Arial Narrow"/>
                          <w:sz w:val="23"/>
                          <w:lang w:val="hr-HR"/>
                        </w:rPr>
                        <w:t xml:space="preserve">          </w:t>
                      </w:r>
                      <w:r w:rsidRPr="0076169C">
                        <w:rPr>
                          <w:rFonts w:ascii="Arial Narrow"/>
                          <w:sz w:val="23"/>
                          <w:lang w:val="hr-HR"/>
                        </w:rPr>
                        <w:t>90-100</w:t>
                      </w:r>
                    </w:p>
                  </w:tc>
                  <w:tc>
                    <w:tcPr>
                      <w:tcW w:w="4056" w:type="dxa"/>
                      <w:vMerge/>
                      <w:tcBorders>
                        <w:left w:val="single" w:sz="4" w:space="0" w:color="000000"/>
                        <w:right w:val="single" w:sz="8" w:space="0" w:color="000000"/>
                      </w:tcBorders>
                    </w:tcPr>
                    <w:p w14:paraId="3BDC5DB4" w14:textId="77777777" w:rsidR="004E5FED" w:rsidRPr="0076169C" w:rsidRDefault="004E5FED" w:rsidP="00F858B2">
                      <w:pPr>
                        <w:framePr w:hSpace="180" w:wrap="around" w:vAnchor="text" w:hAnchor="margin" w:xAlign="center" w:y="6"/>
                        <w:rPr>
                          <w:lang w:val="hr-HR"/>
                        </w:rPr>
                      </w:pPr>
                    </w:p>
                  </w:tc>
                </w:tr>
                <w:tr w:rsidR="004E5FED" w:rsidRPr="0076169C" w14:paraId="368DD067" w14:textId="77777777" w:rsidTr="005C091C">
                  <w:trPr>
                    <w:trHeight w:hRule="exact" w:val="278"/>
                  </w:trPr>
                  <w:tc>
                    <w:tcPr>
                      <w:tcW w:w="907" w:type="dxa"/>
                      <w:vMerge/>
                      <w:tcBorders>
                        <w:left w:val="single" w:sz="8" w:space="0" w:color="000000"/>
                        <w:right w:val="single" w:sz="4" w:space="0" w:color="000000"/>
                      </w:tcBorders>
                    </w:tcPr>
                    <w:p w14:paraId="7290B781" w14:textId="77777777" w:rsidR="004E5FED" w:rsidRPr="0076169C" w:rsidRDefault="004E5FED" w:rsidP="00F858B2">
                      <w:pPr>
                        <w:framePr w:hSpace="180" w:wrap="around" w:vAnchor="text" w:hAnchor="margin" w:xAlign="center" w:y="6"/>
                        <w:rPr>
                          <w:lang w:val="hr-HR"/>
                        </w:rPr>
                      </w:pPr>
                    </w:p>
                  </w:tc>
                  <w:tc>
                    <w:tcPr>
                      <w:tcW w:w="1822" w:type="dxa"/>
                      <w:tcBorders>
                        <w:top w:val="single" w:sz="4" w:space="0" w:color="000000"/>
                        <w:left w:val="single" w:sz="4" w:space="0" w:color="000000"/>
                        <w:bottom w:val="single" w:sz="4" w:space="0" w:color="000000"/>
                        <w:right w:val="single" w:sz="4" w:space="0" w:color="000000"/>
                      </w:tcBorders>
                    </w:tcPr>
                    <w:p w14:paraId="34DCBF48" w14:textId="77777777" w:rsidR="004E5FED" w:rsidRPr="0076169C" w:rsidRDefault="004E5FED" w:rsidP="00F858B2">
                      <w:pPr>
                        <w:pStyle w:val="TableParagraph"/>
                        <w:framePr w:hSpace="180" w:wrap="around" w:vAnchor="text" w:hAnchor="margin" w:xAlign="center" w:y="6"/>
                        <w:ind w:left="98"/>
                        <w:rPr>
                          <w:rFonts w:ascii="Arial Narrow" w:eastAsia="Arial Narrow" w:hAnsi="Arial Narrow" w:cs="Arial Narrow"/>
                          <w:sz w:val="23"/>
                          <w:szCs w:val="23"/>
                          <w:lang w:val="hr-HR"/>
                        </w:rPr>
                      </w:pPr>
                      <w:r w:rsidRPr="0076169C">
                        <w:rPr>
                          <w:rFonts w:ascii="Arial Narrow"/>
                          <w:sz w:val="23"/>
                          <w:lang w:val="hr-HR"/>
                        </w:rPr>
                        <w:t>B (vrlo dobar,</w:t>
                      </w:r>
                      <w:r w:rsidRPr="0076169C">
                        <w:rPr>
                          <w:rFonts w:ascii="Arial Narrow"/>
                          <w:spacing w:val="14"/>
                          <w:sz w:val="23"/>
                          <w:lang w:val="hr-HR"/>
                        </w:rPr>
                        <w:t xml:space="preserve"> </w:t>
                      </w:r>
                      <w:r w:rsidRPr="0076169C">
                        <w:rPr>
                          <w:rFonts w:ascii="Arial Narrow"/>
                          <w:sz w:val="23"/>
                          <w:lang w:val="hr-HR"/>
                        </w:rPr>
                        <w:t>4)</w:t>
                      </w:r>
                    </w:p>
                  </w:tc>
                  <w:tc>
                    <w:tcPr>
                      <w:tcW w:w="1824" w:type="dxa"/>
                      <w:tcBorders>
                        <w:top w:val="single" w:sz="4" w:space="0" w:color="000000"/>
                        <w:left w:val="single" w:sz="4" w:space="0" w:color="000000"/>
                        <w:bottom w:val="single" w:sz="4" w:space="0" w:color="000000"/>
                        <w:right w:val="single" w:sz="4" w:space="0" w:color="000000"/>
                      </w:tcBorders>
                    </w:tcPr>
                    <w:p w14:paraId="13A30AE5" w14:textId="77777777" w:rsidR="004E5FED" w:rsidRPr="0076169C" w:rsidRDefault="004E5FED" w:rsidP="00F858B2">
                      <w:pPr>
                        <w:pStyle w:val="TableParagraph"/>
                        <w:framePr w:hSpace="180" w:wrap="around" w:vAnchor="text" w:hAnchor="margin" w:xAlign="center" w:y="6"/>
                        <w:ind w:left="527"/>
                        <w:rPr>
                          <w:rFonts w:ascii="Arial Narrow" w:eastAsia="Arial Narrow" w:hAnsi="Arial Narrow" w:cs="Arial Narrow"/>
                          <w:sz w:val="23"/>
                          <w:szCs w:val="23"/>
                          <w:lang w:val="hr-HR"/>
                        </w:rPr>
                      </w:pPr>
                      <w:r w:rsidRPr="0076169C">
                        <w:rPr>
                          <w:rFonts w:ascii="Arial Narrow"/>
                          <w:sz w:val="23"/>
                          <w:lang w:val="hr-HR"/>
                        </w:rPr>
                        <w:t>75-89,9</w:t>
                      </w:r>
                    </w:p>
                  </w:tc>
                  <w:tc>
                    <w:tcPr>
                      <w:tcW w:w="4056" w:type="dxa"/>
                      <w:vMerge/>
                      <w:tcBorders>
                        <w:left w:val="single" w:sz="4" w:space="0" w:color="000000"/>
                        <w:right w:val="single" w:sz="8" w:space="0" w:color="000000"/>
                      </w:tcBorders>
                    </w:tcPr>
                    <w:p w14:paraId="70E5AF95" w14:textId="77777777" w:rsidR="004E5FED" w:rsidRPr="0076169C" w:rsidRDefault="004E5FED" w:rsidP="00F858B2">
                      <w:pPr>
                        <w:framePr w:hSpace="180" w:wrap="around" w:vAnchor="text" w:hAnchor="margin" w:xAlign="center" w:y="6"/>
                        <w:rPr>
                          <w:lang w:val="hr-HR"/>
                        </w:rPr>
                      </w:pPr>
                    </w:p>
                  </w:tc>
                </w:tr>
                <w:tr w:rsidR="004E5FED" w:rsidRPr="0076169C" w14:paraId="61C868B1" w14:textId="77777777" w:rsidTr="005C091C">
                  <w:trPr>
                    <w:trHeight w:hRule="exact" w:val="281"/>
                  </w:trPr>
                  <w:tc>
                    <w:tcPr>
                      <w:tcW w:w="907" w:type="dxa"/>
                      <w:vMerge/>
                      <w:tcBorders>
                        <w:left w:val="single" w:sz="8" w:space="0" w:color="000000"/>
                        <w:right w:val="single" w:sz="4" w:space="0" w:color="000000"/>
                      </w:tcBorders>
                    </w:tcPr>
                    <w:p w14:paraId="7980E132" w14:textId="77777777" w:rsidR="004E5FED" w:rsidRPr="0076169C" w:rsidRDefault="004E5FED" w:rsidP="00F858B2">
                      <w:pPr>
                        <w:framePr w:hSpace="180" w:wrap="around" w:vAnchor="text" w:hAnchor="margin" w:xAlign="center" w:y="6"/>
                        <w:rPr>
                          <w:lang w:val="hr-HR"/>
                        </w:rPr>
                      </w:pPr>
                    </w:p>
                  </w:tc>
                  <w:tc>
                    <w:tcPr>
                      <w:tcW w:w="1822" w:type="dxa"/>
                      <w:tcBorders>
                        <w:top w:val="single" w:sz="4" w:space="0" w:color="000000"/>
                        <w:left w:val="single" w:sz="4" w:space="0" w:color="000000"/>
                        <w:bottom w:val="single" w:sz="4" w:space="0" w:color="000000"/>
                        <w:right w:val="single" w:sz="4" w:space="0" w:color="000000"/>
                      </w:tcBorders>
                    </w:tcPr>
                    <w:p w14:paraId="604C3CF0" w14:textId="77777777" w:rsidR="004E5FED" w:rsidRPr="0076169C" w:rsidRDefault="004E5FED" w:rsidP="00F858B2">
                      <w:pPr>
                        <w:pStyle w:val="TableParagraph"/>
                        <w:framePr w:hSpace="180" w:wrap="around" w:vAnchor="text" w:hAnchor="margin" w:xAlign="center" w:y="6"/>
                        <w:ind w:left="98"/>
                        <w:rPr>
                          <w:rFonts w:ascii="Arial Narrow" w:eastAsia="Arial Narrow" w:hAnsi="Arial Narrow" w:cs="Arial Narrow"/>
                          <w:sz w:val="23"/>
                          <w:szCs w:val="23"/>
                          <w:lang w:val="hr-HR"/>
                        </w:rPr>
                      </w:pPr>
                      <w:r w:rsidRPr="0076169C">
                        <w:rPr>
                          <w:rFonts w:ascii="Arial Narrow"/>
                          <w:sz w:val="23"/>
                          <w:lang w:val="hr-HR"/>
                        </w:rPr>
                        <w:t>C (dobar,</w:t>
                      </w:r>
                      <w:r w:rsidRPr="0076169C">
                        <w:rPr>
                          <w:rFonts w:ascii="Arial Narrow"/>
                          <w:spacing w:val="11"/>
                          <w:sz w:val="23"/>
                          <w:lang w:val="hr-HR"/>
                        </w:rPr>
                        <w:t xml:space="preserve"> </w:t>
                      </w:r>
                      <w:r w:rsidRPr="0076169C">
                        <w:rPr>
                          <w:rFonts w:ascii="Arial Narrow"/>
                          <w:sz w:val="23"/>
                          <w:lang w:val="hr-HR"/>
                        </w:rPr>
                        <w:t>3)</w:t>
                      </w:r>
                    </w:p>
                  </w:tc>
                  <w:tc>
                    <w:tcPr>
                      <w:tcW w:w="1824" w:type="dxa"/>
                      <w:tcBorders>
                        <w:top w:val="single" w:sz="4" w:space="0" w:color="000000"/>
                        <w:left w:val="single" w:sz="4" w:space="0" w:color="000000"/>
                        <w:bottom w:val="single" w:sz="4" w:space="0" w:color="000000"/>
                        <w:right w:val="single" w:sz="4" w:space="0" w:color="000000"/>
                      </w:tcBorders>
                    </w:tcPr>
                    <w:p w14:paraId="67CAB41A" w14:textId="77777777" w:rsidR="004E5FED" w:rsidRPr="0076169C" w:rsidRDefault="004E5FED" w:rsidP="00F858B2">
                      <w:pPr>
                        <w:pStyle w:val="TableParagraph"/>
                        <w:framePr w:hSpace="180" w:wrap="around" w:vAnchor="text" w:hAnchor="margin" w:xAlign="center" w:y="6"/>
                        <w:spacing w:line="262" w:lineRule="exact"/>
                        <w:ind w:left="527"/>
                        <w:rPr>
                          <w:rFonts w:ascii="Arial Narrow" w:eastAsia="Arial Narrow" w:hAnsi="Arial Narrow" w:cs="Arial Narrow"/>
                          <w:sz w:val="23"/>
                          <w:szCs w:val="23"/>
                          <w:lang w:val="hr-HR"/>
                        </w:rPr>
                      </w:pPr>
                      <w:r w:rsidRPr="0076169C">
                        <w:rPr>
                          <w:rFonts w:ascii="Arial Narrow"/>
                          <w:sz w:val="23"/>
                          <w:lang w:val="hr-HR"/>
                        </w:rPr>
                        <w:t>60-74,9</w:t>
                      </w:r>
                    </w:p>
                  </w:tc>
                  <w:tc>
                    <w:tcPr>
                      <w:tcW w:w="4056" w:type="dxa"/>
                      <w:vMerge/>
                      <w:tcBorders>
                        <w:left w:val="single" w:sz="4" w:space="0" w:color="000000"/>
                        <w:right w:val="single" w:sz="8" w:space="0" w:color="000000"/>
                      </w:tcBorders>
                    </w:tcPr>
                    <w:p w14:paraId="666C3F61" w14:textId="77777777" w:rsidR="004E5FED" w:rsidRPr="0076169C" w:rsidRDefault="004E5FED" w:rsidP="00F858B2">
                      <w:pPr>
                        <w:framePr w:hSpace="180" w:wrap="around" w:vAnchor="text" w:hAnchor="margin" w:xAlign="center" w:y="6"/>
                        <w:rPr>
                          <w:lang w:val="hr-HR"/>
                        </w:rPr>
                      </w:pPr>
                    </w:p>
                  </w:tc>
                </w:tr>
                <w:tr w:rsidR="004E5FED" w:rsidRPr="0076169C" w14:paraId="5560444B" w14:textId="77777777" w:rsidTr="005C091C">
                  <w:trPr>
                    <w:trHeight w:hRule="exact" w:val="278"/>
                  </w:trPr>
                  <w:tc>
                    <w:tcPr>
                      <w:tcW w:w="907" w:type="dxa"/>
                      <w:vMerge/>
                      <w:tcBorders>
                        <w:left w:val="single" w:sz="8" w:space="0" w:color="000000"/>
                        <w:right w:val="single" w:sz="4" w:space="0" w:color="000000"/>
                      </w:tcBorders>
                    </w:tcPr>
                    <w:p w14:paraId="60654330" w14:textId="77777777" w:rsidR="004E5FED" w:rsidRPr="0076169C" w:rsidRDefault="004E5FED" w:rsidP="00F858B2">
                      <w:pPr>
                        <w:framePr w:hSpace="180" w:wrap="around" w:vAnchor="text" w:hAnchor="margin" w:xAlign="center" w:y="6"/>
                        <w:rPr>
                          <w:lang w:val="hr-HR"/>
                        </w:rPr>
                      </w:pPr>
                    </w:p>
                  </w:tc>
                  <w:tc>
                    <w:tcPr>
                      <w:tcW w:w="1822" w:type="dxa"/>
                      <w:tcBorders>
                        <w:top w:val="single" w:sz="4" w:space="0" w:color="000000"/>
                        <w:left w:val="single" w:sz="4" w:space="0" w:color="000000"/>
                        <w:bottom w:val="single" w:sz="4" w:space="0" w:color="000000"/>
                        <w:right w:val="single" w:sz="4" w:space="0" w:color="000000"/>
                      </w:tcBorders>
                    </w:tcPr>
                    <w:p w14:paraId="27CF7011" w14:textId="77777777" w:rsidR="004E5FED" w:rsidRPr="0076169C" w:rsidRDefault="004E5FED" w:rsidP="00F858B2">
                      <w:pPr>
                        <w:pStyle w:val="TableParagraph"/>
                        <w:framePr w:hSpace="180" w:wrap="around" w:vAnchor="text" w:hAnchor="margin" w:xAlign="center" w:y="6"/>
                        <w:spacing w:line="262" w:lineRule="exact"/>
                        <w:ind w:left="98"/>
                        <w:rPr>
                          <w:rFonts w:ascii="Arial Narrow" w:eastAsia="Arial Narrow" w:hAnsi="Arial Narrow" w:cs="Arial Narrow"/>
                          <w:sz w:val="23"/>
                          <w:szCs w:val="23"/>
                          <w:lang w:val="hr-HR"/>
                        </w:rPr>
                      </w:pPr>
                      <w:r w:rsidRPr="0076169C">
                        <w:rPr>
                          <w:rFonts w:ascii="Arial Narrow"/>
                          <w:sz w:val="23"/>
                          <w:lang w:val="hr-HR"/>
                        </w:rPr>
                        <w:t>D (dovoljan,</w:t>
                      </w:r>
                      <w:r w:rsidRPr="0076169C">
                        <w:rPr>
                          <w:rFonts w:ascii="Arial Narrow"/>
                          <w:spacing w:val="11"/>
                          <w:sz w:val="23"/>
                          <w:lang w:val="hr-HR"/>
                        </w:rPr>
                        <w:t xml:space="preserve"> </w:t>
                      </w:r>
                      <w:r w:rsidRPr="0076169C">
                        <w:rPr>
                          <w:rFonts w:ascii="Arial Narrow"/>
                          <w:sz w:val="23"/>
                          <w:lang w:val="hr-HR"/>
                        </w:rPr>
                        <w:t>2)</w:t>
                      </w:r>
                    </w:p>
                  </w:tc>
                  <w:tc>
                    <w:tcPr>
                      <w:tcW w:w="1824" w:type="dxa"/>
                      <w:tcBorders>
                        <w:top w:val="single" w:sz="4" w:space="0" w:color="000000"/>
                        <w:left w:val="single" w:sz="4" w:space="0" w:color="000000"/>
                        <w:bottom w:val="single" w:sz="4" w:space="0" w:color="000000"/>
                        <w:right w:val="single" w:sz="4" w:space="0" w:color="000000"/>
                      </w:tcBorders>
                    </w:tcPr>
                    <w:p w14:paraId="5C0AF7AB" w14:textId="77777777" w:rsidR="004E5FED" w:rsidRPr="0076169C" w:rsidRDefault="004E5FED" w:rsidP="00F858B2">
                      <w:pPr>
                        <w:pStyle w:val="TableParagraph"/>
                        <w:framePr w:hSpace="180" w:wrap="around" w:vAnchor="text" w:hAnchor="margin" w:xAlign="center" w:y="6"/>
                        <w:spacing w:line="262" w:lineRule="exact"/>
                        <w:ind w:left="527"/>
                        <w:rPr>
                          <w:rFonts w:ascii="Arial Narrow" w:eastAsia="Arial Narrow" w:hAnsi="Arial Narrow" w:cs="Arial Narrow"/>
                          <w:sz w:val="23"/>
                          <w:szCs w:val="23"/>
                          <w:lang w:val="hr-HR"/>
                        </w:rPr>
                      </w:pPr>
                      <w:r w:rsidRPr="0076169C">
                        <w:rPr>
                          <w:rFonts w:ascii="Arial Narrow"/>
                          <w:sz w:val="23"/>
                          <w:lang w:val="hr-HR"/>
                        </w:rPr>
                        <w:t>50-59,9</w:t>
                      </w:r>
                    </w:p>
                  </w:tc>
                  <w:tc>
                    <w:tcPr>
                      <w:tcW w:w="4056" w:type="dxa"/>
                      <w:vMerge/>
                      <w:tcBorders>
                        <w:left w:val="single" w:sz="4" w:space="0" w:color="000000"/>
                        <w:right w:val="single" w:sz="8" w:space="0" w:color="000000"/>
                      </w:tcBorders>
                    </w:tcPr>
                    <w:p w14:paraId="2BCC3D81" w14:textId="77777777" w:rsidR="004E5FED" w:rsidRPr="0076169C" w:rsidRDefault="004E5FED" w:rsidP="00F858B2">
                      <w:pPr>
                        <w:framePr w:hSpace="180" w:wrap="around" w:vAnchor="text" w:hAnchor="margin" w:xAlign="center" w:y="6"/>
                        <w:rPr>
                          <w:lang w:val="hr-HR"/>
                        </w:rPr>
                      </w:pPr>
                    </w:p>
                  </w:tc>
                </w:tr>
                <w:tr w:rsidR="004E5FED" w:rsidRPr="0076169C" w14:paraId="38D7A5E1" w14:textId="77777777" w:rsidTr="005C091C">
                  <w:trPr>
                    <w:trHeight w:hRule="exact" w:val="310"/>
                  </w:trPr>
                  <w:tc>
                    <w:tcPr>
                      <w:tcW w:w="907" w:type="dxa"/>
                      <w:vMerge/>
                      <w:tcBorders>
                        <w:left w:val="single" w:sz="8" w:space="0" w:color="000000"/>
                        <w:bottom w:val="single" w:sz="8" w:space="0" w:color="000000"/>
                        <w:right w:val="single" w:sz="4" w:space="0" w:color="000000"/>
                      </w:tcBorders>
                    </w:tcPr>
                    <w:p w14:paraId="6928E78E" w14:textId="77777777" w:rsidR="004E5FED" w:rsidRPr="0076169C" w:rsidRDefault="004E5FED" w:rsidP="00F858B2">
                      <w:pPr>
                        <w:framePr w:hSpace="180" w:wrap="around" w:vAnchor="text" w:hAnchor="margin" w:xAlign="center" w:y="6"/>
                        <w:rPr>
                          <w:lang w:val="hr-HR"/>
                        </w:rPr>
                      </w:pPr>
                    </w:p>
                  </w:tc>
                  <w:tc>
                    <w:tcPr>
                      <w:tcW w:w="1822" w:type="dxa"/>
                      <w:tcBorders>
                        <w:top w:val="single" w:sz="4" w:space="0" w:color="000000"/>
                        <w:left w:val="single" w:sz="4" w:space="0" w:color="000000"/>
                        <w:bottom w:val="single" w:sz="12" w:space="0" w:color="000000"/>
                        <w:right w:val="single" w:sz="4" w:space="0" w:color="000000"/>
                      </w:tcBorders>
                    </w:tcPr>
                    <w:p w14:paraId="61482B85" w14:textId="77777777" w:rsidR="004E5FED" w:rsidRPr="0076169C" w:rsidRDefault="004E5FED" w:rsidP="00F858B2">
                      <w:pPr>
                        <w:pStyle w:val="TableParagraph"/>
                        <w:framePr w:hSpace="180" w:wrap="around" w:vAnchor="text" w:hAnchor="margin" w:xAlign="center" w:y="6"/>
                        <w:spacing w:before="7"/>
                        <w:ind w:left="98"/>
                        <w:rPr>
                          <w:rFonts w:ascii="Arial Narrow" w:eastAsia="Arial Narrow" w:hAnsi="Arial Narrow" w:cs="Arial Narrow"/>
                          <w:sz w:val="23"/>
                          <w:szCs w:val="23"/>
                          <w:lang w:val="hr-HR"/>
                        </w:rPr>
                      </w:pPr>
                      <w:r>
                        <w:rPr>
                          <w:rFonts w:ascii="Arial Narrow" w:hAnsi="Arial Narrow"/>
                          <w:sz w:val="23"/>
                          <w:lang w:val="hr-HR"/>
                        </w:rPr>
                        <w:t>F</w:t>
                      </w:r>
                      <w:r w:rsidRPr="0076169C">
                        <w:rPr>
                          <w:rFonts w:ascii="Arial Narrow" w:hAnsi="Arial Narrow"/>
                          <w:sz w:val="23"/>
                          <w:lang w:val="hr-HR"/>
                        </w:rPr>
                        <w:t xml:space="preserve"> (ne</w:t>
                      </w:r>
                      <w:r>
                        <w:rPr>
                          <w:rFonts w:ascii="Arial Narrow" w:hAnsi="Arial Narrow"/>
                          <w:sz w:val="23"/>
                          <w:lang w:val="hr-HR"/>
                        </w:rPr>
                        <w:t>dovoljan</w:t>
                      </w:r>
                      <w:r w:rsidRPr="0076169C">
                        <w:rPr>
                          <w:rFonts w:ascii="Arial Narrow" w:hAnsi="Arial Narrow"/>
                          <w:sz w:val="23"/>
                          <w:lang w:val="hr-HR"/>
                        </w:rPr>
                        <w:t>,</w:t>
                      </w:r>
                      <w:r w:rsidRPr="0076169C">
                        <w:rPr>
                          <w:rFonts w:ascii="Arial Narrow" w:hAnsi="Arial Narrow"/>
                          <w:spacing w:val="15"/>
                          <w:sz w:val="23"/>
                          <w:lang w:val="hr-HR"/>
                        </w:rPr>
                        <w:t xml:space="preserve"> </w:t>
                      </w:r>
                      <w:r w:rsidRPr="0076169C">
                        <w:rPr>
                          <w:rFonts w:ascii="Arial Narrow" w:hAnsi="Arial Narrow"/>
                          <w:sz w:val="23"/>
                          <w:lang w:val="hr-HR"/>
                        </w:rPr>
                        <w:t>1)</w:t>
                      </w:r>
                    </w:p>
                  </w:tc>
                  <w:tc>
                    <w:tcPr>
                      <w:tcW w:w="1824" w:type="dxa"/>
                      <w:tcBorders>
                        <w:top w:val="single" w:sz="4" w:space="0" w:color="000000"/>
                        <w:left w:val="single" w:sz="4" w:space="0" w:color="000000"/>
                        <w:bottom w:val="single" w:sz="12" w:space="0" w:color="000000"/>
                        <w:right w:val="single" w:sz="4" w:space="0" w:color="000000"/>
                      </w:tcBorders>
                    </w:tcPr>
                    <w:p w14:paraId="28BA6D9A" w14:textId="77777777" w:rsidR="004E5FED" w:rsidRPr="0076169C" w:rsidRDefault="004E5FED" w:rsidP="00F858B2">
                      <w:pPr>
                        <w:pStyle w:val="TableParagraph"/>
                        <w:framePr w:hSpace="180" w:wrap="around" w:vAnchor="text" w:hAnchor="margin" w:xAlign="center" w:y="6"/>
                        <w:ind w:left="580"/>
                        <w:rPr>
                          <w:rFonts w:ascii="Arial Narrow" w:eastAsia="Arial Narrow" w:hAnsi="Arial Narrow" w:cs="Arial Narrow"/>
                          <w:sz w:val="23"/>
                          <w:szCs w:val="23"/>
                          <w:lang w:val="hr-HR"/>
                        </w:rPr>
                      </w:pPr>
                      <w:r>
                        <w:rPr>
                          <w:rFonts w:ascii="Arial Narrow"/>
                          <w:sz w:val="23"/>
                          <w:lang w:val="hr-HR"/>
                        </w:rPr>
                        <w:t xml:space="preserve"> </w:t>
                      </w:r>
                      <w:r w:rsidRPr="0076169C">
                        <w:rPr>
                          <w:rFonts w:ascii="Arial Narrow"/>
                          <w:sz w:val="23"/>
                          <w:lang w:val="hr-HR"/>
                        </w:rPr>
                        <w:t>0-49,9</w:t>
                      </w:r>
                    </w:p>
                  </w:tc>
                  <w:tc>
                    <w:tcPr>
                      <w:tcW w:w="4056" w:type="dxa"/>
                      <w:vMerge/>
                      <w:tcBorders>
                        <w:left w:val="single" w:sz="4" w:space="0" w:color="000000"/>
                        <w:bottom w:val="single" w:sz="8" w:space="0" w:color="000000"/>
                        <w:right w:val="single" w:sz="8" w:space="0" w:color="000000"/>
                      </w:tcBorders>
                    </w:tcPr>
                    <w:p w14:paraId="130B7016" w14:textId="77777777" w:rsidR="004E5FED" w:rsidRPr="0076169C" w:rsidRDefault="004E5FED" w:rsidP="00F858B2">
                      <w:pPr>
                        <w:framePr w:hSpace="180" w:wrap="around" w:vAnchor="text" w:hAnchor="margin" w:xAlign="center" w:y="6"/>
                        <w:rPr>
                          <w:lang w:val="hr-HR"/>
                        </w:rPr>
                      </w:pPr>
                    </w:p>
                  </w:tc>
                </w:tr>
              </w:tbl>
              <w:p w14:paraId="59F22E6C" w14:textId="18B5EA2A" w:rsidR="005C2F41" w:rsidRPr="00CD3F31" w:rsidRDefault="005C2F41" w:rsidP="004D4B18">
                <w:pPr>
                  <w:spacing w:after="0"/>
                  <w:jc w:val="both"/>
                </w:pPr>
              </w:p>
            </w:tc>
          </w:sdtContent>
        </w:sdt>
      </w:tr>
    </w:tbl>
    <w:p w14:paraId="02DFB8A1" w14:textId="77777777" w:rsidR="005C2F41" w:rsidRPr="00CD3F31" w:rsidRDefault="005C2F41" w:rsidP="005C2F41">
      <w:pPr>
        <w:jc w:val="both"/>
      </w:pPr>
    </w:p>
    <w:p w14:paraId="5BBA9C1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A5452F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21028FD3" w14:textId="393D7D2E" w:rsidR="005C2F41" w:rsidRPr="00CD3F31" w:rsidRDefault="004E5FED" w:rsidP="004D4B18">
                <w:pPr>
                  <w:pStyle w:val="Default"/>
                  <w:jc w:val="both"/>
                  <w:rPr>
                    <w:rFonts w:ascii="Calibri" w:hAnsi="Calibri"/>
                    <w:sz w:val="22"/>
                    <w:szCs w:val="22"/>
                    <w:lang w:val="hr-HR"/>
                  </w:rPr>
                </w:pPr>
                <w:r>
                  <w:rPr>
                    <w:rStyle w:val="Style51"/>
                    <w:lang w:val="hr-HR"/>
                  </w:rPr>
                  <w:t xml:space="preserve"> Nas</w:t>
                </w:r>
                <w:r w:rsidRPr="0022033F">
                  <w:rPr>
                    <w:rStyle w:val="Style51"/>
                    <w:lang w:val="hr-HR"/>
                  </w:rPr>
                  <w:t>tava se izvodi na hrvatskom jeziku. Nije predviđeno izvođenje nastave na stranom jeziku</w:t>
                </w:r>
                <w:r>
                  <w:rPr>
                    <w:rStyle w:val="Style48"/>
                    <w:lang w:val="hr-HR"/>
                  </w:rPr>
                  <w:t xml:space="preserve"> </w:t>
                </w:r>
              </w:p>
            </w:tc>
          </w:sdtContent>
        </w:sdt>
      </w:tr>
    </w:tbl>
    <w:p w14:paraId="10009CBD" w14:textId="77777777" w:rsidR="005C2F41" w:rsidRPr="00CD3F31" w:rsidRDefault="005C2F41" w:rsidP="005C2F41">
      <w:pPr>
        <w:jc w:val="both"/>
        <w:rPr>
          <w:rFonts w:cs="Arial"/>
        </w:rPr>
      </w:pPr>
    </w:p>
    <w:p w14:paraId="0289B6A3"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C1312CB"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016D624A" w14:textId="77777777" w:rsidR="004E5FED" w:rsidRDefault="004E5FED" w:rsidP="004D4B18">
                <w:pPr>
                  <w:pStyle w:val="Default"/>
                  <w:jc w:val="both"/>
                  <w:rPr>
                    <w:rFonts w:ascii="Calibri" w:hAnsi="Calibri"/>
                    <w:sz w:val="22"/>
                    <w:szCs w:val="22"/>
                    <w:lang w:val="hr-HR"/>
                  </w:rPr>
                </w:pPr>
                <w:r>
                  <w:rPr>
                    <w:rFonts w:ascii="Calibri" w:hAnsi="Calibri"/>
                    <w:sz w:val="22"/>
                    <w:szCs w:val="22"/>
                    <w:lang w:val="hr-HR"/>
                  </w:rPr>
                  <w:t xml:space="preserve"> </w:t>
                </w:r>
                <w:sdt>
                  <w:sdtPr>
                    <w:rPr>
                      <w:rFonts w:ascii="Calibri" w:hAnsi="Calibri"/>
                      <w:sz w:val="22"/>
                      <w:szCs w:val="22"/>
                      <w:lang w:val="hr-HR"/>
                    </w:rPr>
                    <w:alias w:val="Ostale napomene"/>
                    <w:tag w:val="Ostale napomene"/>
                    <w:id w:val="1904561942"/>
                    <w:placeholder>
                      <w:docPart w:val="4781E55A0154447A85449E7585F0B626"/>
                    </w:placeholder>
                  </w:sdtPr>
                  <w:sdtEndPr/>
                  <w:sdtContent>
                    <w:r>
                      <w:rPr>
                        <w:rFonts w:ascii="Calibri" w:hAnsi="Calibri"/>
                        <w:sz w:val="22"/>
                        <w:szCs w:val="22"/>
                        <w:lang w:val="hr-HR"/>
                      </w:rPr>
                      <w:t>Sva komunikacija (obavijesti, upiti i sl.) izme</w:t>
                    </w:r>
                  </w:sdtContent>
                </w:sdt>
                <w:r>
                  <w:rPr>
                    <w:rFonts w:ascii="Calibri" w:hAnsi="Calibri"/>
                    <w:sz w:val="22"/>
                    <w:szCs w:val="22"/>
                    <w:lang w:val="hr-HR"/>
                  </w:rPr>
                  <w:t>đu nastavnika i studenata bit će usmjerena na korištenje poruka i foruma u sustavu Merlin.</w:t>
                </w:r>
              </w:p>
              <w:p w14:paraId="783032A0" w14:textId="5C60554C" w:rsidR="005C2F41" w:rsidRPr="00CD3F31" w:rsidRDefault="004E5FED" w:rsidP="004D4B18">
                <w:pPr>
                  <w:pStyle w:val="Default"/>
                  <w:jc w:val="both"/>
                  <w:rPr>
                    <w:rFonts w:ascii="Calibri" w:hAnsi="Calibri"/>
                    <w:sz w:val="22"/>
                    <w:szCs w:val="22"/>
                    <w:lang w:val="hr-HR"/>
                  </w:rPr>
                </w:pPr>
                <w:r>
                  <w:rPr>
                    <w:rFonts w:ascii="Calibri" w:hAnsi="Calibri"/>
                    <w:sz w:val="22"/>
                    <w:szCs w:val="22"/>
                    <w:lang w:val="hr-HR"/>
                  </w:rPr>
                  <w:t>Navedene predvidive lokacije predavanja i vježbi su okvirne i podložne promjeni. Studenti će biti pravovremeno obaviješteni o promjenama putem gore navedenog sustava komunikacije.</w:t>
                </w:r>
              </w:p>
            </w:tc>
          </w:sdtContent>
        </w:sdt>
      </w:tr>
    </w:tbl>
    <w:p w14:paraId="32C4F174" w14:textId="77777777" w:rsidR="005C2F41" w:rsidRPr="00CD3F31" w:rsidRDefault="005C2F41" w:rsidP="005C2F41">
      <w:pPr>
        <w:rPr>
          <w:b/>
          <w:color w:val="333399"/>
        </w:rPr>
      </w:pPr>
    </w:p>
    <w:p w14:paraId="486FC4C9" w14:textId="042FB91E"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OĐENJA NASTAVE (za akademsku 202</w:t>
      </w:r>
      <w:r w:rsidR="002C378E">
        <w:rPr>
          <w:rFonts w:cs="Arial"/>
          <w:b/>
          <w:color w:val="FF0000"/>
          <w:sz w:val="32"/>
        </w:rPr>
        <w:t>2</w:t>
      </w:r>
      <w:r w:rsidR="00542ABA">
        <w:rPr>
          <w:rFonts w:cs="Arial"/>
          <w:b/>
          <w:color w:val="FF0000"/>
          <w:sz w:val="32"/>
        </w:rPr>
        <w:t>./202</w:t>
      </w:r>
      <w:r w:rsidR="002C378E">
        <w:rPr>
          <w:rFonts w:cs="Arial"/>
          <w:b/>
          <w:color w:val="FF0000"/>
          <w:sz w:val="32"/>
        </w:rPr>
        <w:t>3</w:t>
      </w:r>
      <w:r w:rsidRPr="00CD3F31">
        <w:rPr>
          <w:rFonts w:cs="Arial"/>
          <w:b/>
          <w:color w:val="FF0000"/>
          <w:sz w:val="32"/>
        </w:rPr>
        <w:t>. godinu)</w:t>
      </w:r>
    </w:p>
    <w:p w14:paraId="02DD1E1A"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07098980"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77D87F11"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8FB526"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6F255B0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07220EC9"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409DF695"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4E5FED" w:rsidRPr="00CD3F31" w14:paraId="05EFB822" w14:textId="77777777" w:rsidTr="00097FBF">
        <w:trPr>
          <w:jc w:val="center"/>
        </w:trPr>
        <w:tc>
          <w:tcPr>
            <w:tcW w:w="1757" w:type="dxa"/>
            <w:tcBorders>
              <w:top w:val="single" w:sz="4" w:space="0" w:color="808080"/>
              <w:left w:val="single" w:sz="4" w:space="0" w:color="808080"/>
              <w:right w:val="single" w:sz="4" w:space="0" w:color="808080"/>
            </w:tcBorders>
            <w:shd w:val="clear" w:color="auto" w:fill="auto"/>
            <w:vAlign w:val="center"/>
          </w:tcPr>
          <w:p w14:paraId="13EC9F09" w14:textId="427EEAEE" w:rsidR="004E5FED" w:rsidRPr="00CD3F31" w:rsidRDefault="004E5FED" w:rsidP="004E5FED">
            <w:pPr>
              <w:pStyle w:val="Opisslike"/>
              <w:rPr>
                <w:rFonts w:ascii="Calibri" w:hAnsi="Calibri"/>
                <w:b w:val="0"/>
                <w:sz w:val="22"/>
                <w:szCs w:val="22"/>
                <w:lang w:val="hr-HR"/>
              </w:rPr>
            </w:pPr>
            <w:r>
              <w:rPr>
                <w:rFonts w:ascii="Calibri" w:hAnsi="Calibri"/>
                <w:b w:val="0"/>
                <w:sz w:val="22"/>
                <w:szCs w:val="22"/>
                <w:lang w:val="hr-HR"/>
              </w:rPr>
              <w:t>2</w:t>
            </w:r>
            <w:r w:rsidR="00472382">
              <w:rPr>
                <w:rFonts w:ascii="Calibri" w:hAnsi="Calibri"/>
                <w:b w:val="0"/>
                <w:sz w:val="22"/>
                <w:szCs w:val="22"/>
                <w:lang w:val="hr-HR"/>
              </w:rPr>
              <w:t>4</w:t>
            </w:r>
            <w:r>
              <w:rPr>
                <w:rFonts w:ascii="Calibri" w:hAnsi="Calibri"/>
                <w:b w:val="0"/>
                <w:sz w:val="22"/>
                <w:szCs w:val="22"/>
                <w:lang w:val="hr-HR"/>
              </w:rPr>
              <w:t>.06.202</w:t>
            </w:r>
            <w:r w:rsidR="00472382">
              <w:rPr>
                <w:rFonts w:ascii="Calibri" w:hAnsi="Calibri"/>
                <w:b w:val="0"/>
                <w:sz w:val="22"/>
                <w:szCs w:val="22"/>
                <w:lang w:val="hr-HR"/>
              </w:rPr>
              <w:t>4</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D48D4C" w14:textId="77777777" w:rsidR="004E5FED" w:rsidRDefault="004E5FED" w:rsidP="004E5FE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P1 (T1-T3)</w:t>
            </w:r>
          </w:p>
          <w:p w14:paraId="7F3D6463" w14:textId="77777777" w:rsidR="004E5FED" w:rsidRDefault="004E5FED" w:rsidP="004E5FE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(8.00-13.00)</w:t>
            </w:r>
          </w:p>
          <w:p w14:paraId="779DE433" w14:textId="3C363545" w:rsidR="004E5FED" w:rsidRPr="00CD3F31" w:rsidRDefault="004E5FED" w:rsidP="004E5FED">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Inf</w:t>
            </w:r>
            <w:r w:rsidR="0084606C">
              <w:rPr>
                <w:rFonts w:ascii="Calibri" w:hAnsi="Calibri"/>
                <w:bCs/>
                <w:color w:val="auto"/>
                <w:lang w:val="hr-HR"/>
              </w:rPr>
              <w:t>. Kabinet 2</w:t>
            </w: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4860C0" w14:textId="77777777" w:rsidR="004E5FED" w:rsidRPr="00CD3F31" w:rsidRDefault="004E5FED" w:rsidP="004E5FED">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0CC497" w14:textId="77777777" w:rsidR="004E5FED" w:rsidRDefault="004E5FED" w:rsidP="004E5FED">
            <w:pPr>
              <w:spacing w:after="0"/>
              <w:rPr>
                <w:rFonts w:asciiTheme="minorHAnsi" w:hAnsiTheme="minorHAnsi"/>
                <w:bCs/>
              </w:rPr>
            </w:pPr>
            <w:r>
              <w:rPr>
                <w:rFonts w:asciiTheme="minorHAnsi" w:hAnsiTheme="minorHAnsi"/>
                <w:bCs/>
              </w:rPr>
              <w:t>V1</w:t>
            </w:r>
          </w:p>
          <w:p w14:paraId="40DEC2ED" w14:textId="21A200E8" w:rsidR="004E5FED" w:rsidRDefault="004E5FED" w:rsidP="004E5FED">
            <w:pPr>
              <w:spacing w:after="0"/>
              <w:rPr>
                <w:rFonts w:asciiTheme="minorHAnsi" w:hAnsiTheme="minorHAnsi"/>
                <w:bCs/>
              </w:rPr>
            </w:pPr>
            <w:r>
              <w:rPr>
                <w:rFonts w:asciiTheme="minorHAnsi" w:hAnsiTheme="minorHAnsi"/>
                <w:bCs/>
              </w:rPr>
              <w:t>(1</w:t>
            </w:r>
            <w:r w:rsidR="00472382">
              <w:rPr>
                <w:rFonts w:asciiTheme="minorHAnsi" w:hAnsiTheme="minorHAnsi"/>
                <w:bCs/>
              </w:rPr>
              <w:t>4</w:t>
            </w:r>
            <w:r>
              <w:rPr>
                <w:rFonts w:asciiTheme="minorHAnsi" w:hAnsiTheme="minorHAnsi"/>
                <w:bCs/>
              </w:rPr>
              <w:t>.00-1</w:t>
            </w:r>
            <w:r w:rsidR="00472382">
              <w:rPr>
                <w:rFonts w:asciiTheme="minorHAnsi" w:hAnsiTheme="minorHAnsi"/>
                <w:bCs/>
              </w:rPr>
              <w:t>9</w:t>
            </w:r>
            <w:r>
              <w:rPr>
                <w:rFonts w:asciiTheme="minorHAnsi" w:hAnsiTheme="minorHAnsi"/>
                <w:bCs/>
              </w:rPr>
              <w:t>.00)</w:t>
            </w:r>
          </w:p>
          <w:p w14:paraId="16B49911" w14:textId="26016AF8" w:rsidR="004E5FED" w:rsidRPr="00CD3F31" w:rsidRDefault="0084606C" w:rsidP="004E5FED">
            <w:pPr>
              <w:jc w:val="center"/>
              <w:rPr>
                <w:b/>
                <w:color w:val="808080" w:themeColor="background1" w:themeShade="80"/>
              </w:rPr>
            </w:pPr>
            <w:r>
              <w:rPr>
                <w:bCs/>
              </w:rPr>
              <w:t>Inf. Kabinet 2</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64FB1A6" w14:textId="111E4D90" w:rsidR="0087757D" w:rsidRDefault="0087757D" w:rsidP="004E5FED">
            <w:pPr>
              <w:jc w:val="center"/>
              <w:rPr>
                <w:bCs/>
              </w:rPr>
            </w:pPr>
            <w:r>
              <w:rPr>
                <w:bCs/>
              </w:rPr>
              <w:t>Prof. dr. sc. Gordana Brumini</w:t>
            </w:r>
          </w:p>
          <w:p w14:paraId="2960E9A2" w14:textId="088F4BC9" w:rsidR="004E5FED" w:rsidRPr="00CD3F31" w:rsidRDefault="004E5FED" w:rsidP="004E5FED">
            <w:pPr>
              <w:jc w:val="center"/>
              <w:rPr>
                <w:bCs/>
              </w:rPr>
            </w:pPr>
            <w:r>
              <w:rPr>
                <w:bCs/>
              </w:rPr>
              <w:t>dr.</w:t>
            </w:r>
            <w:r w:rsidR="0087757D">
              <w:rPr>
                <w:bCs/>
              </w:rPr>
              <w:t xml:space="preserve"> </w:t>
            </w:r>
            <w:r>
              <w:rPr>
                <w:bCs/>
              </w:rPr>
              <w:t>sc. Damir Kralj, prof.</w:t>
            </w:r>
            <w:r w:rsidR="00472382">
              <w:rPr>
                <w:bCs/>
              </w:rPr>
              <w:t xml:space="preserve"> struč</w:t>
            </w:r>
            <w:r>
              <w:rPr>
                <w:bCs/>
              </w:rPr>
              <w:t>.</w:t>
            </w:r>
            <w:r w:rsidR="00472382">
              <w:rPr>
                <w:bCs/>
              </w:rPr>
              <w:t xml:space="preserve"> stud</w:t>
            </w:r>
            <w:r>
              <w:rPr>
                <w:bCs/>
              </w:rPr>
              <w:t>.</w:t>
            </w:r>
          </w:p>
        </w:tc>
      </w:tr>
      <w:tr w:rsidR="004E5FED" w:rsidRPr="00CD3F31" w14:paraId="4E4E31BE" w14:textId="77777777" w:rsidTr="00097FBF">
        <w:trPr>
          <w:jc w:val="center"/>
        </w:trPr>
        <w:tc>
          <w:tcPr>
            <w:tcW w:w="1757" w:type="dxa"/>
            <w:tcBorders>
              <w:top w:val="single" w:sz="4" w:space="0" w:color="808080"/>
              <w:left w:val="single" w:sz="4" w:space="0" w:color="808080"/>
              <w:right w:val="single" w:sz="4" w:space="0" w:color="808080"/>
            </w:tcBorders>
            <w:shd w:val="clear" w:color="auto" w:fill="auto"/>
            <w:vAlign w:val="center"/>
          </w:tcPr>
          <w:p w14:paraId="5877A061" w14:textId="57363F9F" w:rsidR="004E5FED" w:rsidRPr="00CD3F31" w:rsidRDefault="004E5FED" w:rsidP="004E5FED">
            <w:pPr>
              <w:pStyle w:val="Opisslike"/>
              <w:rPr>
                <w:rFonts w:ascii="Calibri" w:hAnsi="Calibri"/>
                <w:b w:val="0"/>
                <w:sz w:val="22"/>
                <w:szCs w:val="22"/>
                <w:lang w:val="hr-HR"/>
              </w:rPr>
            </w:pPr>
            <w:r>
              <w:rPr>
                <w:rFonts w:ascii="Calibri" w:hAnsi="Calibri"/>
                <w:b w:val="0"/>
                <w:sz w:val="22"/>
                <w:szCs w:val="22"/>
                <w:lang w:val="hr-HR"/>
              </w:rPr>
              <w:t>2</w:t>
            </w:r>
            <w:r w:rsidR="00472382">
              <w:rPr>
                <w:rFonts w:ascii="Calibri" w:hAnsi="Calibri"/>
                <w:b w:val="0"/>
                <w:sz w:val="22"/>
                <w:szCs w:val="22"/>
                <w:lang w:val="hr-HR"/>
              </w:rPr>
              <w:t>5</w:t>
            </w:r>
            <w:r>
              <w:rPr>
                <w:rFonts w:ascii="Calibri" w:hAnsi="Calibri"/>
                <w:b w:val="0"/>
                <w:sz w:val="22"/>
                <w:szCs w:val="22"/>
                <w:lang w:val="hr-HR"/>
              </w:rPr>
              <w:t>.06.202</w:t>
            </w:r>
            <w:r w:rsidR="00472382">
              <w:rPr>
                <w:rFonts w:ascii="Calibri" w:hAnsi="Calibri"/>
                <w:b w:val="0"/>
                <w:sz w:val="22"/>
                <w:szCs w:val="22"/>
                <w:lang w:val="hr-HR"/>
              </w:rPr>
              <w:t>4</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9A01DA" w14:textId="77777777" w:rsidR="004E5FED" w:rsidRDefault="004E5FED" w:rsidP="004E5FE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P2 (T4-T7)</w:t>
            </w:r>
          </w:p>
          <w:p w14:paraId="4545CFE7" w14:textId="77777777" w:rsidR="004E5FED" w:rsidRDefault="004E5FED" w:rsidP="004E5FE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(8.00-13.00)</w:t>
            </w:r>
          </w:p>
          <w:p w14:paraId="005093A4" w14:textId="516AD716" w:rsidR="004E5FED" w:rsidRPr="00CD3F31" w:rsidRDefault="0084606C" w:rsidP="004E5FED">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Inf. Kabinet 2</w:t>
            </w: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3CAB5C" w14:textId="77777777" w:rsidR="004E5FED" w:rsidRPr="00CD3F31" w:rsidRDefault="004E5FED" w:rsidP="004E5FED">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BA9166" w14:textId="77777777" w:rsidR="004E5FED" w:rsidRDefault="004E5FED" w:rsidP="004E5FED">
            <w:pPr>
              <w:spacing w:after="0"/>
              <w:rPr>
                <w:rFonts w:asciiTheme="minorHAnsi" w:hAnsiTheme="minorHAnsi"/>
                <w:bCs/>
              </w:rPr>
            </w:pPr>
            <w:r>
              <w:rPr>
                <w:rFonts w:asciiTheme="minorHAnsi" w:hAnsiTheme="minorHAnsi"/>
                <w:bCs/>
              </w:rPr>
              <w:t>V2</w:t>
            </w:r>
          </w:p>
          <w:p w14:paraId="6468DCB4" w14:textId="3C13274B" w:rsidR="004E5FED" w:rsidRDefault="004E5FED" w:rsidP="004E5FED">
            <w:pPr>
              <w:spacing w:after="0"/>
              <w:rPr>
                <w:rFonts w:asciiTheme="minorHAnsi" w:hAnsiTheme="minorHAnsi"/>
                <w:bCs/>
              </w:rPr>
            </w:pPr>
            <w:r>
              <w:rPr>
                <w:rFonts w:asciiTheme="minorHAnsi" w:hAnsiTheme="minorHAnsi"/>
                <w:bCs/>
              </w:rPr>
              <w:t>(1</w:t>
            </w:r>
            <w:r w:rsidR="00472382">
              <w:rPr>
                <w:rFonts w:asciiTheme="minorHAnsi" w:hAnsiTheme="minorHAnsi"/>
                <w:bCs/>
              </w:rPr>
              <w:t>4</w:t>
            </w:r>
            <w:r>
              <w:rPr>
                <w:rFonts w:asciiTheme="minorHAnsi" w:hAnsiTheme="minorHAnsi"/>
                <w:bCs/>
              </w:rPr>
              <w:t>.00-1</w:t>
            </w:r>
            <w:r w:rsidR="00472382">
              <w:rPr>
                <w:rFonts w:asciiTheme="minorHAnsi" w:hAnsiTheme="minorHAnsi"/>
                <w:bCs/>
              </w:rPr>
              <w:t>9</w:t>
            </w:r>
            <w:r>
              <w:rPr>
                <w:rFonts w:asciiTheme="minorHAnsi" w:hAnsiTheme="minorHAnsi"/>
                <w:bCs/>
              </w:rPr>
              <w:t>.00)</w:t>
            </w:r>
          </w:p>
          <w:p w14:paraId="6886A56A" w14:textId="5F490939" w:rsidR="004E5FED" w:rsidRPr="00CD3F31" w:rsidRDefault="0084606C" w:rsidP="004E5FED">
            <w:pPr>
              <w:jc w:val="center"/>
              <w:rPr>
                <w:b/>
                <w:color w:val="808080" w:themeColor="background1" w:themeShade="80"/>
              </w:rPr>
            </w:pPr>
            <w:r>
              <w:rPr>
                <w:bCs/>
              </w:rPr>
              <w:t>Inf. Kabinet 2</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A522DE6" w14:textId="77777777" w:rsidR="0087757D" w:rsidRDefault="0087757D" w:rsidP="0087757D">
            <w:pPr>
              <w:jc w:val="center"/>
              <w:rPr>
                <w:bCs/>
              </w:rPr>
            </w:pPr>
            <w:r>
              <w:rPr>
                <w:bCs/>
              </w:rPr>
              <w:t>Prof. dr. sc. Gordana Brumini</w:t>
            </w:r>
          </w:p>
          <w:p w14:paraId="1084B631" w14:textId="59AF84AE" w:rsidR="004E5FED" w:rsidRPr="00CD3F31" w:rsidRDefault="0087757D" w:rsidP="0087757D">
            <w:pPr>
              <w:jc w:val="center"/>
              <w:rPr>
                <w:bCs/>
              </w:rPr>
            </w:pPr>
            <w:r>
              <w:rPr>
                <w:bCs/>
              </w:rPr>
              <w:t>dr. sc. Damir Kralj, prof.</w:t>
            </w:r>
            <w:r w:rsidR="00472382">
              <w:rPr>
                <w:bCs/>
              </w:rPr>
              <w:t xml:space="preserve"> dtruč</w:t>
            </w:r>
            <w:r>
              <w:rPr>
                <w:bCs/>
              </w:rPr>
              <w:t>.</w:t>
            </w:r>
            <w:r w:rsidR="00472382">
              <w:rPr>
                <w:bCs/>
              </w:rPr>
              <w:t xml:space="preserve"> stud</w:t>
            </w:r>
            <w:r>
              <w:rPr>
                <w:bCs/>
              </w:rPr>
              <w:t>.</w:t>
            </w:r>
          </w:p>
        </w:tc>
      </w:tr>
      <w:tr w:rsidR="004E5FED" w:rsidRPr="00CD3F31" w14:paraId="2D0A91A2" w14:textId="77777777" w:rsidTr="00097FBF">
        <w:trPr>
          <w:jc w:val="center"/>
        </w:trPr>
        <w:tc>
          <w:tcPr>
            <w:tcW w:w="1757" w:type="dxa"/>
            <w:tcBorders>
              <w:top w:val="single" w:sz="4" w:space="0" w:color="808080"/>
              <w:left w:val="single" w:sz="4" w:space="0" w:color="808080"/>
              <w:right w:val="single" w:sz="4" w:space="0" w:color="808080"/>
            </w:tcBorders>
            <w:shd w:val="clear" w:color="auto" w:fill="auto"/>
            <w:vAlign w:val="center"/>
          </w:tcPr>
          <w:p w14:paraId="28D72BDA" w14:textId="7089F241" w:rsidR="004E5FED" w:rsidRPr="00CD3F31" w:rsidRDefault="007F7363" w:rsidP="004E5FED">
            <w:pPr>
              <w:pStyle w:val="Opisslike"/>
              <w:rPr>
                <w:rFonts w:ascii="Calibri" w:hAnsi="Calibri"/>
                <w:b w:val="0"/>
                <w:sz w:val="22"/>
                <w:szCs w:val="22"/>
                <w:lang w:val="hr-HR"/>
              </w:rPr>
            </w:pPr>
            <w:r>
              <w:rPr>
                <w:rFonts w:ascii="Calibri" w:hAnsi="Calibri"/>
                <w:b w:val="0"/>
                <w:sz w:val="22"/>
                <w:szCs w:val="22"/>
                <w:lang w:val="hr-HR"/>
              </w:rPr>
              <w:t>2</w:t>
            </w:r>
            <w:r w:rsidR="00472382">
              <w:rPr>
                <w:rFonts w:ascii="Calibri" w:hAnsi="Calibri"/>
                <w:b w:val="0"/>
                <w:sz w:val="22"/>
                <w:szCs w:val="22"/>
                <w:lang w:val="hr-HR"/>
              </w:rPr>
              <w:t>6</w:t>
            </w:r>
            <w:r w:rsidR="004E5FED">
              <w:rPr>
                <w:rFonts w:ascii="Calibri" w:hAnsi="Calibri"/>
                <w:b w:val="0"/>
                <w:sz w:val="22"/>
                <w:szCs w:val="22"/>
                <w:lang w:val="hr-HR"/>
              </w:rPr>
              <w:t>.06.202</w:t>
            </w:r>
            <w:r w:rsidR="00472382">
              <w:rPr>
                <w:rFonts w:ascii="Calibri" w:hAnsi="Calibri"/>
                <w:b w:val="0"/>
                <w:sz w:val="22"/>
                <w:szCs w:val="22"/>
                <w:lang w:val="hr-HR"/>
              </w:rPr>
              <w:t>4</w:t>
            </w:r>
            <w:r w:rsidR="004E5FED">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1B07C1" w14:textId="77777777" w:rsidR="004E5FED" w:rsidRDefault="004E5FED" w:rsidP="004E5FE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P3 (T8-T10)</w:t>
            </w:r>
          </w:p>
          <w:p w14:paraId="1A05492A" w14:textId="77777777" w:rsidR="004E5FED" w:rsidRDefault="004E5FED" w:rsidP="004E5FED">
            <w:pPr>
              <w:pStyle w:val="Blokteksta"/>
              <w:shd w:val="clear" w:color="auto" w:fill="auto"/>
              <w:spacing w:line="240" w:lineRule="auto"/>
              <w:ind w:left="0" w:right="0"/>
              <w:jc w:val="left"/>
              <w:rPr>
                <w:rFonts w:ascii="Calibri" w:hAnsi="Calibri"/>
                <w:bCs/>
                <w:color w:val="auto"/>
                <w:lang w:val="hr-HR"/>
              </w:rPr>
            </w:pPr>
            <w:r>
              <w:rPr>
                <w:rFonts w:ascii="Calibri" w:hAnsi="Calibri"/>
                <w:bCs/>
                <w:color w:val="auto"/>
                <w:lang w:val="hr-HR"/>
              </w:rPr>
              <w:t>(8.00-13.00)</w:t>
            </w:r>
          </w:p>
          <w:p w14:paraId="61BA1E43" w14:textId="0A8DCF6B" w:rsidR="004E5FED" w:rsidRPr="00CD3F31" w:rsidRDefault="0084606C" w:rsidP="004E5FED">
            <w:pPr>
              <w:pStyle w:val="Blokteksta"/>
              <w:shd w:val="clear" w:color="auto" w:fill="auto"/>
              <w:spacing w:line="240" w:lineRule="auto"/>
              <w:ind w:left="0" w:right="0"/>
              <w:rPr>
                <w:rFonts w:ascii="Calibri" w:hAnsi="Calibri"/>
                <w:bCs/>
                <w:color w:val="auto"/>
                <w:lang w:val="hr-HR"/>
              </w:rPr>
            </w:pPr>
            <w:r>
              <w:rPr>
                <w:rFonts w:ascii="Calibri" w:hAnsi="Calibri"/>
                <w:bCs/>
                <w:color w:val="auto"/>
                <w:lang w:val="hr-HR"/>
              </w:rPr>
              <w:t>Inf. Kabinet 2</w:t>
            </w:r>
          </w:p>
        </w:tc>
        <w:tc>
          <w:tcPr>
            <w:tcW w:w="179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27E8E6" w14:textId="77777777" w:rsidR="004E5FED" w:rsidRPr="00CD3F31" w:rsidRDefault="004E5FED" w:rsidP="004E5FED">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363BD4" w14:textId="77777777" w:rsidR="004E5FED" w:rsidRDefault="004E5FED" w:rsidP="004E5FED">
            <w:pPr>
              <w:spacing w:after="0"/>
              <w:rPr>
                <w:rFonts w:asciiTheme="minorHAnsi" w:hAnsiTheme="minorHAnsi"/>
                <w:bCs/>
              </w:rPr>
            </w:pPr>
            <w:r>
              <w:rPr>
                <w:rFonts w:asciiTheme="minorHAnsi" w:hAnsiTheme="minorHAnsi"/>
                <w:bCs/>
              </w:rPr>
              <w:t>V3</w:t>
            </w:r>
          </w:p>
          <w:p w14:paraId="51A1DB47" w14:textId="68696ECE" w:rsidR="004E5FED" w:rsidRDefault="004E5FED" w:rsidP="004E5FED">
            <w:pPr>
              <w:spacing w:after="0"/>
              <w:rPr>
                <w:rFonts w:asciiTheme="minorHAnsi" w:hAnsiTheme="minorHAnsi"/>
                <w:bCs/>
              </w:rPr>
            </w:pPr>
            <w:r>
              <w:rPr>
                <w:rFonts w:asciiTheme="minorHAnsi" w:hAnsiTheme="minorHAnsi"/>
                <w:bCs/>
              </w:rPr>
              <w:t>(1</w:t>
            </w:r>
            <w:r w:rsidR="00472382">
              <w:rPr>
                <w:rFonts w:asciiTheme="minorHAnsi" w:hAnsiTheme="minorHAnsi"/>
                <w:bCs/>
              </w:rPr>
              <w:t>4</w:t>
            </w:r>
            <w:r>
              <w:rPr>
                <w:rFonts w:asciiTheme="minorHAnsi" w:hAnsiTheme="minorHAnsi"/>
                <w:bCs/>
              </w:rPr>
              <w:t>.00-1</w:t>
            </w:r>
            <w:r w:rsidR="00472382">
              <w:rPr>
                <w:rFonts w:asciiTheme="minorHAnsi" w:hAnsiTheme="minorHAnsi"/>
                <w:bCs/>
              </w:rPr>
              <w:t>9</w:t>
            </w:r>
            <w:r>
              <w:rPr>
                <w:rFonts w:asciiTheme="minorHAnsi" w:hAnsiTheme="minorHAnsi"/>
                <w:bCs/>
              </w:rPr>
              <w:t>.00)</w:t>
            </w:r>
          </w:p>
          <w:p w14:paraId="621EA35B" w14:textId="11EFEF35" w:rsidR="004E5FED" w:rsidRPr="00CD3F31" w:rsidRDefault="0084606C" w:rsidP="004E5FED">
            <w:pPr>
              <w:jc w:val="center"/>
              <w:rPr>
                <w:b/>
                <w:color w:val="808080" w:themeColor="background1" w:themeShade="80"/>
              </w:rPr>
            </w:pPr>
            <w:r>
              <w:rPr>
                <w:bCs/>
              </w:rPr>
              <w:t>Inf. Kabinet 2</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47E69A4" w14:textId="77777777" w:rsidR="0087757D" w:rsidRDefault="0087757D" w:rsidP="0087757D">
            <w:pPr>
              <w:jc w:val="center"/>
              <w:rPr>
                <w:bCs/>
              </w:rPr>
            </w:pPr>
            <w:r>
              <w:rPr>
                <w:bCs/>
              </w:rPr>
              <w:t>Prof. dr. sc. Gordana Brumini</w:t>
            </w:r>
          </w:p>
          <w:p w14:paraId="4C6DD82A" w14:textId="78466AA6" w:rsidR="004E5FED" w:rsidRPr="00CD3F31" w:rsidRDefault="0087757D" w:rsidP="0087757D">
            <w:pPr>
              <w:jc w:val="center"/>
              <w:rPr>
                <w:bCs/>
              </w:rPr>
            </w:pPr>
            <w:r>
              <w:rPr>
                <w:bCs/>
              </w:rPr>
              <w:t>dr. sc. Damir Kralj, prof.</w:t>
            </w:r>
            <w:r w:rsidR="00472382">
              <w:rPr>
                <w:bCs/>
              </w:rPr>
              <w:t xml:space="preserve"> struč</w:t>
            </w:r>
            <w:r>
              <w:rPr>
                <w:bCs/>
              </w:rPr>
              <w:t>.</w:t>
            </w:r>
            <w:r w:rsidR="00472382">
              <w:rPr>
                <w:bCs/>
              </w:rPr>
              <w:t xml:space="preserve"> stud</w:t>
            </w:r>
            <w:r>
              <w:rPr>
                <w:bCs/>
              </w:rPr>
              <w:t>.</w:t>
            </w:r>
          </w:p>
        </w:tc>
      </w:tr>
    </w:tbl>
    <w:p w14:paraId="4B705214" w14:textId="77777777" w:rsidR="005C2F41" w:rsidRPr="00CD3F31" w:rsidRDefault="005C2F41" w:rsidP="005C2F41">
      <w:pPr>
        <w:pStyle w:val="Blokteksta"/>
        <w:rPr>
          <w:rFonts w:ascii="Calibri" w:hAnsi="Calibri"/>
          <w:b/>
          <w:bCs/>
          <w:lang w:val="hr-HR"/>
        </w:rPr>
      </w:pPr>
    </w:p>
    <w:p w14:paraId="21444327" w14:textId="77777777" w:rsidR="005C2F41" w:rsidRPr="00CD3F31" w:rsidRDefault="005C2F41" w:rsidP="005C2F41">
      <w:pPr>
        <w:rPr>
          <w:b/>
        </w:rPr>
      </w:pPr>
      <w:r w:rsidRPr="00CD3F31">
        <w:rPr>
          <w:b/>
        </w:rPr>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62D7A94"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2D0F96C" w14:textId="77777777" w:rsidR="005C2F41" w:rsidRPr="00CD3F31" w:rsidRDefault="005C2F41" w:rsidP="00BF53C9">
            <w:pPr>
              <w:spacing w:before="40" w:after="40"/>
              <w:jc w:val="center"/>
              <w:rPr>
                <w:b/>
                <w:color w:val="333399"/>
              </w:rPr>
            </w:pPr>
            <w:r w:rsidRPr="00CD3F31">
              <w:rPr>
                <w:b/>
                <w:color w:val="333399"/>
              </w:rPr>
              <w:lastRenderedPageBreak/>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5FD7E4D"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8E3102F"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19F0CE77" w14:textId="77777777" w:rsidR="005C2F41" w:rsidRPr="00CD3F31" w:rsidRDefault="005C2F41" w:rsidP="00BF53C9">
            <w:pPr>
              <w:spacing w:before="40" w:after="40"/>
              <w:jc w:val="center"/>
              <w:rPr>
                <w:b/>
                <w:color w:val="333399"/>
              </w:rPr>
            </w:pPr>
            <w:r w:rsidRPr="00CD3F31">
              <w:rPr>
                <w:b/>
                <w:color w:val="333399"/>
              </w:rPr>
              <w:t>Mjesto održavanja</w:t>
            </w:r>
          </w:p>
        </w:tc>
      </w:tr>
      <w:tr w:rsidR="004E5FED" w:rsidRPr="00CD3F31" w14:paraId="2F88C7D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9C46751" w14:textId="139E4A2A" w:rsidR="004E5FED" w:rsidRPr="00CD3F31" w:rsidRDefault="004E5FED" w:rsidP="004E5FED">
            <w:pPr>
              <w:spacing w:after="0"/>
              <w:jc w:val="center"/>
            </w:pPr>
            <w:r>
              <w:t>P1-T1</w:t>
            </w:r>
          </w:p>
        </w:tc>
        <w:tc>
          <w:tcPr>
            <w:tcW w:w="4694" w:type="dxa"/>
            <w:tcBorders>
              <w:top w:val="single" w:sz="4" w:space="0" w:color="808080"/>
              <w:left w:val="single" w:sz="4" w:space="0" w:color="808080"/>
              <w:bottom w:val="single" w:sz="4" w:space="0" w:color="808080"/>
              <w:right w:val="single" w:sz="4" w:space="0" w:color="808080"/>
            </w:tcBorders>
          </w:tcPr>
          <w:p w14:paraId="5EBC6950" w14:textId="3A8FF869"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Informacijski sustavi u sestrinstvu – osnove</w:t>
            </w:r>
          </w:p>
        </w:tc>
        <w:tc>
          <w:tcPr>
            <w:tcW w:w="1640" w:type="dxa"/>
            <w:tcBorders>
              <w:top w:val="single" w:sz="4" w:space="0" w:color="808080"/>
              <w:left w:val="single" w:sz="4" w:space="0" w:color="808080"/>
              <w:bottom w:val="single" w:sz="4" w:space="0" w:color="808080"/>
              <w:right w:val="single" w:sz="4" w:space="0" w:color="808080"/>
            </w:tcBorders>
          </w:tcPr>
          <w:p w14:paraId="7D210890" w14:textId="4039B51A" w:rsidR="004E5FED" w:rsidRPr="00CD3F31" w:rsidRDefault="004E5FED" w:rsidP="004E5FE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75268BB" w14:textId="68A54556" w:rsidR="004E5FED" w:rsidRPr="00CD3F31" w:rsidRDefault="007A5A47" w:rsidP="004E5FED">
            <w:pPr>
              <w:spacing w:after="0"/>
              <w:jc w:val="center"/>
            </w:pPr>
            <w:r>
              <w:t>Inf. Kabinet 2</w:t>
            </w:r>
          </w:p>
        </w:tc>
      </w:tr>
      <w:tr w:rsidR="004E5FED" w:rsidRPr="00CD3F31" w14:paraId="5DF350C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E01FE5B" w14:textId="7FB67F58" w:rsidR="004E5FED" w:rsidRPr="00CD3F31" w:rsidRDefault="004E5FED" w:rsidP="004E5FED">
            <w:pPr>
              <w:spacing w:after="0"/>
              <w:jc w:val="center"/>
            </w:pPr>
            <w:r>
              <w:t>P1-T2</w:t>
            </w:r>
          </w:p>
        </w:tc>
        <w:tc>
          <w:tcPr>
            <w:tcW w:w="4694" w:type="dxa"/>
            <w:tcBorders>
              <w:top w:val="single" w:sz="4" w:space="0" w:color="808080"/>
              <w:left w:val="single" w:sz="4" w:space="0" w:color="808080"/>
              <w:bottom w:val="single" w:sz="4" w:space="0" w:color="808080"/>
              <w:right w:val="single" w:sz="4" w:space="0" w:color="808080"/>
            </w:tcBorders>
          </w:tcPr>
          <w:p w14:paraId="6D87BF73" w14:textId="174044CA"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Uvod u informacijske sustave</w:t>
            </w:r>
            <w:r>
              <w:rPr>
                <w:rFonts w:ascii="Calibri" w:hAnsi="Calibri"/>
                <w:color w:val="auto"/>
                <w:sz w:val="22"/>
                <w:szCs w:val="22"/>
                <w:lang w:val="hr-HR"/>
              </w:rPr>
              <w:t xml:space="preserve"> (osnove IS)</w:t>
            </w:r>
          </w:p>
        </w:tc>
        <w:tc>
          <w:tcPr>
            <w:tcW w:w="1640" w:type="dxa"/>
            <w:tcBorders>
              <w:top w:val="single" w:sz="4" w:space="0" w:color="808080"/>
              <w:left w:val="single" w:sz="4" w:space="0" w:color="808080"/>
              <w:bottom w:val="single" w:sz="4" w:space="0" w:color="808080"/>
              <w:right w:val="single" w:sz="4" w:space="0" w:color="808080"/>
            </w:tcBorders>
          </w:tcPr>
          <w:p w14:paraId="0BC8892E" w14:textId="179BB51A" w:rsidR="004E5FED" w:rsidRPr="00CD3F31" w:rsidRDefault="004E5FED" w:rsidP="004E5FE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7435A7E" w14:textId="40A9CD95" w:rsidR="004E5FED" w:rsidRPr="00CD3F31" w:rsidRDefault="007A5A47" w:rsidP="004E5FED">
            <w:pPr>
              <w:spacing w:after="0"/>
              <w:jc w:val="center"/>
            </w:pPr>
            <w:r>
              <w:t>Inf. Kabinet 2</w:t>
            </w:r>
          </w:p>
        </w:tc>
      </w:tr>
      <w:tr w:rsidR="004E5FED" w:rsidRPr="00CD3F31" w14:paraId="0A008F4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8231C60" w14:textId="74133194" w:rsidR="004E5FED" w:rsidRPr="00CD3F31" w:rsidRDefault="004E5FED" w:rsidP="004E5FED">
            <w:pPr>
              <w:spacing w:after="0"/>
              <w:jc w:val="center"/>
            </w:pPr>
            <w:r>
              <w:t>P1-T3</w:t>
            </w:r>
          </w:p>
        </w:tc>
        <w:tc>
          <w:tcPr>
            <w:tcW w:w="4694" w:type="dxa"/>
            <w:tcBorders>
              <w:top w:val="single" w:sz="4" w:space="0" w:color="808080"/>
              <w:left w:val="single" w:sz="4" w:space="0" w:color="808080"/>
              <w:bottom w:val="single" w:sz="4" w:space="0" w:color="808080"/>
              <w:right w:val="single" w:sz="4" w:space="0" w:color="808080"/>
            </w:tcBorders>
          </w:tcPr>
          <w:p w14:paraId="1604511D" w14:textId="1F61F234"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Tehnička osnovica (sklopovlje, programska podrška, umrežavanje, internet)</w:t>
            </w:r>
          </w:p>
        </w:tc>
        <w:tc>
          <w:tcPr>
            <w:tcW w:w="1640" w:type="dxa"/>
            <w:tcBorders>
              <w:top w:val="single" w:sz="4" w:space="0" w:color="808080"/>
              <w:left w:val="single" w:sz="4" w:space="0" w:color="808080"/>
              <w:bottom w:val="single" w:sz="4" w:space="0" w:color="808080"/>
              <w:right w:val="single" w:sz="4" w:space="0" w:color="808080"/>
            </w:tcBorders>
          </w:tcPr>
          <w:p w14:paraId="3EA88EE4" w14:textId="0B957D0D" w:rsidR="004E5FED" w:rsidRPr="00CD3F31" w:rsidRDefault="004E5FED" w:rsidP="004E5FE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637E93FF" w14:textId="3ED2207E" w:rsidR="004E5FED" w:rsidRPr="00CD3F31" w:rsidRDefault="007A5A47" w:rsidP="004E5FED">
            <w:pPr>
              <w:spacing w:after="0"/>
              <w:jc w:val="center"/>
            </w:pPr>
            <w:r>
              <w:t>Inf. Kabinet 2</w:t>
            </w:r>
          </w:p>
        </w:tc>
      </w:tr>
      <w:tr w:rsidR="004E5FED" w:rsidRPr="00CD3F31" w14:paraId="4A0F1A6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57B4533" w14:textId="543D0E80" w:rsidR="004E5FED" w:rsidRPr="00CD3F31" w:rsidRDefault="004E5FED" w:rsidP="004E5FED">
            <w:pPr>
              <w:spacing w:after="0"/>
              <w:jc w:val="center"/>
            </w:pPr>
            <w:r>
              <w:t>P2-T4</w:t>
            </w:r>
          </w:p>
        </w:tc>
        <w:tc>
          <w:tcPr>
            <w:tcW w:w="4694" w:type="dxa"/>
            <w:tcBorders>
              <w:top w:val="single" w:sz="4" w:space="0" w:color="808080"/>
              <w:left w:val="single" w:sz="4" w:space="0" w:color="808080"/>
              <w:bottom w:val="single" w:sz="4" w:space="0" w:color="808080"/>
              <w:right w:val="single" w:sz="4" w:space="0" w:color="808080"/>
            </w:tcBorders>
          </w:tcPr>
          <w:p w14:paraId="351A8447" w14:textId="45622D67"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Pretraživanje medicinske  literature (upotreba interneta)</w:t>
            </w:r>
          </w:p>
        </w:tc>
        <w:tc>
          <w:tcPr>
            <w:tcW w:w="1640" w:type="dxa"/>
            <w:tcBorders>
              <w:top w:val="single" w:sz="4" w:space="0" w:color="808080"/>
              <w:left w:val="single" w:sz="4" w:space="0" w:color="808080"/>
              <w:bottom w:val="single" w:sz="4" w:space="0" w:color="808080"/>
              <w:right w:val="single" w:sz="4" w:space="0" w:color="808080"/>
            </w:tcBorders>
          </w:tcPr>
          <w:p w14:paraId="55516DF6" w14:textId="627492BF" w:rsidR="004E5FED" w:rsidRPr="00CD3F31" w:rsidRDefault="004E5FED" w:rsidP="004E5FE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FF44BDD" w14:textId="7CF4CB24" w:rsidR="004E5FED" w:rsidRPr="00CD3F31" w:rsidRDefault="007A5A47" w:rsidP="004E5FED">
            <w:pPr>
              <w:spacing w:after="0"/>
              <w:jc w:val="center"/>
            </w:pPr>
            <w:r>
              <w:t>Inf. Kabinet 2</w:t>
            </w:r>
          </w:p>
        </w:tc>
      </w:tr>
      <w:tr w:rsidR="004E5FED" w:rsidRPr="00CD3F31" w14:paraId="5936982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0B24455" w14:textId="6D810D53" w:rsidR="004E5FED" w:rsidRPr="00CD3F31" w:rsidRDefault="004E5FED" w:rsidP="004E5FED">
            <w:pPr>
              <w:spacing w:after="0"/>
              <w:jc w:val="center"/>
            </w:pPr>
            <w:r>
              <w:t>P2-T5</w:t>
            </w:r>
          </w:p>
        </w:tc>
        <w:tc>
          <w:tcPr>
            <w:tcW w:w="4694" w:type="dxa"/>
            <w:tcBorders>
              <w:top w:val="single" w:sz="4" w:space="0" w:color="808080"/>
              <w:left w:val="single" w:sz="4" w:space="0" w:color="808080"/>
              <w:bottom w:val="single" w:sz="4" w:space="0" w:color="808080"/>
              <w:right w:val="single" w:sz="4" w:space="0" w:color="808080"/>
            </w:tcBorders>
          </w:tcPr>
          <w:p w14:paraId="31F4591B" w14:textId="0AE91CEC"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Podaci o pacijentu (podaci, biomedicinski signali, medicinske slike)</w:t>
            </w:r>
          </w:p>
        </w:tc>
        <w:tc>
          <w:tcPr>
            <w:tcW w:w="1640" w:type="dxa"/>
            <w:tcBorders>
              <w:top w:val="single" w:sz="4" w:space="0" w:color="808080"/>
              <w:left w:val="single" w:sz="4" w:space="0" w:color="808080"/>
              <w:bottom w:val="single" w:sz="4" w:space="0" w:color="808080"/>
              <w:right w:val="single" w:sz="4" w:space="0" w:color="808080"/>
            </w:tcBorders>
          </w:tcPr>
          <w:p w14:paraId="060B2DB0" w14:textId="2C072F46" w:rsidR="004E5FED" w:rsidRPr="00CD3F31" w:rsidRDefault="004E5FED" w:rsidP="004E5FE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75E47A59" w14:textId="7383D62E" w:rsidR="004E5FED" w:rsidRPr="00CD3F31" w:rsidRDefault="007A5A47" w:rsidP="004E5FED">
            <w:pPr>
              <w:spacing w:after="0"/>
              <w:jc w:val="center"/>
            </w:pPr>
            <w:r>
              <w:t>Inf. Kabinet 2</w:t>
            </w:r>
          </w:p>
        </w:tc>
      </w:tr>
      <w:tr w:rsidR="004E5FED" w:rsidRPr="00CD3F31" w14:paraId="1C0DC58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F5D5B53" w14:textId="59D58A9C" w:rsidR="004E5FED" w:rsidRPr="00CD3F31" w:rsidRDefault="004E5FED" w:rsidP="004E5FED">
            <w:pPr>
              <w:spacing w:after="0"/>
              <w:jc w:val="center"/>
            </w:pPr>
            <w:r>
              <w:t>P2-T6</w:t>
            </w:r>
          </w:p>
        </w:tc>
        <w:tc>
          <w:tcPr>
            <w:tcW w:w="4694" w:type="dxa"/>
            <w:tcBorders>
              <w:top w:val="single" w:sz="4" w:space="0" w:color="808080"/>
              <w:left w:val="single" w:sz="4" w:space="0" w:color="808080"/>
              <w:bottom w:val="single" w:sz="4" w:space="0" w:color="808080"/>
              <w:right w:val="single" w:sz="4" w:space="0" w:color="808080"/>
            </w:tcBorders>
          </w:tcPr>
          <w:p w14:paraId="3B856BE0" w14:textId="703357F0"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Elektronički zdravstveni zapis (EZZ)</w:t>
            </w:r>
          </w:p>
        </w:tc>
        <w:tc>
          <w:tcPr>
            <w:tcW w:w="1640" w:type="dxa"/>
            <w:tcBorders>
              <w:top w:val="single" w:sz="4" w:space="0" w:color="808080"/>
              <w:left w:val="single" w:sz="4" w:space="0" w:color="808080"/>
              <w:bottom w:val="single" w:sz="4" w:space="0" w:color="808080"/>
              <w:right w:val="single" w:sz="4" w:space="0" w:color="808080"/>
            </w:tcBorders>
          </w:tcPr>
          <w:p w14:paraId="0888396F" w14:textId="64F46CB5" w:rsidR="004E5FED" w:rsidRPr="00CD3F31" w:rsidRDefault="00FD1CFE" w:rsidP="004E5FE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D100E9E" w14:textId="1691DF08" w:rsidR="004E5FED" w:rsidRPr="00CD3F31" w:rsidRDefault="007A5A47" w:rsidP="004E5FED">
            <w:pPr>
              <w:spacing w:after="0"/>
              <w:jc w:val="center"/>
            </w:pPr>
            <w:r>
              <w:t>Inf. Kabinet 2</w:t>
            </w:r>
          </w:p>
        </w:tc>
      </w:tr>
      <w:tr w:rsidR="004E5FED" w:rsidRPr="00CD3F31" w14:paraId="1A44428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D677154" w14:textId="424125BC" w:rsidR="004E5FED" w:rsidRPr="00CD3F31" w:rsidRDefault="004E5FED" w:rsidP="004E5FED">
            <w:pPr>
              <w:spacing w:after="0"/>
              <w:jc w:val="center"/>
            </w:pPr>
            <w:r>
              <w:t>P2-T7</w:t>
            </w:r>
          </w:p>
        </w:tc>
        <w:tc>
          <w:tcPr>
            <w:tcW w:w="4694" w:type="dxa"/>
            <w:tcBorders>
              <w:top w:val="single" w:sz="4" w:space="0" w:color="808080"/>
              <w:left w:val="single" w:sz="4" w:space="0" w:color="808080"/>
              <w:bottom w:val="single" w:sz="4" w:space="0" w:color="808080"/>
              <w:right w:val="single" w:sz="4" w:space="0" w:color="808080"/>
            </w:tcBorders>
          </w:tcPr>
          <w:p w14:paraId="74735E68" w14:textId="585182E6"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Nacionalni zdravstveni informacijski sustav (NZIS)</w:t>
            </w:r>
          </w:p>
        </w:tc>
        <w:tc>
          <w:tcPr>
            <w:tcW w:w="1640" w:type="dxa"/>
            <w:tcBorders>
              <w:top w:val="single" w:sz="4" w:space="0" w:color="808080"/>
              <w:left w:val="single" w:sz="4" w:space="0" w:color="808080"/>
              <w:bottom w:val="single" w:sz="4" w:space="0" w:color="808080"/>
              <w:right w:val="single" w:sz="4" w:space="0" w:color="808080"/>
            </w:tcBorders>
          </w:tcPr>
          <w:p w14:paraId="08F9B325" w14:textId="4A179715" w:rsidR="004E5FED" w:rsidRPr="00CD3F31" w:rsidRDefault="004E5FED" w:rsidP="004E5FE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6E5A538D" w14:textId="4B7CBA81" w:rsidR="004E5FED" w:rsidRPr="00CD3F31" w:rsidRDefault="007A5A47" w:rsidP="004E5FED">
            <w:pPr>
              <w:spacing w:after="0"/>
              <w:jc w:val="center"/>
            </w:pPr>
            <w:r>
              <w:t>Inf. Kabinet 2</w:t>
            </w:r>
          </w:p>
        </w:tc>
      </w:tr>
      <w:tr w:rsidR="004E5FED" w:rsidRPr="00CD3F31" w14:paraId="634A73D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7B8397C" w14:textId="107E171F" w:rsidR="004E5FED" w:rsidRPr="00CD3F31" w:rsidRDefault="004E5FED" w:rsidP="004E5FED">
            <w:pPr>
              <w:spacing w:after="0"/>
              <w:jc w:val="center"/>
            </w:pPr>
            <w:r>
              <w:t>P3-T8</w:t>
            </w:r>
          </w:p>
        </w:tc>
        <w:tc>
          <w:tcPr>
            <w:tcW w:w="4694" w:type="dxa"/>
            <w:tcBorders>
              <w:top w:val="single" w:sz="4" w:space="0" w:color="808080"/>
              <w:left w:val="single" w:sz="4" w:space="0" w:color="808080"/>
              <w:bottom w:val="single" w:sz="4" w:space="0" w:color="808080"/>
              <w:right w:val="single" w:sz="4" w:space="0" w:color="808080"/>
            </w:tcBorders>
          </w:tcPr>
          <w:p w14:paraId="01823619" w14:textId="5049BC34"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Informacijski sustav u primarnoj zdravstvenoj  zaštiti (CEZIH PZZ)</w:t>
            </w:r>
          </w:p>
        </w:tc>
        <w:tc>
          <w:tcPr>
            <w:tcW w:w="1640" w:type="dxa"/>
            <w:tcBorders>
              <w:top w:val="single" w:sz="4" w:space="0" w:color="808080"/>
              <w:left w:val="single" w:sz="4" w:space="0" w:color="808080"/>
              <w:bottom w:val="single" w:sz="4" w:space="0" w:color="808080"/>
              <w:right w:val="single" w:sz="4" w:space="0" w:color="808080"/>
            </w:tcBorders>
          </w:tcPr>
          <w:p w14:paraId="7B620DB5" w14:textId="0544342A" w:rsidR="004E5FED" w:rsidRPr="00CD3F31" w:rsidRDefault="00FD1CFE" w:rsidP="004E5FE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7BB4D489" w14:textId="5E28BCD6" w:rsidR="004E5FED" w:rsidRPr="00CD3F31" w:rsidRDefault="007A5A47" w:rsidP="004E5FED">
            <w:pPr>
              <w:spacing w:after="0"/>
              <w:jc w:val="center"/>
            </w:pPr>
            <w:r>
              <w:t>Inf. Kabinet 2</w:t>
            </w:r>
          </w:p>
        </w:tc>
      </w:tr>
      <w:tr w:rsidR="004E5FED" w:rsidRPr="00CD3F31" w14:paraId="5A6BF5E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A4B0AD9" w14:textId="717FCD34" w:rsidR="004E5FED" w:rsidRPr="00CD3F31" w:rsidRDefault="004E5FED" w:rsidP="004E5FED">
            <w:pPr>
              <w:spacing w:after="0"/>
              <w:jc w:val="center"/>
            </w:pPr>
            <w:r>
              <w:t>P3-T9</w:t>
            </w:r>
          </w:p>
        </w:tc>
        <w:tc>
          <w:tcPr>
            <w:tcW w:w="4694" w:type="dxa"/>
            <w:tcBorders>
              <w:top w:val="single" w:sz="4" w:space="0" w:color="808080"/>
              <w:left w:val="single" w:sz="4" w:space="0" w:color="808080"/>
              <w:bottom w:val="single" w:sz="4" w:space="0" w:color="808080"/>
              <w:right w:val="single" w:sz="4" w:space="0" w:color="808080"/>
            </w:tcBorders>
          </w:tcPr>
          <w:p w14:paraId="6BEBF774" w14:textId="4EF027B2"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Bolnički informacijski sustav (BIS)</w:t>
            </w:r>
          </w:p>
        </w:tc>
        <w:tc>
          <w:tcPr>
            <w:tcW w:w="1640" w:type="dxa"/>
            <w:tcBorders>
              <w:top w:val="single" w:sz="4" w:space="0" w:color="808080"/>
              <w:left w:val="single" w:sz="4" w:space="0" w:color="808080"/>
              <w:bottom w:val="single" w:sz="4" w:space="0" w:color="808080"/>
              <w:right w:val="single" w:sz="4" w:space="0" w:color="808080"/>
            </w:tcBorders>
          </w:tcPr>
          <w:p w14:paraId="56810810" w14:textId="09EB0C89" w:rsidR="004E5FED" w:rsidRPr="00CD3F31" w:rsidRDefault="00FD1CFE" w:rsidP="004E5FED">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F1F2F72" w14:textId="6B1B156B" w:rsidR="004E5FED" w:rsidRPr="00CD3F31" w:rsidRDefault="007A5A47" w:rsidP="004E5FED">
            <w:pPr>
              <w:spacing w:after="0"/>
              <w:jc w:val="center"/>
            </w:pPr>
            <w:r>
              <w:t>Inf. Kabinet 2</w:t>
            </w:r>
          </w:p>
        </w:tc>
      </w:tr>
      <w:tr w:rsidR="004E5FED" w:rsidRPr="00CD3F31" w14:paraId="4449877D"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AC4FE9F" w14:textId="73DE935E" w:rsidR="004E5FED" w:rsidRPr="00CD3F31" w:rsidRDefault="004E5FED" w:rsidP="004E5FED">
            <w:pPr>
              <w:spacing w:after="0"/>
              <w:jc w:val="center"/>
            </w:pPr>
            <w:r>
              <w:t>P3-T10</w:t>
            </w:r>
          </w:p>
        </w:tc>
        <w:tc>
          <w:tcPr>
            <w:tcW w:w="4694" w:type="dxa"/>
            <w:tcBorders>
              <w:top w:val="single" w:sz="4" w:space="0" w:color="808080"/>
              <w:left w:val="single" w:sz="4" w:space="0" w:color="808080"/>
              <w:bottom w:val="single" w:sz="4" w:space="0" w:color="808080"/>
              <w:right w:val="single" w:sz="4" w:space="0" w:color="808080"/>
            </w:tcBorders>
          </w:tcPr>
          <w:p w14:paraId="72690EF2" w14:textId="3CC8752F" w:rsidR="004E5FED" w:rsidRPr="00CD3F31" w:rsidRDefault="004E5FED" w:rsidP="004E5FED">
            <w:pPr>
              <w:pStyle w:val="Default"/>
              <w:rPr>
                <w:rFonts w:ascii="Calibri" w:hAnsi="Calibri"/>
                <w:color w:val="auto"/>
                <w:sz w:val="22"/>
                <w:szCs w:val="22"/>
                <w:lang w:val="hr-HR"/>
              </w:rPr>
            </w:pPr>
            <w:r w:rsidRPr="0050585D">
              <w:rPr>
                <w:rFonts w:ascii="Calibri" w:hAnsi="Calibri"/>
                <w:color w:val="auto"/>
                <w:sz w:val="22"/>
                <w:szCs w:val="22"/>
                <w:lang w:val="hr-HR"/>
              </w:rPr>
              <w:t>Ostali informacijski sustavi u zdravstvenoj zaštiti</w:t>
            </w:r>
          </w:p>
        </w:tc>
        <w:tc>
          <w:tcPr>
            <w:tcW w:w="1640" w:type="dxa"/>
            <w:tcBorders>
              <w:top w:val="single" w:sz="4" w:space="0" w:color="808080"/>
              <w:left w:val="single" w:sz="4" w:space="0" w:color="808080"/>
              <w:bottom w:val="single" w:sz="4" w:space="0" w:color="808080"/>
              <w:right w:val="single" w:sz="4" w:space="0" w:color="808080"/>
            </w:tcBorders>
          </w:tcPr>
          <w:p w14:paraId="436F5D6A" w14:textId="7144659C" w:rsidR="004E5FED" w:rsidRPr="00CD3F31" w:rsidRDefault="004E5FED" w:rsidP="004E5FED">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25F7CF5" w14:textId="030A4B6F" w:rsidR="004E5FED" w:rsidRPr="00CD3F31" w:rsidRDefault="007A5A47" w:rsidP="004E5FED">
            <w:pPr>
              <w:spacing w:after="0"/>
              <w:jc w:val="center"/>
            </w:pPr>
            <w:r>
              <w:t>Inf. Kabinet 2</w:t>
            </w:r>
          </w:p>
        </w:tc>
      </w:tr>
      <w:tr w:rsidR="000B06AE" w:rsidRPr="00CD3F31" w14:paraId="7DA84CA2"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53DFA0FF"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453047A1"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6838C207" w14:textId="5CDC292B" w:rsidR="000B06AE" w:rsidRPr="00CD3F31" w:rsidRDefault="004E5FED" w:rsidP="00792B8F">
            <w:pPr>
              <w:spacing w:after="0"/>
              <w:jc w:val="center"/>
            </w:pPr>
            <w: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64787EE0" w14:textId="77777777" w:rsidR="000B06AE" w:rsidRPr="00CD3F31" w:rsidRDefault="000B06AE" w:rsidP="008D4528">
            <w:pPr>
              <w:spacing w:after="0"/>
              <w:jc w:val="center"/>
            </w:pPr>
          </w:p>
        </w:tc>
      </w:tr>
    </w:tbl>
    <w:p w14:paraId="3C90ED52"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767A3F25"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ED300B"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C58D3E4"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46C586A7"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22CB90AF"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0EFFB7A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AD569C6" w14:textId="77777777" w:rsidR="005C2F41" w:rsidRPr="00CD3F31" w:rsidRDefault="005C2F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847AA2B" w14:textId="77777777" w:rsidR="005C2F41" w:rsidRPr="00CD3F31" w:rsidRDefault="005C2F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0581A45" w14:textId="77777777" w:rsidR="005C2F41" w:rsidRPr="00CD3F31" w:rsidRDefault="005C2F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EF4C392" w14:textId="77777777" w:rsidR="005C2F41" w:rsidRPr="00CD3F31" w:rsidRDefault="005C2F41" w:rsidP="00A05341">
            <w:pPr>
              <w:spacing w:after="0"/>
              <w:jc w:val="center"/>
              <w:rPr>
                <w:b/>
                <w:color w:val="333399"/>
              </w:rPr>
            </w:pPr>
          </w:p>
        </w:tc>
      </w:tr>
      <w:tr w:rsidR="000B06AE" w:rsidRPr="00CD3F31" w14:paraId="7C6D2682"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434DB07A"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16781529"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17D07B65" w14:textId="4B9FD110" w:rsidR="000B06AE" w:rsidRPr="00CD3F31" w:rsidRDefault="004E5FED" w:rsidP="00792B8F">
            <w:pPr>
              <w:spacing w:after="0"/>
              <w:jc w:val="center"/>
            </w:pPr>
            <w:r>
              <w:t>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341A9FB1" w14:textId="77777777" w:rsidR="000B06AE" w:rsidRPr="00CD3F31" w:rsidRDefault="000B06AE" w:rsidP="00792B8F">
            <w:pPr>
              <w:spacing w:after="0"/>
              <w:jc w:val="center"/>
              <w:rPr>
                <w:b/>
                <w:color w:val="333399"/>
              </w:rPr>
            </w:pPr>
          </w:p>
        </w:tc>
      </w:tr>
    </w:tbl>
    <w:p w14:paraId="026B47EF" w14:textId="77777777" w:rsidR="005C2F41" w:rsidRPr="00CD3F31" w:rsidRDefault="005C2F41" w:rsidP="005C2F41">
      <w:pPr>
        <w:jc w:val="center"/>
        <w:rPr>
          <w:b/>
          <w:color w:val="333399"/>
        </w:rPr>
      </w:pPr>
    </w:p>
    <w:p w14:paraId="68B3554B"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01680235"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42DC044D"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D9DD797"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7B64789E"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58745183" w14:textId="77777777" w:rsidR="005C2F41" w:rsidRPr="00CD3F31" w:rsidRDefault="005C2F41" w:rsidP="00BF53C9">
            <w:pPr>
              <w:spacing w:before="40" w:after="40"/>
              <w:jc w:val="center"/>
              <w:rPr>
                <w:b/>
                <w:color w:val="333399"/>
              </w:rPr>
            </w:pPr>
            <w:r w:rsidRPr="00CD3F31">
              <w:rPr>
                <w:b/>
                <w:color w:val="333399"/>
              </w:rPr>
              <w:t>Mjesto održavanja</w:t>
            </w:r>
          </w:p>
        </w:tc>
      </w:tr>
      <w:tr w:rsidR="004E5FED" w:rsidRPr="00CD3F31" w14:paraId="4AA3E0F0"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E296926" w14:textId="6E34EBED" w:rsidR="004E5FED" w:rsidRPr="00CD3F31" w:rsidRDefault="004E5FED" w:rsidP="004E5FED">
            <w:pPr>
              <w:spacing w:after="0"/>
              <w:jc w:val="center"/>
            </w:pPr>
            <w:r>
              <w:t>V1</w:t>
            </w:r>
          </w:p>
        </w:tc>
        <w:tc>
          <w:tcPr>
            <w:tcW w:w="4826" w:type="dxa"/>
            <w:tcBorders>
              <w:top w:val="single" w:sz="4" w:space="0" w:color="808080"/>
              <w:left w:val="single" w:sz="4" w:space="0" w:color="808080"/>
              <w:bottom w:val="single" w:sz="4" w:space="0" w:color="808080"/>
              <w:right w:val="single" w:sz="4" w:space="0" w:color="808080"/>
            </w:tcBorders>
            <w:vAlign w:val="center"/>
          </w:tcPr>
          <w:p w14:paraId="65B38BA1" w14:textId="7F4BE5D8" w:rsidR="004E5FED" w:rsidRPr="00CD3F31" w:rsidRDefault="004E5FED" w:rsidP="004E5FED">
            <w:pPr>
              <w:spacing w:after="0"/>
              <w:rPr>
                <w:b/>
                <w:color w:val="333399"/>
              </w:rPr>
            </w:pPr>
            <w:r w:rsidRPr="00563DC3">
              <w:rPr>
                <w:bCs/>
              </w:rPr>
              <w:t>Pisanje i obrada teksta</w:t>
            </w:r>
          </w:p>
        </w:tc>
        <w:tc>
          <w:tcPr>
            <w:tcW w:w="1621" w:type="dxa"/>
            <w:tcBorders>
              <w:top w:val="single" w:sz="4" w:space="0" w:color="808080"/>
              <w:left w:val="single" w:sz="4" w:space="0" w:color="808080"/>
              <w:bottom w:val="single" w:sz="4" w:space="0" w:color="808080"/>
              <w:right w:val="single" w:sz="4" w:space="0" w:color="808080"/>
            </w:tcBorders>
          </w:tcPr>
          <w:p w14:paraId="34008701" w14:textId="1DBD8E53" w:rsidR="004E5FED" w:rsidRPr="00CD3F31" w:rsidRDefault="004E5FED" w:rsidP="004E5FED">
            <w:pPr>
              <w:spacing w:after="0"/>
              <w:jc w:val="center"/>
            </w:pPr>
            <w:r>
              <w:t>5</w:t>
            </w:r>
          </w:p>
        </w:tc>
        <w:tc>
          <w:tcPr>
            <w:tcW w:w="2118" w:type="dxa"/>
            <w:tcBorders>
              <w:top w:val="single" w:sz="4" w:space="0" w:color="808080"/>
              <w:left w:val="single" w:sz="4" w:space="0" w:color="808080"/>
              <w:bottom w:val="single" w:sz="4" w:space="0" w:color="808080"/>
              <w:right w:val="single" w:sz="4" w:space="0" w:color="808080"/>
            </w:tcBorders>
          </w:tcPr>
          <w:p w14:paraId="1347F58D" w14:textId="3F613F9B" w:rsidR="004E5FED" w:rsidRPr="00CD3F31" w:rsidRDefault="007A5A47" w:rsidP="004E5FED">
            <w:pPr>
              <w:spacing w:after="0"/>
              <w:jc w:val="center"/>
              <w:rPr>
                <w:b/>
                <w:color w:val="333399"/>
              </w:rPr>
            </w:pPr>
            <w:r>
              <w:t>Inf. Kabinet 2</w:t>
            </w:r>
          </w:p>
        </w:tc>
      </w:tr>
      <w:tr w:rsidR="004E5FED" w:rsidRPr="00CD3F31" w14:paraId="6693336D"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0BF9324E" w14:textId="6F1FC4C2" w:rsidR="004E5FED" w:rsidRPr="00CD3F31" w:rsidRDefault="004E5FED" w:rsidP="004E5FED">
            <w:pPr>
              <w:spacing w:after="0"/>
              <w:jc w:val="center"/>
            </w:pPr>
            <w:r>
              <w:t>V2</w:t>
            </w:r>
          </w:p>
        </w:tc>
        <w:tc>
          <w:tcPr>
            <w:tcW w:w="4826" w:type="dxa"/>
            <w:tcBorders>
              <w:top w:val="single" w:sz="4" w:space="0" w:color="808080"/>
              <w:left w:val="single" w:sz="4" w:space="0" w:color="808080"/>
              <w:bottom w:val="single" w:sz="4" w:space="0" w:color="808080"/>
              <w:right w:val="single" w:sz="4" w:space="0" w:color="808080"/>
            </w:tcBorders>
            <w:vAlign w:val="center"/>
          </w:tcPr>
          <w:p w14:paraId="720B8903" w14:textId="30CC3034" w:rsidR="004E5FED" w:rsidRPr="00CD3F31" w:rsidRDefault="004E5FED" w:rsidP="004E5FED">
            <w:pPr>
              <w:spacing w:after="0"/>
              <w:rPr>
                <w:b/>
                <w:color w:val="333399"/>
              </w:rPr>
            </w:pPr>
            <w:r w:rsidRPr="00563DC3">
              <w:rPr>
                <w:bCs/>
              </w:rPr>
              <w:t>PowerPoint  i Pretraživanje medicinske literature</w:t>
            </w:r>
          </w:p>
        </w:tc>
        <w:tc>
          <w:tcPr>
            <w:tcW w:w="1621" w:type="dxa"/>
            <w:tcBorders>
              <w:top w:val="single" w:sz="4" w:space="0" w:color="808080"/>
              <w:left w:val="single" w:sz="4" w:space="0" w:color="808080"/>
              <w:bottom w:val="single" w:sz="4" w:space="0" w:color="808080"/>
              <w:right w:val="single" w:sz="4" w:space="0" w:color="808080"/>
            </w:tcBorders>
          </w:tcPr>
          <w:p w14:paraId="3F943E83" w14:textId="2461F9C2" w:rsidR="004E5FED" w:rsidRPr="00CD3F31" w:rsidRDefault="004E5FED" w:rsidP="004E5FED">
            <w:pPr>
              <w:spacing w:after="0"/>
              <w:jc w:val="center"/>
            </w:pPr>
            <w:r>
              <w:t>5</w:t>
            </w:r>
          </w:p>
        </w:tc>
        <w:tc>
          <w:tcPr>
            <w:tcW w:w="2118" w:type="dxa"/>
            <w:tcBorders>
              <w:top w:val="single" w:sz="4" w:space="0" w:color="808080"/>
              <w:left w:val="single" w:sz="4" w:space="0" w:color="808080"/>
              <w:bottom w:val="single" w:sz="4" w:space="0" w:color="808080"/>
              <w:right w:val="single" w:sz="4" w:space="0" w:color="808080"/>
            </w:tcBorders>
          </w:tcPr>
          <w:p w14:paraId="352EFC56" w14:textId="62877887" w:rsidR="004E5FED" w:rsidRPr="00CD3F31" w:rsidRDefault="007A5A47" w:rsidP="004E5FED">
            <w:pPr>
              <w:spacing w:after="0"/>
              <w:jc w:val="center"/>
              <w:rPr>
                <w:b/>
                <w:color w:val="333399"/>
              </w:rPr>
            </w:pPr>
            <w:r>
              <w:t>Inf. Kabinet 2</w:t>
            </w:r>
          </w:p>
        </w:tc>
      </w:tr>
      <w:tr w:rsidR="004E5FED" w:rsidRPr="00CD3F31" w14:paraId="4336817C"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3828C1AD" w14:textId="5BA4FA0F" w:rsidR="004E5FED" w:rsidRPr="00CD3F31" w:rsidRDefault="004E5FED" w:rsidP="004E5FED">
            <w:pPr>
              <w:spacing w:after="0"/>
              <w:jc w:val="center"/>
            </w:pPr>
            <w:r>
              <w:t>V3</w:t>
            </w:r>
          </w:p>
        </w:tc>
        <w:tc>
          <w:tcPr>
            <w:tcW w:w="4826" w:type="dxa"/>
            <w:tcBorders>
              <w:top w:val="single" w:sz="4" w:space="0" w:color="808080"/>
              <w:left w:val="single" w:sz="4" w:space="0" w:color="808080"/>
              <w:bottom w:val="single" w:sz="4" w:space="0" w:color="808080"/>
              <w:right w:val="single" w:sz="4" w:space="0" w:color="808080"/>
            </w:tcBorders>
            <w:vAlign w:val="center"/>
          </w:tcPr>
          <w:p w14:paraId="0E9AE4F7" w14:textId="6319F241" w:rsidR="004E5FED" w:rsidRPr="00CD3F31" w:rsidRDefault="004E5FED" w:rsidP="004E5FED">
            <w:pPr>
              <w:spacing w:after="0"/>
              <w:rPr>
                <w:b/>
                <w:color w:val="333399"/>
              </w:rPr>
            </w:pPr>
            <w:r w:rsidRPr="00563DC3">
              <w:rPr>
                <w:bCs/>
              </w:rPr>
              <w:t>Upravljanje medicinskim podatcima – dvodimenzijske tablice podataka</w:t>
            </w:r>
          </w:p>
        </w:tc>
        <w:tc>
          <w:tcPr>
            <w:tcW w:w="1621" w:type="dxa"/>
            <w:tcBorders>
              <w:top w:val="single" w:sz="4" w:space="0" w:color="808080"/>
              <w:left w:val="single" w:sz="4" w:space="0" w:color="808080"/>
              <w:bottom w:val="single" w:sz="4" w:space="0" w:color="808080"/>
              <w:right w:val="single" w:sz="4" w:space="0" w:color="808080"/>
            </w:tcBorders>
          </w:tcPr>
          <w:p w14:paraId="674E8669" w14:textId="756F9B86" w:rsidR="004E5FED" w:rsidRPr="00CD3F31" w:rsidRDefault="004E5FED" w:rsidP="004E5FED">
            <w:pPr>
              <w:spacing w:after="0"/>
              <w:jc w:val="center"/>
            </w:pPr>
            <w:r>
              <w:t>5</w:t>
            </w:r>
          </w:p>
        </w:tc>
        <w:tc>
          <w:tcPr>
            <w:tcW w:w="2118" w:type="dxa"/>
            <w:tcBorders>
              <w:top w:val="single" w:sz="4" w:space="0" w:color="808080"/>
              <w:left w:val="single" w:sz="4" w:space="0" w:color="808080"/>
              <w:bottom w:val="single" w:sz="4" w:space="0" w:color="808080"/>
              <w:right w:val="single" w:sz="4" w:space="0" w:color="808080"/>
            </w:tcBorders>
          </w:tcPr>
          <w:p w14:paraId="4A874A34" w14:textId="476528AB" w:rsidR="004E5FED" w:rsidRPr="00CD3F31" w:rsidRDefault="007A5A47" w:rsidP="004E5FED">
            <w:pPr>
              <w:spacing w:after="0"/>
              <w:jc w:val="center"/>
              <w:rPr>
                <w:b/>
                <w:color w:val="333399"/>
              </w:rPr>
            </w:pPr>
            <w:r>
              <w:t>Inf. Kabinet 2</w:t>
            </w:r>
          </w:p>
        </w:tc>
      </w:tr>
      <w:tr w:rsidR="000B06AE" w:rsidRPr="00CD3F31" w14:paraId="5AF937B8"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13A72B10"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0F2BC51B"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1D354A71" w14:textId="5B1B913E" w:rsidR="000B06AE" w:rsidRPr="00CD3F31" w:rsidRDefault="004E5FED" w:rsidP="00792B8F">
            <w:pPr>
              <w:spacing w:after="0"/>
              <w:jc w:val="center"/>
            </w:pPr>
            <w:r>
              <w:t>15</w:t>
            </w: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20759C48" w14:textId="77777777" w:rsidR="000B06AE" w:rsidRPr="00CD3F31" w:rsidRDefault="000B06AE" w:rsidP="00792B8F">
            <w:pPr>
              <w:spacing w:after="0"/>
              <w:jc w:val="center"/>
              <w:rPr>
                <w:b/>
                <w:color w:val="333399"/>
              </w:rPr>
            </w:pPr>
          </w:p>
        </w:tc>
      </w:tr>
    </w:tbl>
    <w:p w14:paraId="25DB6536" w14:textId="77777777" w:rsidR="005C2F41" w:rsidRPr="00CD3F31" w:rsidRDefault="005C2F41" w:rsidP="005C2F41">
      <w:pPr>
        <w:jc w:val="center"/>
        <w:rPr>
          <w:lang w:eastAsia="hr-HR"/>
        </w:rPr>
      </w:pPr>
    </w:p>
    <w:p w14:paraId="6CC69A83" w14:textId="77777777" w:rsidR="005C2F41" w:rsidRPr="00CD3F31" w:rsidRDefault="005C2F41" w:rsidP="005C2F41"/>
    <w:p w14:paraId="1A2281E3"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1C62D61B"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38DDA354"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29CF9A6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FD1CFE" w:rsidRPr="00CD3F31" w14:paraId="75600227"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16BC933E" w14:textId="77777777" w:rsidR="00FD1CFE" w:rsidRPr="00CD3F31" w:rsidRDefault="00FD1CFE" w:rsidP="00FD1CFE">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5B69654C" w14:textId="0377B623" w:rsidR="00FD1CFE" w:rsidRPr="00CD3F31" w:rsidRDefault="00743FD4" w:rsidP="00FD1CFE">
            <w:pPr>
              <w:spacing w:after="0"/>
            </w:pPr>
            <w:r>
              <w:t>19</w:t>
            </w:r>
            <w:r w:rsidR="00FD1CFE">
              <w:t>.07.202</w:t>
            </w:r>
            <w:r>
              <w:t>4</w:t>
            </w:r>
            <w:r w:rsidR="00FD1CFE">
              <w:t>.</w:t>
            </w:r>
          </w:p>
        </w:tc>
      </w:tr>
      <w:tr w:rsidR="00FD1CFE" w:rsidRPr="00CD3F31" w14:paraId="6389011E"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7F3F816F" w14:textId="77777777" w:rsidR="00FD1CFE" w:rsidRPr="00CD3F31" w:rsidRDefault="00FD1CFE" w:rsidP="00FD1CFE">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4255757C" w14:textId="0E7D0759" w:rsidR="00FD1CFE" w:rsidRPr="00CD3F31" w:rsidRDefault="00FD1CFE" w:rsidP="00FD1CFE">
            <w:pPr>
              <w:spacing w:after="0"/>
            </w:pPr>
            <w:r>
              <w:t>0</w:t>
            </w:r>
            <w:r w:rsidR="00743FD4">
              <w:t>6</w:t>
            </w:r>
            <w:r>
              <w:t>.09.202</w:t>
            </w:r>
            <w:r w:rsidR="00743FD4">
              <w:t>4</w:t>
            </w:r>
            <w:r>
              <w:t>.</w:t>
            </w:r>
          </w:p>
        </w:tc>
      </w:tr>
      <w:tr w:rsidR="00FD1CFE" w:rsidRPr="00CD3F31" w14:paraId="15EC51A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19FCCB65" w14:textId="77777777" w:rsidR="00FD1CFE" w:rsidRPr="00CD3F31" w:rsidRDefault="00FD1CFE" w:rsidP="00FD1CFE">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12139FF6" w14:textId="39A58B5A" w:rsidR="00FD1CFE" w:rsidRPr="00CD3F31" w:rsidRDefault="00FD1CFE" w:rsidP="00FD1CFE">
            <w:pPr>
              <w:spacing w:after="0"/>
            </w:pPr>
            <w:r>
              <w:t>2</w:t>
            </w:r>
            <w:r w:rsidR="00743FD4">
              <w:t>0</w:t>
            </w:r>
            <w:r>
              <w:t>.09.202</w:t>
            </w:r>
            <w:r w:rsidR="00743FD4">
              <w:t>4</w:t>
            </w:r>
            <w:r>
              <w:t>.</w:t>
            </w:r>
          </w:p>
        </w:tc>
      </w:tr>
      <w:tr w:rsidR="005C2F41" w:rsidRPr="00CD3F31" w14:paraId="40AE88F0"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2605FAE5"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4E76DAA3" w14:textId="77777777" w:rsidR="005C2F41" w:rsidRPr="00CD3F31" w:rsidRDefault="005C2F41" w:rsidP="00BF53C9">
            <w:pPr>
              <w:spacing w:after="0"/>
            </w:pPr>
          </w:p>
        </w:tc>
      </w:tr>
    </w:tbl>
    <w:p w14:paraId="02C84458" w14:textId="77777777" w:rsidR="005C2F41" w:rsidRPr="00CD3F31" w:rsidRDefault="005C2F41" w:rsidP="005C2F41"/>
    <w:p w14:paraId="57F29FAF"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13EF" w14:textId="77777777" w:rsidR="005048C0" w:rsidRDefault="005048C0">
      <w:pPr>
        <w:spacing w:after="0" w:line="240" w:lineRule="auto"/>
      </w:pPr>
      <w:r>
        <w:separator/>
      </w:r>
    </w:p>
  </w:endnote>
  <w:endnote w:type="continuationSeparator" w:id="0">
    <w:p w14:paraId="25F8102C" w14:textId="77777777" w:rsidR="005048C0" w:rsidRDefault="0050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2E82" w14:textId="77777777" w:rsidR="00792B8F" w:rsidRDefault="00792B8F">
    <w:pPr>
      <w:pStyle w:val="Podnoje"/>
      <w:jc w:val="center"/>
    </w:pPr>
    <w:r>
      <w:fldChar w:fldCharType="begin"/>
    </w:r>
    <w:r>
      <w:instrText xml:space="preserve"> PAGE   \* MERGEFORMAT </w:instrText>
    </w:r>
    <w:r>
      <w:fldChar w:fldCharType="separate"/>
    </w:r>
    <w:r w:rsidR="00BC684E">
      <w:rPr>
        <w:noProof/>
      </w:rPr>
      <w:t>1</w:t>
    </w:r>
    <w:r>
      <w:rPr>
        <w:noProof/>
      </w:rPr>
      <w:fldChar w:fldCharType="end"/>
    </w:r>
  </w:p>
  <w:p w14:paraId="51EC1601"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2479" w14:textId="77777777" w:rsidR="005048C0" w:rsidRDefault="005048C0">
      <w:pPr>
        <w:spacing w:after="0" w:line="240" w:lineRule="auto"/>
      </w:pPr>
      <w:r>
        <w:separator/>
      </w:r>
    </w:p>
  </w:footnote>
  <w:footnote w:type="continuationSeparator" w:id="0">
    <w:p w14:paraId="579F269D" w14:textId="77777777" w:rsidR="005048C0" w:rsidRDefault="00504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34F"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24F7788A" wp14:editId="44D80273">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34B02872"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650C6079"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26DDF19A"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2B8A6D26"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788A1A3A" w14:textId="77777777" w:rsidR="00792B8F" w:rsidRDefault="00792B8F">
    <w:pPr>
      <w:pStyle w:val="Zaglavlje"/>
    </w:pPr>
  </w:p>
  <w:p w14:paraId="651D1196" w14:textId="77777777" w:rsidR="00792B8F" w:rsidRDefault="00792B8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QwMDYxMTA2tjA3MDdX0lEKTi0uzszPAykwqgUAn8wKuCwAAAA="/>
  </w:docVars>
  <w:rsids>
    <w:rsidRoot w:val="005C2F41"/>
    <w:rsid w:val="0001711D"/>
    <w:rsid w:val="00032FCB"/>
    <w:rsid w:val="0006705E"/>
    <w:rsid w:val="00080AD4"/>
    <w:rsid w:val="00092AA7"/>
    <w:rsid w:val="00094619"/>
    <w:rsid w:val="0009494E"/>
    <w:rsid w:val="000A5670"/>
    <w:rsid w:val="000B06AE"/>
    <w:rsid w:val="000F01B5"/>
    <w:rsid w:val="000F1A10"/>
    <w:rsid w:val="000F3023"/>
    <w:rsid w:val="0012448D"/>
    <w:rsid w:val="0014018A"/>
    <w:rsid w:val="00144761"/>
    <w:rsid w:val="00184FD3"/>
    <w:rsid w:val="001913AE"/>
    <w:rsid w:val="00196FF0"/>
    <w:rsid w:val="001A0B73"/>
    <w:rsid w:val="001A3CD4"/>
    <w:rsid w:val="00230D7A"/>
    <w:rsid w:val="002626F0"/>
    <w:rsid w:val="002629A4"/>
    <w:rsid w:val="00296810"/>
    <w:rsid w:val="002A0B16"/>
    <w:rsid w:val="002B41D6"/>
    <w:rsid w:val="002C378E"/>
    <w:rsid w:val="002F30E3"/>
    <w:rsid w:val="00311450"/>
    <w:rsid w:val="00313E94"/>
    <w:rsid w:val="003314C1"/>
    <w:rsid w:val="003527F0"/>
    <w:rsid w:val="0039207A"/>
    <w:rsid w:val="003C0F36"/>
    <w:rsid w:val="003C753E"/>
    <w:rsid w:val="00406004"/>
    <w:rsid w:val="004306E3"/>
    <w:rsid w:val="0043652F"/>
    <w:rsid w:val="00437A30"/>
    <w:rsid w:val="004450B5"/>
    <w:rsid w:val="004576C3"/>
    <w:rsid w:val="00472382"/>
    <w:rsid w:val="00481703"/>
    <w:rsid w:val="00484CD6"/>
    <w:rsid w:val="0049207E"/>
    <w:rsid w:val="004D1710"/>
    <w:rsid w:val="004D4B18"/>
    <w:rsid w:val="004E33D6"/>
    <w:rsid w:val="004E5FED"/>
    <w:rsid w:val="004F254E"/>
    <w:rsid w:val="004F4FCC"/>
    <w:rsid w:val="005048C0"/>
    <w:rsid w:val="00534A47"/>
    <w:rsid w:val="00542ABA"/>
    <w:rsid w:val="005970E0"/>
    <w:rsid w:val="005A06E1"/>
    <w:rsid w:val="005A4191"/>
    <w:rsid w:val="005A6EDD"/>
    <w:rsid w:val="005C2F41"/>
    <w:rsid w:val="005E4D9E"/>
    <w:rsid w:val="005E7F13"/>
    <w:rsid w:val="005F7371"/>
    <w:rsid w:val="00611BE8"/>
    <w:rsid w:val="00634C4B"/>
    <w:rsid w:val="00646E4F"/>
    <w:rsid w:val="0065037E"/>
    <w:rsid w:val="00690F74"/>
    <w:rsid w:val="006F39EE"/>
    <w:rsid w:val="00726544"/>
    <w:rsid w:val="00733743"/>
    <w:rsid w:val="00743FD4"/>
    <w:rsid w:val="00773AA1"/>
    <w:rsid w:val="00782EA4"/>
    <w:rsid w:val="007851A3"/>
    <w:rsid w:val="00792B8F"/>
    <w:rsid w:val="00794A02"/>
    <w:rsid w:val="007A5A47"/>
    <w:rsid w:val="007D1510"/>
    <w:rsid w:val="007D47A0"/>
    <w:rsid w:val="007D556F"/>
    <w:rsid w:val="007F4483"/>
    <w:rsid w:val="007F7363"/>
    <w:rsid w:val="00805B45"/>
    <w:rsid w:val="00806E45"/>
    <w:rsid w:val="0084606C"/>
    <w:rsid w:val="00846C2B"/>
    <w:rsid w:val="00851566"/>
    <w:rsid w:val="0087757D"/>
    <w:rsid w:val="008A3B06"/>
    <w:rsid w:val="008D4528"/>
    <w:rsid w:val="008E7846"/>
    <w:rsid w:val="008F76DD"/>
    <w:rsid w:val="0091264E"/>
    <w:rsid w:val="0091431F"/>
    <w:rsid w:val="00965280"/>
    <w:rsid w:val="00983892"/>
    <w:rsid w:val="00984697"/>
    <w:rsid w:val="009A002C"/>
    <w:rsid w:val="009F74C4"/>
    <w:rsid w:val="00A05341"/>
    <w:rsid w:val="00A12305"/>
    <w:rsid w:val="00A17982"/>
    <w:rsid w:val="00A27C68"/>
    <w:rsid w:val="00A415E2"/>
    <w:rsid w:val="00A46299"/>
    <w:rsid w:val="00A51331"/>
    <w:rsid w:val="00A5761B"/>
    <w:rsid w:val="00A71A1D"/>
    <w:rsid w:val="00A74301"/>
    <w:rsid w:val="00AA6176"/>
    <w:rsid w:val="00AB551E"/>
    <w:rsid w:val="00AC7D5C"/>
    <w:rsid w:val="00AD42B5"/>
    <w:rsid w:val="00AF78AA"/>
    <w:rsid w:val="00B12C1C"/>
    <w:rsid w:val="00B90482"/>
    <w:rsid w:val="00BA56E1"/>
    <w:rsid w:val="00BA6556"/>
    <w:rsid w:val="00BB53DC"/>
    <w:rsid w:val="00BB7BAC"/>
    <w:rsid w:val="00BC684E"/>
    <w:rsid w:val="00BD6B4F"/>
    <w:rsid w:val="00BE03D3"/>
    <w:rsid w:val="00BF53C9"/>
    <w:rsid w:val="00C01BF3"/>
    <w:rsid w:val="00C15E4E"/>
    <w:rsid w:val="00C24941"/>
    <w:rsid w:val="00C26935"/>
    <w:rsid w:val="00C30FA3"/>
    <w:rsid w:val="00C446B5"/>
    <w:rsid w:val="00C753E6"/>
    <w:rsid w:val="00C92590"/>
    <w:rsid w:val="00C93F5E"/>
    <w:rsid w:val="00CB4F63"/>
    <w:rsid w:val="00CC0985"/>
    <w:rsid w:val="00CD3E68"/>
    <w:rsid w:val="00CD3F31"/>
    <w:rsid w:val="00D451F5"/>
    <w:rsid w:val="00D70B0A"/>
    <w:rsid w:val="00D71B2E"/>
    <w:rsid w:val="00D7612B"/>
    <w:rsid w:val="00D86165"/>
    <w:rsid w:val="00DB6A82"/>
    <w:rsid w:val="00DD5B87"/>
    <w:rsid w:val="00DF1B6B"/>
    <w:rsid w:val="00E221EC"/>
    <w:rsid w:val="00E378F4"/>
    <w:rsid w:val="00E40068"/>
    <w:rsid w:val="00E50476"/>
    <w:rsid w:val="00E92F6C"/>
    <w:rsid w:val="00EB0DB0"/>
    <w:rsid w:val="00EC2D37"/>
    <w:rsid w:val="00EE6A19"/>
    <w:rsid w:val="00F47429"/>
    <w:rsid w:val="00F47E9F"/>
    <w:rsid w:val="00F5396E"/>
    <w:rsid w:val="00F675CC"/>
    <w:rsid w:val="00F858B2"/>
    <w:rsid w:val="00FD1CFE"/>
    <w:rsid w:val="00FD1EA2"/>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88374"/>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paragraph" w:styleId="Naslov3">
    <w:name w:val="heading 3"/>
    <w:basedOn w:val="Normal"/>
    <w:next w:val="Normal"/>
    <w:link w:val="Naslov3Char"/>
    <w:uiPriority w:val="9"/>
    <w:semiHidden/>
    <w:unhideWhenUsed/>
    <w:qFormat/>
    <w:rsid w:val="001244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paragraph" w:styleId="Tijeloteksta">
    <w:name w:val="Body Text"/>
    <w:basedOn w:val="Normal"/>
    <w:link w:val="TijelotekstaChar"/>
    <w:uiPriority w:val="1"/>
    <w:qFormat/>
    <w:rsid w:val="003527F0"/>
    <w:pPr>
      <w:widowControl w:val="0"/>
      <w:spacing w:after="0" w:line="240" w:lineRule="auto"/>
      <w:ind w:left="219"/>
    </w:pPr>
    <w:rPr>
      <w:rFonts w:ascii="Arial Narrow" w:eastAsia="Arial Narrow" w:hAnsi="Arial Narrow" w:cstheme="minorBidi"/>
      <w:sz w:val="21"/>
      <w:szCs w:val="21"/>
      <w:lang w:val="en-US"/>
    </w:rPr>
  </w:style>
  <w:style w:type="character" w:customStyle="1" w:styleId="TijelotekstaChar">
    <w:name w:val="Tijelo teksta Char"/>
    <w:basedOn w:val="Zadanifontodlomka"/>
    <w:link w:val="Tijeloteksta"/>
    <w:uiPriority w:val="1"/>
    <w:rsid w:val="003527F0"/>
    <w:rPr>
      <w:rFonts w:ascii="Arial Narrow" w:eastAsia="Arial Narrow" w:hAnsi="Arial Narrow"/>
      <w:sz w:val="21"/>
      <w:szCs w:val="21"/>
      <w:lang w:val="en-US"/>
    </w:rPr>
  </w:style>
  <w:style w:type="character" w:customStyle="1" w:styleId="Naslov3Char">
    <w:name w:val="Naslov 3 Char"/>
    <w:basedOn w:val="Zadanifontodlomka"/>
    <w:link w:val="Naslov3"/>
    <w:uiPriority w:val="9"/>
    <w:semiHidden/>
    <w:rsid w:val="0012448D"/>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E504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50476"/>
    <w:pPr>
      <w:widowControl w:val="0"/>
      <w:spacing w:after="0" w:line="240" w:lineRule="auto"/>
    </w:pPr>
    <w:rPr>
      <w:rFonts w:asciiTheme="minorHAnsi" w:eastAsiaTheme="minorHAnsi" w:hAnsiTheme="minorHAnsi" w:cstheme="minorBidi"/>
      <w:lang w:val="en-US"/>
    </w:rPr>
  </w:style>
  <w:style w:type="character" w:styleId="Hiperveza">
    <w:name w:val="Hyperlink"/>
    <w:basedOn w:val="Zadanifontodlomka"/>
    <w:uiPriority w:val="99"/>
    <w:unhideWhenUsed/>
    <w:rsid w:val="00F5396E"/>
    <w:rPr>
      <w:color w:val="0000FF" w:themeColor="hyperlink"/>
      <w:u w:val="single"/>
    </w:rPr>
  </w:style>
  <w:style w:type="character" w:styleId="Nerijeenospominjanje">
    <w:name w:val="Unresolved Mention"/>
    <w:basedOn w:val="Zadanifontodlomka"/>
    <w:uiPriority w:val="99"/>
    <w:semiHidden/>
    <w:unhideWhenUsed/>
    <w:rsid w:val="00F5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ana.brumini@uniri.hr"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amir.kralj@vuk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Tekstrezerviranogmjesta"/>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Tekstrezerviranogmjesta"/>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Tekstrezerviranogmjesta"/>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A3AE0BD71D5D496DB1BB3075873C3663"/>
        <w:category>
          <w:name w:val="Općenito"/>
          <w:gallery w:val="placeholder"/>
        </w:category>
        <w:types>
          <w:type w:val="bbPlcHdr"/>
        </w:types>
        <w:behaviors>
          <w:behavior w:val="content"/>
        </w:behaviors>
        <w:guid w:val="{3C3ADB78-8958-4253-A6E3-FE59C90D04BD}"/>
      </w:docPartPr>
      <w:docPartBody>
        <w:p w:rsidR="00C0407B" w:rsidRDefault="00F114DE" w:rsidP="00F114DE">
          <w:pPr>
            <w:pStyle w:val="A3AE0BD71D5D496DB1BB3075873C3663"/>
          </w:pPr>
          <w:r w:rsidRPr="005970E0">
            <w:rPr>
              <w:rStyle w:val="Tekstrezerviranogmjesta"/>
              <w:rFonts w:eastAsiaTheme="minorHAnsi" w:cstheme="minorHAnsi"/>
            </w:rPr>
            <w:t>Unesite tražene podatke</w:t>
          </w:r>
        </w:p>
      </w:docPartBody>
    </w:docPart>
    <w:docPart>
      <w:docPartPr>
        <w:name w:val="F850B38B31954FC19DD5F1AAA30BA1FA"/>
        <w:category>
          <w:name w:val="Općenito"/>
          <w:gallery w:val="placeholder"/>
        </w:category>
        <w:types>
          <w:type w:val="bbPlcHdr"/>
        </w:types>
        <w:behaviors>
          <w:behavior w:val="content"/>
        </w:behaviors>
        <w:guid w:val="{F3C861CC-CA35-446F-873F-64A73415ECC7}"/>
      </w:docPartPr>
      <w:docPartBody>
        <w:p w:rsidR="00C0407B" w:rsidRDefault="00F114DE" w:rsidP="00F114DE">
          <w:pPr>
            <w:pStyle w:val="F850B38B31954FC19DD5F1AAA30BA1FA"/>
          </w:pPr>
          <w:r w:rsidRPr="006F39EE">
            <w:rPr>
              <w:rStyle w:val="Tekstrezerviranogmjesta"/>
              <w:rFonts w:eastAsiaTheme="majorEastAsia"/>
              <w:color w:val="A6A6A6" w:themeColor="background1" w:themeShade="A6"/>
            </w:rPr>
            <w:t>Unesite tražene podatke</w:t>
          </w:r>
        </w:p>
      </w:docPartBody>
    </w:docPart>
    <w:docPart>
      <w:docPartPr>
        <w:name w:val="F48D75E022DC48008205AF1AB5EB7135"/>
        <w:category>
          <w:name w:val="Općenito"/>
          <w:gallery w:val="placeholder"/>
        </w:category>
        <w:types>
          <w:type w:val="bbPlcHdr"/>
        </w:types>
        <w:behaviors>
          <w:behavior w:val="content"/>
        </w:behaviors>
        <w:guid w:val="{45A8D231-2021-4390-A810-3F7C5B1B56B3}"/>
      </w:docPartPr>
      <w:docPartBody>
        <w:p w:rsidR="00C0407B" w:rsidRDefault="00F114DE" w:rsidP="00F114DE">
          <w:pPr>
            <w:pStyle w:val="F48D75E022DC48008205AF1AB5EB7135"/>
          </w:pPr>
          <w:r w:rsidRPr="00806E45">
            <w:rPr>
              <w:rStyle w:val="Tekstrezerviranogmjesta"/>
              <w:rFonts w:eastAsiaTheme="majorEastAsia"/>
            </w:rPr>
            <w:t>Unesite tražene podatke</w:t>
          </w:r>
        </w:p>
      </w:docPartBody>
    </w:docPart>
    <w:docPart>
      <w:docPartPr>
        <w:name w:val="5DC2327E93954DD39740A8E4CC51C906"/>
        <w:category>
          <w:name w:val="Općenito"/>
          <w:gallery w:val="placeholder"/>
        </w:category>
        <w:types>
          <w:type w:val="bbPlcHdr"/>
        </w:types>
        <w:behaviors>
          <w:behavior w:val="content"/>
        </w:behaviors>
        <w:guid w:val="{51FF25C6-F7B9-4E77-90C4-B51FA2595362}"/>
      </w:docPartPr>
      <w:docPartBody>
        <w:p w:rsidR="00C0407B" w:rsidRDefault="00F114DE" w:rsidP="00F114DE">
          <w:pPr>
            <w:pStyle w:val="5DC2327E93954DD39740A8E4CC51C906"/>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E7B5BED030FA441AA9E08841A8CEA5C8"/>
        <w:category>
          <w:name w:val="Općenito"/>
          <w:gallery w:val="placeholder"/>
        </w:category>
        <w:types>
          <w:type w:val="bbPlcHdr"/>
        </w:types>
        <w:behaviors>
          <w:behavior w:val="content"/>
        </w:behaviors>
        <w:guid w:val="{39DB278D-4BE3-4826-AC5A-888BF17B7240}"/>
      </w:docPartPr>
      <w:docPartBody>
        <w:p w:rsidR="00C0407B" w:rsidRDefault="00F114DE" w:rsidP="00F114DE">
          <w:pPr>
            <w:pStyle w:val="E7B5BED030FA441AA9E08841A8CEA5C8"/>
          </w:pPr>
          <w:r>
            <w:rPr>
              <w:rStyle w:val="Tekstrezerviranogmjesta"/>
            </w:rPr>
            <w:t>Unesite tražene podatke</w:t>
          </w:r>
        </w:p>
      </w:docPartBody>
    </w:docPart>
    <w:docPart>
      <w:docPartPr>
        <w:name w:val="4781E55A0154447A85449E7585F0B626"/>
        <w:category>
          <w:name w:val="Općenito"/>
          <w:gallery w:val="placeholder"/>
        </w:category>
        <w:types>
          <w:type w:val="bbPlcHdr"/>
        </w:types>
        <w:behaviors>
          <w:behavior w:val="content"/>
        </w:behaviors>
        <w:guid w:val="{4C1B97A1-DEA8-4349-8561-D81844AC7515}"/>
      </w:docPartPr>
      <w:docPartBody>
        <w:p w:rsidR="00C0407B" w:rsidRDefault="00F114DE" w:rsidP="00F114DE">
          <w:pPr>
            <w:pStyle w:val="4781E55A0154447A85449E7585F0B626"/>
          </w:pPr>
          <w:r w:rsidRPr="005970E0">
            <w:rPr>
              <w:rStyle w:val="Tekstrezerviranogmjesta"/>
              <w:rFonts w:eastAsiaTheme="minorHAnsi" w:cstheme="minorHAnsi"/>
            </w:rPr>
            <w:t>Unesite tražene podatke</w:t>
          </w:r>
        </w:p>
      </w:docPartBody>
    </w:docPart>
    <w:docPart>
      <w:docPartPr>
        <w:name w:val="5BDA2178B3D54E80A6D6400265F7BEC1"/>
        <w:category>
          <w:name w:val="Općenito"/>
          <w:gallery w:val="placeholder"/>
        </w:category>
        <w:types>
          <w:type w:val="bbPlcHdr"/>
        </w:types>
        <w:behaviors>
          <w:behavior w:val="content"/>
        </w:behaviors>
        <w:guid w:val="{E68A1A0B-6A10-4097-B6EA-31D1A8BC4303}"/>
      </w:docPartPr>
      <w:docPartBody>
        <w:p w:rsidR="009943C5" w:rsidRDefault="00B66ACA" w:rsidP="00B66ACA">
          <w:pPr>
            <w:pStyle w:val="5BDA2178B3D54E80A6D6400265F7BEC1"/>
          </w:pPr>
          <w:r>
            <w:rPr>
              <w:rStyle w:val="Tekstrezerviranogmjesta"/>
            </w:rPr>
            <w:t>Unesite ime i prezime</w:t>
          </w:r>
        </w:p>
      </w:docPartBody>
    </w:docPart>
    <w:docPart>
      <w:docPartPr>
        <w:name w:val="806E21D11F68420BBA82AB540C3D0721"/>
        <w:category>
          <w:name w:val="Općenito"/>
          <w:gallery w:val="placeholder"/>
        </w:category>
        <w:types>
          <w:type w:val="bbPlcHdr"/>
        </w:types>
        <w:behaviors>
          <w:behavior w:val="content"/>
        </w:behaviors>
        <w:guid w:val="{B0E743FD-C85D-4F62-A60A-3164376734CF}"/>
      </w:docPartPr>
      <w:docPartBody>
        <w:p w:rsidR="00000000" w:rsidRDefault="0022766F" w:rsidP="0022766F">
          <w:pPr>
            <w:pStyle w:val="806E21D11F68420BBA82AB540C3D0721"/>
          </w:pPr>
          <w:r>
            <w:rPr>
              <w:rStyle w:val="Tekstrezerviranogmjesta"/>
            </w:rPr>
            <w:t>Izaberite jedan od ponuđenih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0B50A5"/>
    <w:rsid w:val="00145628"/>
    <w:rsid w:val="00146B8C"/>
    <w:rsid w:val="001618B4"/>
    <w:rsid w:val="00166F84"/>
    <w:rsid w:val="001B1A93"/>
    <w:rsid w:val="0022766F"/>
    <w:rsid w:val="00243FD9"/>
    <w:rsid w:val="002B2EB8"/>
    <w:rsid w:val="00311D82"/>
    <w:rsid w:val="00375640"/>
    <w:rsid w:val="003B7DF7"/>
    <w:rsid w:val="00444DAD"/>
    <w:rsid w:val="00452A20"/>
    <w:rsid w:val="00551851"/>
    <w:rsid w:val="005B02F3"/>
    <w:rsid w:val="005B55E5"/>
    <w:rsid w:val="005F5698"/>
    <w:rsid w:val="00631081"/>
    <w:rsid w:val="006E6507"/>
    <w:rsid w:val="00731BD7"/>
    <w:rsid w:val="007B5497"/>
    <w:rsid w:val="007D7E81"/>
    <w:rsid w:val="00807016"/>
    <w:rsid w:val="00820630"/>
    <w:rsid w:val="008271D5"/>
    <w:rsid w:val="00842297"/>
    <w:rsid w:val="008B3B87"/>
    <w:rsid w:val="008C44BE"/>
    <w:rsid w:val="008E4F30"/>
    <w:rsid w:val="009004FD"/>
    <w:rsid w:val="00903BA7"/>
    <w:rsid w:val="009943C5"/>
    <w:rsid w:val="009B3544"/>
    <w:rsid w:val="00A01DC7"/>
    <w:rsid w:val="00A53BC3"/>
    <w:rsid w:val="00A737D0"/>
    <w:rsid w:val="00B13965"/>
    <w:rsid w:val="00B377AA"/>
    <w:rsid w:val="00B66ACA"/>
    <w:rsid w:val="00C0407B"/>
    <w:rsid w:val="00C6712D"/>
    <w:rsid w:val="00C832B9"/>
    <w:rsid w:val="00C95CBD"/>
    <w:rsid w:val="00DE3C16"/>
    <w:rsid w:val="00E40892"/>
    <w:rsid w:val="00E55FA5"/>
    <w:rsid w:val="00EA2C9C"/>
    <w:rsid w:val="00F114DE"/>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2766F"/>
  </w:style>
  <w:style w:type="paragraph" w:customStyle="1" w:styleId="A3AE0BD71D5D496DB1BB3075873C3663">
    <w:name w:val="A3AE0BD71D5D496DB1BB3075873C3663"/>
    <w:rsid w:val="00F114DE"/>
    <w:pPr>
      <w:spacing w:after="160" w:line="259" w:lineRule="auto"/>
    </w:pPr>
  </w:style>
  <w:style w:type="paragraph" w:customStyle="1" w:styleId="F850B38B31954FC19DD5F1AAA30BA1FA">
    <w:name w:val="F850B38B31954FC19DD5F1AAA30BA1FA"/>
    <w:rsid w:val="00F114DE"/>
    <w:pPr>
      <w:spacing w:after="160" w:line="259" w:lineRule="auto"/>
    </w:pPr>
  </w:style>
  <w:style w:type="paragraph" w:customStyle="1" w:styleId="F48D75E022DC48008205AF1AB5EB7135">
    <w:name w:val="F48D75E022DC48008205AF1AB5EB7135"/>
    <w:rsid w:val="00F114DE"/>
    <w:pPr>
      <w:spacing w:after="160" w:line="259" w:lineRule="auto"/>
    </w:pPr>
  </w:style>
  <w:style w:type="paragraph" w:customStyle="1" w:styleId="5DC2327E93954DD39740A8E4CC51C906">
    <w:name w:val="5DC2327E93954DD39740A8E4CC51C906"/>
    <w:rsid w:val="00F114DE"/>
    <w:pPr>
      <w:spacing w:after="160" w:line="259" w:lineRule="auto"/>
    </w:pPr>
  </w:style>
  <w:style w:type="paragraph" w:customStyle="1" w:styleId="E7B5BED030FA441AA9E08841A8CEA5C8">
    <w:name w:val="E7B5BED030FA441AA9E08841A8CEA5C8"/>
    <w:rsid w:val="00F114DE"/>
    <w:pPr>
      <w:spacing w:after="160" w:line="259" w:lineRule="auto"/>
    </w:pPr>
  </w:style>
  <w:style w:type="paragraph" w:customStyle="1" w:styleId="4781E55A0154447A85449E7585F0B626">
    <w:name w:val="4781E55A0154447A85449E7585F0B626"/>
    <w:rsid w:val="00F114DE"/>
    <w:pPr>
      <w:spacing w:after="160" w:line="259" w:lineRule="auto"/>
    </w:pPr>
  </w:style>
  <w:style w:type="character" w:customStyle="1" w:styleId="Style44">
    <w:name w:val="Style44"/>
    <w:basedOn w:val="Zadanifontodlomka"/>
    <w:uiPriority w:val="1"/>
    <w:rsid w:val="00F114DE"/>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BDA2178B3D54E80A6D6400265F7BEC1">
    <w:name w:val="5BDA2178B3D54E80A6D6400265F7BEC1"/>
    <w:rsid w:val="00B66ACA"/>
    <w:pPr>
      <w:spacing w:after="160" w:line="259" w:lineRule="auto"/>
    </w:pPr>
  </w:style>
  <w:style w:type="paragraph" w:customStyle="1" w:styleId="806E21D11F68420BBA82AB540C3D0721">
    <w:name w:val="806E21D11F68420BBA82AB540C3D0721"/>
    <w:rsid w:val="002276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2869</Words>
  <Characters>16357</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Kata Ivanišević</cp:lastModifiedBy>
  <cp:revision>3</cp:revision>
  <cp:lastPrinted>2023-06-21T06:48:00Z</cp:lastPrinted>
  <dcterms:created xsi:type="dcterms:W3CDTF">2023-09-08T07:29:00Z</dcterms:created>
  <dcterms:modified xsi:type="dcterms:W3CDTF">2023-09-20T15:09:00Z</dcterms:modified>
</cp:coreProperties>
</file>